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DF" w:rsidRDefault="001461DF" w:rsidP="001461DF">
      <w:pPr>
        <w:pStyle w:val="1"/>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第二屆法國臺灣原住民電影日</w:t>
      </w:r>
    </w:p>
    <w:p w:rsidR="0050056F" w:rsidRPr="001414A7" w:rsidRDefault="0050056F" w:rsidP="001461DF">
      <w:pPr>
        <w:pStyle w:val="1"/>
        <w:spacing w:line="240" w:lineRule="atLeast"/>
        <w:jc w:val="center"/>
        <w:rPr>
          <w:sz w:val="24"/>
          <w:szCs w:val="24"/>
        </w:rPr>
      </w:pPr>
      <w:r w:rsidRPr="001414A7">
        <w:rPr>
          <w:sz w:val="24"/>
          <w:szCs w:val="24"/>
        </w:rPr>
        <w:t xml:space="preserve">Journées du cinéma autochtone taïwanais </w:t>
      </w:r>
    </w:p>
    <w:p w:rsidR="0050056F" w:rsidRPr="001414A7" w:rsidRDefault="0050056F" w:rsidP="005C2346">
      <w:pPr>
        <w:pStyle w:val="2"/>
        <w:spacing w:before="0" w:line="240" w:lineRule="atLeast"/>
        <w:jc w:val="center"/>
        <w:rPr>
          <w:rFonts w:ascii="Georgia" w:hAnsi="Georgia"/>
          <w:lang w:val="fr-FR"/>
        </w:rPr>
      </w:pPr>
      <w:r w:rsidRPr="001414A7">
        <w:rPr>
          <w:rFonts w:ascii="Georgia" w:hAnsi="Georgia"/>
          <w:spacing w:val="-1"/>
          <w:w w:val="96"/>
          <w:lang w:val="fr-FR"/>
        </w:rPr>
        <w:t>a</w:t>
      </w:r>
      <w:r w:rsidRPr="001414A7">
        <w:rPr>
          <w:rFonts w:ascii="Georgia" w:hAnsi="Georgia"/>
          <w:w w:val="96"/>
          <w:lang w:val="fr-FR"/>
        </w:rPr>
        <w:t>u</w:t>
      </w:r>
      <w:r w:rsidRPr="001414A7">
        <w:rPr>
          <w:rFonts w:ascii="Georgia" w:hAnsi="Georgia"/>
          <w:spacing w:val="-5"/>
          <w:lang w:val="fr-FR"/>
        </w:rPr>
        <w:t xml:space="preserve"> </w:t>
      </w:r>
      <w:r w:rsidR="00A064B8">
        <w:rPr>
          <w:rFonts w:ascii="Georgia" w:hAnsi="Georgia" w:hint="eastAsia"/>
          <w:w w:val="92"/>
          <w:lang w:val="fr-FR"/>
        </w:rPr>
        <w:t>m</w:t>
      </w:r>
      <w:r w:rsidR="00143319">
        <w:rPr>
          <w:rFonts w:ascii="Georgia" w:hAnsi="Georgia"/>
          <w:w w:val="92"/>
          <w:lang w:val="fr-FR"/>
        </w:rPr>
        <w:t>usée du quai Branly-</w:t>
      </w:r>
      <w:r w:rsidRPr="00B67A77">
        <w:rPr>
          <w:rFonts w:ascii="Georgia" w:hAnsi="Georgia"/>
          <w:w w:val="92"/>
          <w:lang w:val="fr-FR"/>
        </w:rPr>
        <w:t>Jacques Chirac</w:t>
      </w:r>
    </w:p>
    <w:p w:rsidR="0050056F" w:rsidRDefault="0050056F" w:rsidP="005C2346">
      <w:pPr>
        <w:spacing w:line="240" w:lineRule="atLeast"/>
        <w:jc w:val="center"/>
        <w:rPr>
          <w:szCs w:val="24"/>
          <w:lang w:val="fr-FR"/>
        </w:rPr>
      </w:pPr>
      <w:r w:rsidRPr="001414A7">
        <w:rPr>
          <w:szCs w:val="24"/>
          <w:lang w:val="fr-FR"/>
        </w:rPr>
        <w:t>2018</w:t>
      </w:r>
      <w:r w:rsidR="001634F8">
        <w:rPr>
          <w:rFonts w:hint="eastAsia"/>
          <w:szCs w:val="24"/>
          <w:lang w:val="fr-FR"/>
        </w:rPr>
        <w:t>-</w:t>
      </w:r>
      <w:r>
        <w:rPr>
          <w:rFonts w:hint="eastAsia"/>
          <w:szCs w:val="24"/>
          <w:lang w:val="fr-FR"/>
        </w:rPr>
        <w:t>2</w:t>
      </w:r>
      <w:r w:rsidR="00D83753">
        <w:rPr>
          <w:szCs w:val="24"/>
          <w:vertAlign w:val="superscript"/>
          <w:lang w:val="fr-FR"/>
        </w:rPr>
        <w:t>ème</w:t>
      </w:r>
      <w:r w:rsidRPr="001414A7">
        <w:rPr>
          <w:szCs w:val="24"/>
          <w:lang w:val="fr-FR"/>
        </w:rPr>
        <w:t>session</w:t>
      </w:r>
    </w:p>
    <w:p w:rsidR="001634F8" w:rsidRPr="001414A7" w:rsidRDefault="001634F8" w:rsidP="005C2346">
      <w:pPr>
        <w:spacing w:line="240" w:lineRule="atLeast"/>
        <w:jc w:val="center"/>
        <w:rPr>
          <w:szCs w:val="24"/>
          <w:lang w:val="fr-FR"/>
        </w:rPr>
      </w:pPr>
    </w:p>
    <w:p w:rsidR="0050056F" w:rsidRDefault="0050056F" w:rsidP="005C2346">
      <w:pPr>
        <w:spacing w:line="240" w:lineRule="atLeast"/>
        <w:jc w:val="center"/>
        <w:rPr>
          <w:rFonts w:ascii="Georgia" w:hAnsi="Georgia"/>
          <w:w w:val="110"/>
          <w:szCs w:val="24"/>
          <w:lang w:val="fr-FR"/>
        </w:rPr>
      </w:pPr>
      <w:r w:rsidRPr="001414A7">
        <w:rPr>
          <w:rFonts w:ascii="Georgia" w:hAnsi="Georgia"/>
          <w:w w:val="110"/>
          <w:szCs w:val="24"/>
          <w:lang w:val="fr-FR"/>
        </w:rPr>
        <w:t>«</w:t>
      </w:r>
      <w:r w:rsidRPr="00A94030">
        <w:rPr>
          <w:rFonts w:ascii="Times New Roman" w:eastAsia="標楷體" w:hAnsi="Times New Roman"/>
          <w:b/>
          <w:szCs w:val="24"/>
          <w:lang w:val="fr-FR"/>
        </w:rPr>
        <w:t xml:space="preserve">Enjeux de </w:t>
      </w:r>
      <w:r w:rsidR="00DC4FB2">
        <w:rPr>
          <w:rFonts w:ascii="Times New Roman" w:eastAsia="標楷體" w:hAnsi="Times New Roman" w:hint="eastAsia"/>
          <w:b/>
          <w:szCs w:val="24"/>
          <w:lang w:val="fr-FR"/>
        </w:rPr>
        <w:t xml:space="preserve">la </w:t>
      </w:r>
      <w:r w:rsidRPr="00A94030">
        <w:rPr>
          <w:rFonts w:ascii="Times New Roman" w:eastAsia="標楷體" w:hAnsi="Times New Roman"/>
          <w:b/>
          <w:szCs w:val="24"/>
          <w:lang w:val="fr-FR"/>
        </w:rPr>
        <w:t>revitalisation des rituels autochtones à Taïwan</w:t>
      </w:r>
      <w:r w:rsidRPr="001414A7">
        <w:rPr>
          <w:rFonts w:ascii="Georgia" w:hAnsi="Georgia"/>
          <w:w w:val="110"/>
          <w:szCs w:val="24"/>
          <w:lang w:val="fr-FR"/>
        </w:rPr>
        <w:t>»</w:t>
      </w:r>
    </w:p>
    <w:p w:rsidR="0050056F" w:rsidRDefault="0050056F" w:rsidP="0050056F">
      <w:pPr>
        <w:spacing w:line="0" w:lineRule="atLeast"/>
        <w:jc w:val="center"/>
        <w:rPr>
          <w:rFonts w:ascii="Times New Roman" w:eastAsia="標楷體" w:hAnsi="Times New Roman"/>
          <w:b/>
          <w:szCs w:val="24"/>
          <w:lang w:val="fr-FR"/>
        </w:rPr>
      </w:pPr>
      <w:r>
        <w:rPr>
          <w:rFonts w:ascii="Times New Roman" w:eastAsia="標楷體" w:hAnsi="Times New Roman" w:hint="eastAsia"/>
          <w:b/>
          <w:szCs w:val="24"/>
          <w:lang w:val="fr-FR"/>
        </w:rPr>
        <w:t>臺灣原住民族祭儀的復振與挑戰</w:t>
      </w:r>
    </w:p>
    <w:p w:rsidR="0050056F" w:rsidRDefault="0050056F" w:rsidP="005C2346">
      <w:pPr>
        <w:pStyle w:val="1"/>
        <w:spacing w:before="0" w:line="240" w:lineRule="atLeast"/>
        <w:jc w:val="center"/>
        <w:rPr>
          <w:rFonts w:eastAsiaTheme="minorEastAsia"/>
          <w:sz w:val="24"/>
          <w:szCs w:val="24"/>
        </w:rPr>
      </w:pPr>
      <w:r w:rsidRPr="001414A7">
        <w:rPr>
          <w:sz w:val="24"/>
          <w:szCs w:val="24"/>
        </w:rPr>
        <w:t>Premières françaises</w:t>
      </w:r>
    </w:p>
    <w:p w:rsidR="001634F8" w:rsidRPr="00BC5D81" w:rsidRDefault="001634F8" w:rsidP="00BC5D81">
      <w:pPr>
        <w:spacing w:line="240" w:lineRule="atLeast"/>
        <w:jc w:val="center"/>
        <w:rPr>
          <w:i/>
          <w:spacing w:val="1"/>
          <w:w w:val="101"/>
          <w:szCs w:val="24"/>
          <w:lang w:val="fr-FR"/>
        </w:rPr>
      </w:pPr>
      <w:r>
        <w:rPr>
          <w:rFonts w:hint="eastAsia"/>
          <w:i/>
          <w:spacing w:val="1"/>
          <w:w w:val="114"/>
          <w:szCs w:val="24"/>
          <w:lang w:val="fr-FR"/>
        </w:rPr>
        <w:t>20</w:t>
      </w:r>
      <w:r w:rsidRPr="001414A7">
        <w:rPr>
          <w:i/>
          <w:szCs w:val="24"/>
          <w:lang w:val="fr-FR"/>
        </w:rPr>
        <w:t xml:space="preserve"> </w:t>
      </w:r>
      <w:r>
        <w:rPr>
          <w:rFonts w:hint="eastAsia"/>
          <w:i/>
          <w:spacing w:val="2"/>
          <w:w w:val="117"/>
          <w:szCs w:val="24"/>
          <w:lang w:val="fr-FR"/>
        </w:rPr>
        <w:t>sept</w:t>
      </w:r>
      <w:r w:rsidRPr="001414A7">
        <w:rPr>
          <w:i/>
          <w:spacing w:val="-1"/>
          <w:szCs w:val="24"/>
          <w:lang w:val="fr-FR"/>
        </w:rPr>
        <w:t xml:space="preserve"> </w:t>
      </w:r>
      <w:r w:rsidRPr="001414A7">
        <w:rPr>
          <w:i/>
          <w:spacing w:val="1"/>
          <w:w w:val="114"/>
          <w:szCs w:val="24"/>
          <w:lang w:val="fr-FR"/>
        </w:rPr>
        <w:t>2018</w:t>
      </w:r>
      <w:r w:rsidRPr="001414A7">
        <w:rPr>
          <w:i/>
          <w:w w:val="86"/>
          <w:szCs w:val="24"/>
          <w:lang w:val="fr-FR"/>
        </w:rPr>
        <w:t>,</w:t>
      </w:r>
      <w:r w:rsidRPr="001414A7">
        <w:rPr>
          <w:i/>
          <w:spacing w:val="-1"/>
          <w:szCs w:val="24"/>
          <w:lang w:val="fr-FR"/>
        </w:rPr>
        <w:t xml:space="preserve"> </w:t>
      </w:r>
      <w:r>
        <w:rPr>
          <w:rFonts w:hint="eastAsia"/>
          <w:i/>
          <w:spacing w:val="1"/>
          <w:w w:val="114"/>
          <w:szCs w:val="24"/>
          <w:lang w:val="fr-FR"/>
        </w:rPr>
        <w:t>9</w:t>
      </w:r>
      <w:r w:rsidRPr="001414A7">
        <w:rPr>
          <w:i/>
          <w:spacing w:val="2"/>
          <w:w w:val="115"/>
          <w:szCs w:val="24"/>
          <w:lang w:val="fr-FR"/>
        </w:rPr>
        <w:t>h</w:t>
      </w:r>
      <w:r>
        <w:rPr>
          <w:rFonts w:hint="eastAsia"/>
          <w:i/>
          <w:spacing w:val="2"/>
          <w:w w:val="115"/>
          <w:szCs w:val="24"/>
          <w:lang w:val="fr-FR"/>
        </w:rPr>
        <w:t>30</w:t>
      </w:r>
      <w:r>
        <w:rPr>
          <w:i/>
          <w:w w:val="24"/>
          <w:szCs w:val="24"/>
          <w:lang w:val="fr-FR"/>
        </w:rPr>
        <w:t>--</w:t>
      </w:r>
      <w:r w:rsidRPr="001414A7">
        <w:rPr>
          <w:i/>
          <w:spacing w:val="1"/>
          <w:w w:val="111"/>
          <w:szCs w:val="24"/>
          <w:lang w:val="fr-FR"/>
        </w:rPr>
        <w:t>20h</w:t>
      </w:r>
      <w:r w:rsidRPr="001414A7">
        <w:rPr>
          <w:i/>
          <w:w w:val="111"/>
          <w:szCs w:val="24"/>
          <w:lang w:val="fr-FR"/>
        </w:rPr>
        <w:t>,</w:t>
      </w:r>
      <w:r w:rsidRPr="001414A7">
        <w:rPr>
          <w:i/>
          <w:spacing w:val="-1"/>
          <w:szCs w:val="24"/>
          <w:lang w:val="fr-FR"/>
        </w:rPr>
        <w:t xml:space="preserve"> </w:t>
      </w:r>
      <w:r w:rsidRPr="001414A7">
        <w:rPr>
          <w:i/>
          <w:spacing w:val="1"/>
          <w:w w:val="106"/>
          <w:szCs w:val="24"/>
          <w:lang w:val="fr-FR"/>
        </w:rPr>
        <w:t>s</w:t>
      </w:r>
      <w:r w:rsidRPr="001414A7">
        <w:rPr>
          <w:i/>
          <w:spacing w:val="1"/>
          <w:w w:val="114"/>
          <w:szCs w:val="24"/>
          <w:lang w:val="fr-FR"/>
        </w:rPr>
        <w:t>a</w:t>
      </w:r>
      <w:r w:rsidRPr="001414A7">
        <w:rPr>
          <w:i/>
          <w:w w:val="104"/>
          <w:szCs w:val="24"/>
          <w:lang w:val="fr-FR"/>
        </w:rPr>
        <w:t>ll</w:t>
      </w:r>
      <w:r w:rsidRPr="001414A7">
        <w:rPr>
          <w:i/>
          <w:w w:val="111"/>
          <w:szCs w:val="24"/>
          <w:lang w:val="fr-FR"/>
        </w:rPr>
        <w:t>e</w:t>
      </w:r>
      <w:r w:rsidRPr="001414A7">
        <w:rPr>
          <w:i/>
          <w:szCs w:val="24"/>
          <w:lang w:val="fr-FR"/>
        </w:rPr>
        <w:t xml:space="preserve"> </w:t>
      </w:r>
      <w:r w:rsidRPr="001414A7">
        <w:rPr>
          <w:i/>
          <w:spacing w:val="1"/>
          <w:w w:val="113"/>
          <w:szCs w:val="24"/>
          <w:lang w:val="fr-FR"/>
        </w:rPr>
        <w:t>d</w:t>
      </w:r>
      <w:r>
        <w:rPr>
          <w:rFonts w:hint="eastAsia"/>
          <w:i/>
          <w:w w:val="116"/>
          <w:szCs w:val="24"/>
          <w:lang w:val="fr-FR"/>
        </w:rPr>
        <w:t>e</w:t>
      </w:r>
      <w:r w:rsidRPr="001414A7">
        <w:rPr>
          <w:i/>
          <w:szCs w:val="24"/>
          <w:lang w:val="fr-FR"/>
        </w:rPr>
        <w:t xml:space="preserve"> </w:t>
      </w:r>
      <w:r w:rsidRPr="001414A7">
        <w:rPr>
          <w:i/>
          <w:spacing w:val="1"/>
          <w:w w:val="106"/>
          <w:szCs w:val="24"/>
          <w:lang w:val="fr-FR"/>
        </w:rPr>
        <w:t>c</w:t>
      </w:r>
      <w:r w:rsidRPr="001414A7">
        <w:rPr>
          <w:i/>
          <w:w w:val="106"/>
          <w:szCs w:val="24"/>
          <w:lang w:val="fr-FR"/>
        </w:rPr>
        <w:t>i</w:t>
      </w:r>
      <w:r w:rsidRPr="001414A7">
        <w:rPr>
          <w:i/>
          <w:spacing w:val="1"/>
          <w:w w:val="114"/>
          <w:szCs w:val="24"/>
          <w:lang w:val="fr-FR"/>
        </w:rPr>
        <w:t>né</w:t>
      </w:r>
      <w:r w:rsidRPr="001414A7">
        <w:rPr>
          <w:i/>
          <w:spacing w:val="2"/>
          <w:w w:val="120"/>
          <w:szCs w:val="24"/>
          <w:lang w:val="fr-FR"/>
        </w:rPr>
        <w:t>m</w:t>
      </w:r>
      <w:r w:rsidRPr="001414A7">
        <w:rPr>
          <w:i/>
          <w:w w:val="114"/>
          <w:szCs w:val="24"/>
          <w:lang w:val="fr-FR"/>
        </w:rPr>
        <w:t>a</w:t>
      </w:r>
      <w:r>
        <w:rPr>
          <w:rFonts w:hint="eastAsia"/>
          <w:i/>
          <w:szCs w:val="24"/>
          <w:lang w:val="fr-FR"/>
        </w:rPr>
        <w:t>,</w:t>
      </w:r>
      <w:r>
        <w:rPr>
          <w:rFonts w:eastAsiaTheme="minorEastAsia" w:hint="eastAsia"/>
          <w:i/>
          <w:szCs w:val="24"/>
          <w:lang w:val="fr-FR"/>
        </w:rPr>
        <w:t xml:space="preserve"> </w:t>
      </w:r>
      <w:r w:rsidRPr="001414A7">
        <w:rPr>
          <w:i/>
          <w:spacing w:val="2"/>
          <w:w w:val="103"/>
          <w:szCs w:val="24"/>
          <w:lang w:val="fr-FR"/>
        </w:rPr>
        <w:t>M</w:t>
      </w:r>
      <w:r w:rsidRPr="001414A7">
        <w:rPr>
          <w:i/>
          <w:spacing w:val="2"/>
          <w:w w:val="93"/>
          <w:szCs w:val="24"/>
          <w:lang w:val="fr-FR"/>
        </w:rPr>
        <w:t>Q</w:t>
      </w:r>
      <w:r w:rsidRPr="001414A7">
        <w:rPr>
          <w:i/>
          <w:spacing w:val="2"/>
          <w:w w:val="106"/>
          <w:szCs w:val="24"/>
          <w:lang w:val="fr-FR"/>
        </w:rPr>
        <w:t>B</w:t>
      </w:r>
      <w:r w:rsidRPr="001414A7">
        <w:rPr>
          <w:i/>
          <w:w w:val="86"/>
          <w:szCs w:val="24"/>
          <w:lang w:val="fr-FR"/>
        </w:rPr>
        <w:t>,</w:t>
      </w:r>
      <w:r w:rsidRPr="001414A7">
        <w:rPr>
          <w:i/>
          <w:spacing w:val="-4"/>
          <w:szCs w:val="24"/>
          <w:lang w:val="fr-FR"/>
        </w:rPr>
        <w:t xml:space="preserve"> </w:t>
      </w:r>
      <w:r w:rsidRPr="001414A7">
        <w:rPr>
          <w:i/>
          <w:spacing w:val="1"/>
          <w:w w:val="109"/>
          <w:szCs w:val="24"/>
          <w:lang w:val="fr-FR"/>
        </w:rPr>
        <w:t>3</w:t>
      </w:r>
      <w:r w:rsidRPr="001414A7">
        <w:rPr>
          <w:i/>
          <w:w w:val="109"/>
          <w:szCs w:val="24"/>
          <w:lang w:val="fr-FR"/>
        </w:rPr>
        <w:t>7</w:t>
      </w:r>
      <w:r w:rsidRPr="001414A7">
        <w:rPr>
          <w:i/>
          <w:spacing w:val="-2"/>
          <w:szCs w:val="24"/>
          <w:lang w:val="fr-FR"/>
        </w:rPr>
        <w:t xml:space="preserve"> </w:t>
      </w:r>
      <w:r w:rsidRPr="001414A7">
        <w:rPr>
          <w:i/>
          <w:spacing w:val="2"/>
          <w:w w:val="89"/>
          <w:szCs w:val="24"/>
          <w:lang w:val="fr-FR"/>
        </w:rPr>
        <w:t>Q</w:t>
      </w:r>
      <w:r w:rsidRPr="001414A7">
        <w:rPr>
          <w:i/>
          <w:spacing w:val="1"/>
          <w:w w:val="109"/>
          <w:szCs w:val="24"/>
          <w:lang w:val="fr-FR"/>
        </w:rPr>
        <w:t>ua</w:t>
      </w:r>
      <w:r w:rsidRPr="001414A7">
        <w:rPr>
          <w:i/>
          <w:w w:val="101"/>
          <w:szCs w:val="24"/>
          <w:lang w:val="fr-FR"/>
        </w:rPr>
        <w:t>i</w:t>
      </w:r>
      <w:r w:rsidRPr="001414A7">
        <w:rPr>
          <w:i/>
          <w:spacing w:val="-3"/>
          <w:szCs w:val="24"/>
          <w:lang w:val="fr-FR"/>
        </w:rPr>
        <w:t xml:space="preserve"> </w:t>
      </w:r>
      <w:r w:rsidRPr="001414A7">
        <w:rPr>
          <w:i/>
          <w:spacing w:val="1"/>
          <w:w w:val="101"/>
          <w:szCs w:val="24"/>
          <w:lang w:val="fr-FR"/>
        </w:rPr>
        <w:t>B</w:t>
      </w:r>
      <w:r w:rsidRPr="001414A7">
        <w:rPr>
          <w:i/>
          <w:spacing w:val="1"/>
          <w:w w:val="108"/>
          <w:szCs w:val="24"/>
          <w:lang w:val="fr-FR"/>
        </w:rPr>
        <w:t>ra</w:t>
      </w:r>
      <w:r w:rsidRPr="001414A7">
        <w:rPr>
          <w:i/>
          <w:spacing w:val="1"/>
          <w:w w:val="106"/>
          <w:szCs w:val="24"/>
          <w:lang w:val="fr-FR"/>
        </w:rPr>
        <w:t>n</w:t>
      </w:r>
      <w:r w:rsidRPr="001414A7">
        <w:rPr>
          <w:i/>
          <w:w w:val="106"/>
          <w:szCs w:val="24"/>
          <w:lang w:val="fr-FR"/>
        </w:rPr>
        <w:t>l</w:t>
      </w:r>
      <w:r w:rsidRPr="001414A7">
        <w:rPr>
          <w:i/>
          <w:spacing w:val="1"/>
          <w:w w:val="107"/>
          <w:szCs w:val="24"/>
          <w:lang w:val="fr-FR"/>
        </w:rPr>
        <w:t>y</w:t>
      </w:r>
      <w:r w:rsidRPr="001414A7">
        <w:rPr>
          <w:i/>
          <w:w w:val="82"/>
          <w:szCs w:val="24"/>
          <w:lang w:val="fr-FR"/>
        </w:rPr>
        <w:t>,</w:t>
      </w:r>
      <w:r w:rsidRPr="001414A7">
        <w:rPr>
          <w:i/>
          <w:spacing w:val="-3"/>
          <w:szCs w:val="24"/>
          <w:lang w:val="fr-FR"/>
        </w:rPr>
        <w:t xml:space="preserve"> </w:t>
      </w:r>
      <w:r w:rsidRPr="001414A7">
        <w:rPr>
          <w:i/>
          <w:spacing w:val="1"/>
          <w:w w:val="109"/>
          <w:szCs w:val="24"/>
          <w:lang w:val="fr-FR"/>
        </w:rPr>
        <w:t>7500</w:t>
      </w:r>
      <w:r w:rsidRPr="001414A7">
        <w:rPr>
          <w:i/>
          <w:w w:val="109"/>
          <w:szCs w:val="24"/>
          <w:lang w:val="fr-FR"/>
        </w:rPr>
        <w:t>7</w:t>
      </w:r>
      <w:r w:rsidRPr="001414A7">
        <w:rPr>
          <w:i/>
          <w:spacing w:val="-2"/>
          <w:szCs w:val="24"/>
          <w:lang w:val="fr-FR"/>
        </w:rPr>
        <w:t xml:space="preserve"> </w:t>
      </w:r>
      <w:r w:rsidRPr="001414A7">
        <w:rPr>
          <w:i/>
          <w:spacing w:val="1"/>
          <w:szCs w:val="24"/>
          <w:lang w:val="fr-FR"/>
        </w:rPr>
        <w:t>Pa</w:t>
      </w:r>
      <w:r w:rsidRPr="001414A7">
        <w:rPr>
          <w:i/>
          <w:spacing w:val="1"/>
          <w:w w:val="108"/>
          <w:szCs w:val="24"/>
          <w:lang w:val="fr-FR"/>
        </w:rPr>
        <w:t>r</w:t>
      </w:r>
      <w:r w:rsidRPr="001414A7">
        <w:rPr>
          <w:i/>
          <w:w w:val="101"/>
          <w:szCs w:val="24"/>
          <w:lang w:val="fr-FR"/>
        </w:rPr>
        <w:t>i</w:t>
      </w:r>
      <w:r w:rsidRPr="001414A7">
        <w:rPr>
          <w:i/>
          <w:spacing w:val="1"/>
          <w:w w:val="101"/>
          <w:szCs w:val="24"/>
          <w:lang w:val="fr-FR"/>
        </w:rPr>
        <w:t>s</w:t>
      </w:r>
    </w:p>
    <w:p w:rsidR="0050056F" w:rsidRPr="001414A7" w:rsidRDefault="0050056F" w:rsidP="005C2346">
      <w:pPr>
        <w:pStyle w:val="af3"/>
        <w:spacing w:line="240" w:lineRule="atLeast"/>
        <w:jc w:val="center"/>
        <w:rPr>
          <w:rFonts w:ascii="Georgia"/>
          <w:sz w:val="24"/>
          <w:szCs w:val="24"/>
          <w:lang w:val="fr-FR"/>
        </w:rPr>
      </w:pPr>
    </w:p>
    <w:p w:rsidR="001634F8" w:rsidRDefault="001634F8" w:rsidP="001634F8">
      <w:pPr>
        <w:pStyle w:val="af3"/>
        <w:spacing w:line="240" w:lineRule="atLeast"/>
        <w:jc w:val="center"/>
        <w:rPr>
          <w:rFonts w:eastAsiaTheme="minorEastAsia"/>
          <w:color w:val="4F81BD" w:themeColor="accent1"/>
          <w:sz w:val="24"/>
          <w:szCs w:val="24"/>
          <w:lang w:val="fr-FR" w:eastAsia="zh-TW"/>
        </w:rPr>
      </w:pPr>
      <w:r w:rsidRPr="00B04537">
        <w:rPr>
          <w:rFonts w:eastAsiaTheme="minorEastAsia" w:hint="eastAsia"/>
          <w:color w:val="4F81BD" w:themeColor="accent1"/>
          <w:sz w:val="24"/>
          <w:szCs w:val="24"/>
          <w:lang w:val="fr-FR" w:eastAsia="zh-TW"/>
        </w:rPr>
        <w:t xml:space="preserve"> </w:t>
      </w:r>
      <w:r w:rsidR="0050056F" w:rsidRPr="00B04537">
        <w:rPr>
          <w:rFonts w:eastAsiaTheme="minorEastAsia" w:hint="eastAsia"/>
          <w:color w:val="4F81BD" w:themeColor="accent1"/>
          <w:sz w:val="24"/>
          <w:szCs w:val="24"/>
          <w:lang w:val="fr-FR" w:eastAsia="zh-TW"/>
        </w:rPr>
        <w:t>(Entr</w:t>
      </w:r>
      <w:r w:rsidR="0050056F" w:rsidRPr="00B04537">
        <w:rPr>
          <w:rFonts w:eastAsiaTheme="minorEastAsia"/>
          <w:color w:val="4F81BD" w:themeColor="accent1"/>
          <w:sz w:val="24"/>
          <w:szCs w:val="24"/>
          <w:lang w:val="fr-FR" w:eastAsia="zh-TW"/>
        </w:rPr>
        <w:t>ée libre dans la limite des places disponibles</w:t>
      </w:r>
      <w:r w:rsidR="0050056F" w:rsidRPr="00B04537">
        <w:rPr>
          <w:rFonts w:eastAsiaTheme="minorEastAsia" w:hint="eastAsia"/>
          <w:color w:val="4F81BD" w:themeColor="accent1"/>
          <w:sz w:val="24"/>
          <w:szCs w:val="24"/>
          <w:lang w:val="fr-FR" w:eastAsia="zh-TW"/>
        </w:rPr>
        <w:t>)</w:t>
      </w:r>
    </w:p>
    <w:p w:rsidR="001634F8" w:rsidRDefault="001634F8" w:rsidP="0050056F">
      <w:pPr>
        <w:pStyle w:val="af3"/>
        <w:spacing w:line="240" w:lineRule="atLeast"/>
        <w:jc w:val="center"/>
        <w:rPr>
          <w:rFonts w:eastAsiaTheme="minorEastAsia"/>
          <w:color w:val="4F81BD" w:themeColor="accent1"/>
          <w:sz w:val="24"/>
          <w:szCs w:val="24"/>
          <w:lang w:val="fr-FR" w:eastAsia="zh-TW"/>
        </w:rPr>
      </w:pPr>
    </w:p>
    <w:p w:rsidR="0050056F" w:rsidRPr="00B04537" w:rsidRDefault="0050056F" w:rsidP="0050056F">
      <w:pPr>
        <w:pStyle w:val="af3"/>
        <w:spacing w:line="240" w:lineRule="atLeast"/>
        <w:jc w:val="center"/>
        <w:rPr>
          <w:rFonts w:eastAsiaTheme="minorEastAsia"/>
          <w:color w:val="4F81BD" w:themeColor="accent1"/>
          <w:sz w:val="24"/>
          <w:szCs w:val="24"/>
          <w:lang w:val="fr-FR"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7357"/>
      </w:tblGrid>
      <w:tr w:rsidR="00893F75" w:rsidRPr="00F31C83" w:rsidTr="6365CBC1">
        <w:trPr>
          <w:trHeight w:val="1306"/>
        </w:trPr>
        <w:tc>
          <w:tcPr>
            <w:tcW w:w="878" w:type="dxa"/>
            <w:tcBorders>
              <w:top w:val="single" w:sz="4" w:space="0" w:color="auto"/>
              <w:left w:val="single" w:sz="4" w:space="0" w:color="auto"/>
              <w:bottom w:val="single" w:sz="4" w:space="0" w:color="auto"/>
              <w:right w:val="single" w:sz="4" w:space="0" w:color="auto"/>
            </w:tcBorders>
            <w:hideMark/>
          </w:tcPr>
          <w:p w:rsidR="00893F75" w:rsidRPr="00A94030" w:rsidRDefault="005953E0" w:rsidP="001519A1">
            <w:pPr>
              <w:spacing w:line="360" w:lineRule="auto"/>
              <w:rPr>
                <w:rFonts w:ascii="Times New Roman" w:eastAsia="標楷體" w:hAnsi="Times New Roman"/>
                <w:sz w:val="18"/>
                <w:szCs w:val="18"/>
                <w:lang w:val="fr-FR"/>
              </w:rPr>
            </w:pPr>
            <w:r>
              <w:rPr>
                <w:rFonts w:ascii="Times New Roman" w:eastAsia="標楷體" w:hAnsi="Times New Roman" w:hint="eastAsia"/>
                <w:color w:val="000000" w:themeColor="text1"/>
                <w:sz w:val="18"/>
                <w:szCs w:val="18"/>
                <w:lang w:val="fr-FR"/>
              </w:rPr>
              <w:t>9:</w:t>
            </w:r>
            <w:r w:rsidR="007F2450" w:rsidRPr="001519A1">
              <w:rPr>
                <w:rFonts w:ascii="Times New Roman" w:eastAsia="標楷體" w:hAnsi="Times New Roman" w:hint="eastAsia"/>
                <w:color w:val="000000" w:themeColor="text1"/>
                <w:sz w:val="18"/>
                <w:szCs w:val="18"/>
                <w:lang w:val="fr-FR"/>
              </w:rPr>
              <w:t xml:space="preserve">30 </w:t>
            </w:r>
          </w:p>
        </w:tc>
        <w:tc>
          <w:tcPr>
            <w:tcW w:w="7357" w:type="dxa"/>
            <w:tcBorders>
              <w:top w:val="single" w:sz="4" w:space="0" w:color="auto"/>
              <w:left w:val="single" w:sz="4" w:space="0" w:color="auto"/>
              <w:bottom w:val="single" w:sz="4" w:space="0" w:color="auto"/>
              <w:right w:val="single" w:sz="4" w:space="0" w:color="auto"/>
            </w:tcBorders>
          </w:tcPr>
          <w:p w:rsidR="00D06C4B" w:rsidRPr="00A94030" w:rsidRDefault="00E671A6" w:rsidP="00A94030">
            <w:pPr>
              <w:spacing w:line="0" w:lineRule="atLeast"/>
              <w:rPr>
                <w:rFonts w:ascii="Times New Roman" w:eastAsia="標楷體" w:hAnsi="Times New Roman"/>
                <w:b/>
                <w:sz w:val="18"/>
                <w:szCs w:val="18"/>
                <w:lang w:val="fr-FR"/>
              </w:rPr>
            </w:pPr>
            <w:r>
              <w:rPr>
                <w:rFonts w:ascii="Times New Roman" w:eastAsia="標楷體" w:hAnsi="Times New Roman" w:hint="eastAsia"/>
                <w:b/>
                <w:sz w:val="18"/>
                <w:szCs w:val="18"/>
                <w:lang w:val="fr-FR"/>
              </w:rPr>
              <w:t>P</w:t>
            </w:r>
            <w:r w:rsidR="00D06C4B" w:rsidRPr="00A94030">
              <w:rPr>
                <w:rFonts w:ascii="Times New Roman" w:eastAsia="標楷體" w:hAnsi="Times New Roman"/>
                <w:b/>
                <w:sz w:val="18"/>
                <w:szCs w:val="18"/>
                <w:lang w:val="fr-FR"/>
              </w:rPr>
              <w:t xml:space="preserve">résentation de la journée </w:t>
            </w:r>
            <w:r w:rsidR="0050056F">
              <w:rPr>
                <w:rFonts w:ascii="Times New Roman" w:eastAsia="標楷體" w:hAnsi="Times New Roman" w:hint="eastAsia"/>
                <w:b/>
                <w:sz w:val="18"/>
                <w:szCs w:val="18"/>
                <w:lang w:val="fr-FR"/>
              </w:rPr>
              <w:t>開幕式</w:t>
            </w:r>
          </w:p>
          <w:p w:rsidR="00096662" w:rsidRPr="00A94030" w:rsidRDefault="00096662" w:rsidP="00A94030">
            <w:pPr>
              <w:spacing w:line="0" w:lineRule="atLeast"/>
              <w:rPr>
                <w:rFonts w:ascii="Times New Roman" w:eastAsia="標楷體" w:hAnsi="Times New Roman"/>
                <w:sz w:val="18"/>
                <w:szCs w:val="18"/>
                <w:lang w:val="fr-FR"/>
              </w:rPr>
            </w:pPr>
          </w:p>
          <w:p w:rsidR="00096662" w:rsidRDefault="00096662" w:rsidP="00A94030">
            <w:pPr>
              <w:rPr>
                <w:rFonts w:ascii="Times New Roman" w:eastAsia="標楷體" w:hAnsi="Times New Roman"/>
                <w:sz w:val="18"/>
                <w:szCs w:val="18"/>
                <w:lang w:val="fr-FR"/>
              </w:rPr>
            </w:pPr>
            <w:r w:rsidRPr="00A94030">
              <w:rPr>
                <w:rFonts w:ascii="Times New Roman" w:eastAsia="標楷體" w:hAnsi="Times New Roman" w:hint="eastAsia"/>
                <w:sz w:val="18"/>
                <w:szCs w:val="18"/>
                <w:lang w:val="fr-FR"/>
              </w:rPr>
              <w:t>P</w:t>
            </w:r>
            <w:r w:rsidRPr="00A94030">
              <w:rPr>
                <w:rFonts w:ascii="Times New Roman" w:eastAsia="標楷體" w:hAnsi="Times New Roman"/>
                <w:sz w:val="18"/>
                <w:szCs w:val="18"/>
                <w:lang w:val="fr-FR"/>
              </w:rPr>
              <w:t>résident de la journée</w:t>
            </w:r>
            <w:r w:rsidR="00C5539D" w:rsidRPr="00457422">
              <w:rPr>
                <w:rFonts w:ascii="Times New Roman" w:eastAsia="標楷體" w:hAnsi="Times New Roman"/>
                <w:sz w:val="18"/>
                <w:szCs w:val="18"/>
                <w:lang w:val="fr-FR"/>
              </w:rPr>
              <w:t xml:space="preserve">: </w:t>
            </w:r>
            <w:r w:rsidR="00A56B3D" w:rsidRPr="00112C14">
              <w:rPr>
                <w:rFonts w:ascii="Times New Roman" w:eastAsia="標楷體" w:hAnsi="Times New Roman"/>
                <w:b/>
                <w:sz w:val="18"/>
                <w:szCs w:val="18"/>
                <w:lang w:val="fr-FR"/>
              </w:rPr>
              <w:t>Jean Paul Colleyn</w:t>
            </w:r>
            <w:r w:rsidR="00A94030" w:rsidRPr="00112C14">
              <w:rPr>
                <w:rFonts w:ascii="Times New Roman" w:eastAsia="標楷體" w:hAnsi="Times New Roman"/>
                <w:b/>
                <w:sz w:val="18"/>
                <w:szCs w:val="18"/>
                <w:lang w:val="fr-FR"/>
              </w:rPr>
              <w:t xml:space="preserve"> </w:t>
            </w:r>
            <w:r w:rsidR="005708FC" w:rsidRPr="00A94030">
              <w:rPr>
                <w:rFonts w:ascii="Times New Roman" w:eastAsia="標楷體" w:hAnsi="Times New Roman" w:hint="eastAsia"/>
                <w:sz w:val="18"/>
                <w:szCs w:val="18"/>
                <w:lang w:val="fr-FR"/>
              </w:rPr>
              <w:t>(</w:t>
            </w:r>
            <w:r w:rsidR="007D35C1">
              <w:rPr>
                <w:rFonts w:ascii="Times New Roman" w:eastAsia="標楷體" w:hAnsi="Times New Roman" w:hint="eastAsia"/>
                <w:sz w:val="18"/>
                <w:szCs w:val="18"/>
                <w:lang w:val="fr-FR"/>
              </w:rPr>
              <w:t>D</w:t>
            </w:r>
            <w:r w:rsidR="001D1561">
              <w:rPr>
                <w:rFonts w:ascii="Times New Roman" w:eastAsia="標楷體" w:hAnsi="Times New Roman"/>
                <w:sz w:val="18"/>
                <w:szCs w:val="18"/>
                <w:lang w:val="fr-FR"/>
              </w:rPr>
              <w:t xml:space="preserve">irecteur-adjoint, </w:t>
            </w:r>
            <w:r w:rsidR="007D35C1">
              <w:rPr>
                <w:rFonts w:ascii="Times New Roman" w:eastAsia="標楷體" w:hAnsi="Times New Roman" w:hint="eastAsia"/>
                <w:sz w:val="18"/>
                <w:szCs w:val="18"/>
                <w:lang w:val="fr-FR"/>
              </w:rPr>
              <w:t>IMAF</w:t>
            </w:r>
            <w:r w:rsidR="00A94030" w:rsidRPr="00A94030">
              <w:rPr>
                <w:rFonts w:ascii="Times New Roman" w:eastAsia="標楷體" w:hAnsi="Times New Roman"/>
                <w:sz w:val="18"/>
                <w:szCs w:val="18"/>
                <w:lang w:val="fr-FR"/>
              </w:rPr>
              <w:t xml:space="preserve">, </w:t>
            </w:r>
            <w:r w:rsidR="00A94030" w:rsidRPr="00A94030">
              <w:rPr>
                <w:rFonts w:ascii="Times New Roman" w:eastAsia="標楷體" w:hAnsi="Times New Roman" w:hint="eastAsia"/>
                <w:sz w:val="18"/>
                <w:szCs w:val="18"/>
                <w:lang w:val="fr-FR"/>
              </w:rPr>
              <w:t>EHESS</w:t>
            </w:r>
            <w:r w:rsidR="005708FC" w:rsidRPr="00A94030">
              <w:rPr>
                <w:rFonts w:ascii="Times New Roman" w:eastAsia="標楷體" w:hAnsi="Times New Roman" w:hint="eastAsia"/>
                <w:sz w:val="18"/>
                <w:szCs w:val="18"/>
                <w:lang w:val="fr-FR"/>
              </w:rPr>
              <w:t>)</w:t>
            </w:r>
            <w:r w:rsidR="00A56B3D" w:rsidRPr="00A94030">
              <w:rPr>
                <w:rFonts w:ascii="Times New Roman" w:eastAsia="標楷體" w:hAnsi="Times New Roman"/>
                <w:sz w:val="18"/>
                <w:szCs w:val="18"/>
                <w:lang w:val="fr-FR"/>
              </w:rPr>
              <w:t xml:space="preserve"> </w:t>
            </w:r>
          </w:p>
          <w:p w:rsidR="00F31C83" w:rsidRDefault="00DC4FB2" w:rsidP="00A94030">
            <w:pPr>
              <w:rPr>
                <w:rFonts w:ascii="Times New Roman" w:eastAsia="標楷體" w:hAnsi="Times New Roman"/>
                <w:sz w:val="18"/>
                <w:szCs w:val="18"/>
                <w:lang w:val="fr-FR"/>
              </w:rPr>
            </w:pPr>
            <w:r>
              <w:rPr>
                <w:rFonts w:ascii="Times New Roman" w:eastAsia="標楷體" w:hAnsi="Times New Roman" w:hint="eastAsia"/>
                <w:sz w:val="18"/>
                <w:szCs w:val="18"/>
                <w:lang w:val="fr-FR"/>
              </w:rPr>
              <w:t>主席尚保羅</w:t>
            </w:r>
            <w:r>
              <w:rPr>
                <w:rFonts w:ascii="新細明體" w:hAnsi="新細明體" w:cs="新細明體" w:hint="eastAsia"/>
                <w:sz w:val="18"/>
                <w:szCs w:val="18"/>
                <w:lang w:val="fr-FR"/>
              </w:rPr>
              <w:t>・</w:t>
            </w:r>
            <w:r w:rsidR="00F31C83">
              <w:rPr>
                <w:rFonts w:ascii="Times New Roman" w:eastAsia="標楷體" w:hAnsi="Times New Roman" w:hint="eastAsia"/>
                <w:sz w:val="18"/>
                <w:szCs w:val="18"/>
                <w:lang w:val="fr-FR"/>
              </w:rPr>
              <w:t>柯林</w:t>
            </w:r>
            <w:r w:rsidR="00F31C83">
              <w:rPr>
                <w:rFonts w:ascii="Times New Roman" w:eastAsia="標楷體" w:hAnsi="Times New Roman" w:hint="eastAsia"/>
                <w:sz w:val="18"/>
                <w:szCs w:val="18"/>
                <w:lang w:val="fr-FR"/>
              </w:rPr>
              <w:t>(</w:t>
            </w:r>
            <w:r w:rsidR="00F31C83">
              <w:rPr>
                <w:rFonts w:ascii="Times New Roman" w:eastAsia="標楷體" w:hAnsi="Times New Roman" w:hint="eastAsia"/>
                <w:sz w:val="18"/>
                <w:szCs w:val="18"/>
                <w:lang w:val="fr-FR"/>
              </w:rPr>
              <w:t>法國社會科學高等研究院非洲世界研究中心副主任</w:t>
            </w:r>
            <w:r w:rsidR="00F31C83">
              <w:rPr>
                <w:rFonts w:ascii="Times New Roman" w:eastAsia="標楷體" w:hAnsi="Times New Roman" w:hint="eastAsia"/>
                <w:sz w:val="18"/>
                <w:szCs w:val="18"/>
                <w:lang w:val="fr-FR"/>
              </w:rPr>
              <w:t>)</w:t>
            </w:r>
          </w:p>
          <w:p w:rsidR="00931539" w:rsidRDefault="00931539" w:rsidP="00A94030">
            <w:pPr>
              <w:rPr>
                <w:rFonts w:ascii="Times New Roman" w:eastAsia="標楷體" w:hAnsi="Times New Roman"/>
                <w:b/>
                <w:sz w:val="18"/>
                <w:szCs w:val="18"/>
                <w:lang w:val="fr-FR"/>
              </w:rPr>
            </w:pPr>
          </w:p>
          <w:p w:rsidR="00381263" w:rsidRDefault="00302207" w:rsidP="00381263">
            <w:pPr>
              <w:rPr>
                <w:rFonts w:ascii="Times New Roman" w:eastAsia="標楷體" w:hAnsi="Times New Roman"/>
                <w:sz w:val="18"/>
                <w:szCs w:val="18"/>
                <w:lang w:val="fr-FR"/>
              </w:rPr>
            </w:pPr>
            <w:r>
              <w:rPr>
                <w:rFonts w:ascii="Times New Roman" w:eastAsia="標楷體" w:hAnsi="Times New Roman"/>
                <w:b/>
                <w:sz w:val="18"/>
                <w:szCs w:val="18"/>
                <w:lang w:val="fr-FR"/>
              </w:rPr>
              <w:t>Hu Tai-</w:t>
            </w:r>
            <w:r>
              <w:rPr>
                <w:rFonts w:ascii="Times New Roman" w:eastAsia="標楷體" w:hAnsi="Times New Roman" w:hint="eastAsia"/>
                <w:b/>
                <w:sz w:val="18"/>
                <w:szCs w:val="18"/>
                <w:lang w:val="fr-FR"/>
              </w:rPr>
              <w:t>L</w:t>
            </w:r>
            <w:r w:rsidR="00381263" w:rsidRPr="00112C14">
              <w:rPr>
                <w:rFonts w:ascii="Times New Roman" w:eastAsia="標楷體" w:hAnsi="Times New Roman"/>
                <w:b/>
                <w:sz w:val="18"/>
                <w:szCs w:val="18"/>
                <w:lang w:val="fr-FR"/>
              </w:rPr>
              <w:t>i</w:t>
            </w:r>
            <w:r w:rsidR="00381263">
              <w:rPr>
                <w:rFonts w:ascii="Times New Roman" w:eastAsia="標楷體" w:hAnsi="Times New Roman"/>
                <w:sz w:val="18"/>
                <w:szCs w:val="18"/>
                <w:lang w:val="fr-FR"/>
              </w:rPr>
              <w:t xml:space="preserve"> (</w:t>
            </w:r>
            <w:r w:rsidR="00381263">
              <w:rPr>
                <w:rFonts w:ascii="Times New Roman" w:eastAsia="標楷體" w:hAnsi="Times New Roman" w:hint="eastAsia"/>
                <w:sz w:val="18"/>
                <w:szCs w:val="18"/>
                <w:lang w:val="fr-FR"/>
              </w:rPr>
              <w:t>D</w:t>
            </w:r>
            <w:r w:rsidR="00381263">
              <w:rPr>
                <w:rFonts w:ascii="Times New Roman" w:eastAsia="標楷體" w:hAnsi="Times New Roman"/>
                <w:sz w:val="18"/>
                <w:szCs w:val="18"/>
                <w:lang w:val="fr-FR"/>
              </w:rPr>
              <w:t>irectrice</w:t>
            </w:r>
            <w:r w:rsidR="000213D1">
              <w:rPr>
                <w:rFonts w:ascii="Times New Roman" w:eastAsia="標楷體" w:hAnsi="Times New Roman"/>
                <w:sz w:val="18"/>
                <w:szCs w:val="18"/>
                <w:lang w:val="fr-FR"/>
              </w:rPr>
              <w:t xml:space="preserve">, </w:t>
            </w:r>
            <w:r w:rsidR="00163229">
              <w:rPr>
                <w:rFonts w:ascii="Times New Roman" w:eastAsia="標楷體" w:hAnsi="Times New Roman"/>
                <w:sz w:val="18"/>
                <w:szCs w:val="18"/>
                <w:lang w:val="fr-FR"/>
              </w:rPr>
              <w:t>Institut d'</w:t>
            </w:r>
            <w:r w:rsidR="00163229">
              <w:rPr>
                <w:rFonts w:ascii="Times New Roman" w:eastAsia="標楷體" w:hAnsi="Times New Roman" w:hint="eastAsia"/>
                <w:sz w:val="18"/>
                <w:szCs w:val="18"/>
                <w:lang w:val="fr-FR"/>
              </w:rPr>
              <w:t>E</w:t>
            </w:r>
            <w:r w:rsidR="00381263" w:rsidRPr="00A94030">
              <w:rPr>
                <w:rFonts w:ascii="Times New Roman" w:eastAsia="標楷體" w:hAnsi="Times New Roman"/>
                <w:sz w:val="18"/>
                <w:szCs w:val="18"/>
                <w:lang w:val="fr-FR"/>
              </w:rPr>
              <w:t>thnologie, </w:t>
            </w:r>
            <w:r w:rsidR="00381263" w:rsidRPr="00A94030">
              <w:rPr>
                <w:rFonts w:ascii="Times New Roman" w:eastAsia="標楷體" w:hAnsi="Times New Roman" w:hint="eastAsia"/>
                <w:sz w:val="18"/>
                <w:szCs w:val="18"/>
                <w:lang w:val="fr-FR"/>
              </w:rPr>
              <w:t>Academia Sinica</w:t>
            </w:r>
            <w:r w:rsidR="000213D1">
              <w:rPr>
                <w:rFonts w:ascii="Times New Roman" w:eastAsia="標楷體" w:hAnsi="Times New Roman"/>
                <w:sz w:val="18"/>
                <w:szCs w:val="18"/>
                <w:lang w:val="fr-FR"/>
              </w:rPr>
              <w:t>/directrice du</w:t>
            </w:r>
            <w:r w:rsidR="000213D1">
              <w:rPr>
                <w:rFonts w:ascii="Times New Roman" w:eastAsia="標楷體" w:hAnsi="Times New Roman" w:hint="eastAsia"/>
                <w:sz w:val="18"/>
                <w:szCs w:val="18"/>
                <w:lang w:val="fr-FR"/>
              </w:rPr>
              <w:t xml:space="preserve"> projet</w:t>
            </w:r>
            <w:r w:rsidR="000213D1">
              <w:rPr>
                <w:rFonts w:ascii="Times New Roman" w:eastAsia="標楷體" w:hAnsi="Times New Roman"/>
                <w:sz w:val="18"/>
                <w:szCs w:val="18"/>
                <w:lang w:val="fr-FR"/>
              </w:rPr>
              <w:t>)</w:t>
            </w:r>
            <w:r w:rsidR="000213D1">
              <w:rPr>
                <w:rFonts w:ascii="Times New Roman" w:eastAsia="標楷體" w:hAnsi="Times New Roman" w:hint="eastAsia"/>
                <w:sz w:val="18"/>
                <w:szCs w:val="18"/>
                <w:lang w:val="fr-FR"/>
              </w:rPr>
              <w:t xml:space="preserve"> </w:t>
            </w:r>
          </w:p>
          <w:p w:rsidR="00F31C83" w:rsidRDefault="00F31C83" w:rsidP="00381263">
            <w:pPr>
              <w:rPr>
                <w:rFonts w:ascii="Times New Roman" w:eastAsia="標楷體" w:hAnsi="Times New Roman"/>
                <w:sz w:val="18"/>
                <w:szCs w:val="18"/>
                <w:lang w:val="fr-FR"/>
              </w:rPr>
            </w:pPr>
            <w:r>
              <w:rPr>
                <w:rFonts w:ascii="Times New Roman" w:eastAsia="標楷體" w:hAnsi="Times New Roman" w:hint="eastAsia"/>
                <w:sz w:val="18"/>
                <w:szCs w:val="18"/>
                <w:lang w:val="fr-FR"/>
              </w:rPr>
              <w:t>胡台麗</w:t>
            </w:r>
            <w:r>
              <w:rPr>
                <w:rFonts w:ascii="Times New Roman" w:eastAsia="標楷體" w:hAnsi="Times New Roman" w:hint="eastAsia"/>
                <w:sz w:val="18"/>
                <w:szCs w:val="18"/>
                <w:lang w:val="fr-FR"/>
              </w:rPr>
              <w:t>(</w:t>
            </w:r>
            <w:r>
              <w:rPr>
                <w:rFonts w:ascii="Times New Roman" w:eastAsia="標楷體" w:hAnsi="Times New Roman" w:hint="eastAsia"/>
                <w:sz w:val="18"/>
                <w:szCs w:val="18"/>
                <w:lang w:val="fr-FR"/>
              </w:rPr>
              <w:t>電影日計畫主持人、中研院民族所所長</w:t>
            </w:r>
            <w:r>
              <w:rPr>
                <w:rFonts w:ascii="Times New Roman" w:eastAsia="標楷體" w:hAnsi="Times New Roman" w:hint="eastAsia"/>
                <w:sz w:val="18"/>
                <w:szCs w:val="18"/>
                <w:lang w:val="fr-FR"/>
              </w:rPr>
              <w:t>)</w:t>
            </w:r>
          </w:p>
          <w:p w:rsidR="00065953" w:rsidRDefault="00065953" w:rsidP="00065953">
            <w:pPr>
              <w:spacing w:line="0" w:lineRule="atLeast"/>
              <w:rPr>
                <w:rFonts w:ascii="Times New Roman" w:eastAsia="標楷體" w:hAnsi="Times New Roman"/>
                <w:sz w:val="18"/>
                <w:szCs w:val="18"/>
                <w:lang w:val="fr-FR"/>
              </w:rPr>
            </w:pPr>
            <w:r w:rsidRPr="00112C14">
              <w:rPr>
                <w:rFonts w:ascii="Times New Roman" w:eastAsia="標楷體" w:hAnsi="Times New Roman" w:hint="eastAsia"/>
                <w:b/>
                <w:sz w:val="18"/>
                <w:szCs w:val="18"/>
                <w:lang w:val="fr-FR"/>
              </w:rPr>
              <w:t>Lien Li</w:t>
            </w:r>
            <w:r>
              <w:rPr>
                <w:rFonts w:ascii="Times New Roman" w:eastAsia="標楷體" w:hAnsi="Times New Roman" w:hint="eastAsia"/>
                <w:b/>
                <w:sz w:val="18"/>
                <w:szCs w:val="18"/>
                <w:lang w:val="fr-FR"/>
              </w:rPr>
              <w:t>-L</w:t>
            </w:r>
            <w:r w:rsidRPr="00112C14">
              <w:rPr>
                <w:rFonts w:ascii="Times New Roman" w:eastAsia="標楷體" w:hAnsi="Times New Roman" w:hint="eastAsia"/>
                <w:b/>
                <w:sz w:val="18"/>
                <w:szCs w:val="18"/>
                <w:lang w:val="fr-FR"/>
              </w:rPr>
              <w:t>i</w:t>
            </w:r>
            <w:r>
              <w:rPr>
                <w:rFonts w:ascii="Times New Roman" w:eastAsia="標楷體" w:hAnsi="Times New Roman"/>
                <w:sz w:val="18"/>
                <w:szCs w:val="18"/>
                <w:lang w:val="fr-FR"/>
              </w:rPr>
              <w:t xml:space="preserve"> (</w:t>
            </w:r>
            <w:r>
              <w:rPr>
                <w:rFonts w:ascii="Times New Roman" w:eastAsia="標楷體" w:hAnsi="Times New Roman" w:hint="eastAsia"/>
                <w:sz w:val="18"/>
                <w:szCs w:val="18"/>
                <w:lang w:val="fr-FR"/>
              </w:rPr>
              <w:t>D</w:t>
            </w:r>
            <w:r w:rsidR="001D1561">
              <w:rPr>
                <w:rFonts w:ascii="Times New Roman" w:eastAsia="標楷體" w:hAnsi="Times New Roman"/>
                <w:sz w:val="18"/>
                <w:szCs w:val="18"/>
                <w:lang w:val="fr-FR"/>
              </w:rPr>
              <w:t xml:space="preserve">irectrice, </w:t>
            </w:r>
            <w:r>
              <w:rPr>
                <w:rFonts w:ascii="Times New Roman" w:eastAsia="標楷體" w:hAnsi="Times New Roman"/>
                <w:sz w:val="18"/>
                <w:szCs w:val="18"/>
                <w:lang w:val="fr-FR"/>
              </w:rPr>
              <w:t>Centre C</w:t>
            </w:r>
            <w:r w:rsidRPr="00A94030">
              <w:rPr>
                <w:rFonts w:ascii="Times New Roman" w:eastAsia="標楷體" w:hAnsi="Times New Roman"/>
                <w:sz w:val="18"/>
                <w:szCs w:val="18"/>
                <w:lang w:val="fr-FR"/>
              </w:rPr>
              <w:t>ulturel de Taïwan à Paris</w:t>
            </w:r>
            <w:r>
              <w:rPr>
                <w:rFonts w:ascii="Times New Roman" w:eastAsia="標楷體" w:hAnsi="Times New Roman" w:hint="eastAsia"/>
                <w:sz w:val="18"/>
                <w:szCs w:val="18"/>
                <w:lang w:val="fr-FR"/>
              </w:rPr>
              <w:t>)</w:t>
            </w:r>
            <w:r w:rsidRPr="00A94030">
              <w:rPr>
                <w:rFonts w:ascii="Times New Roman" w:eastAsia="標楷體" w:hAnsi="Times New Roman" w:hint="eastAsia"/>
                <w:sz w:val="18"/>
                <w:szCs w:val="18"/>
                <w:lang w:val="fr-FR"/>
              </w:rPr>
              <w:t xml:space="preserve"> </w:t>
            </w:r>
          </w:p>
          <w:p w:rsidR="00F31C83" w:rsidRDefault="00F31C83" w:rsidP="00065953">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連俐俐</w:t>
            </w:r>
            <w:r>
              <w:rPr>
                <w:rFonts w:ascii="Times New Roman" w:eastAsia="標楷體" w:hAnsi="Times New Roman" w:hint="eastAsia"/>
                <w:sz w:val="18"/>
                <w:szCs w:val="18"/>
                <w:lang w:val="fr-FR"/>
              </w:rPr>
              <w:t>(</w:t>
            </w:r>
            <w:r>
              <w:rPr>
                <w:rFonts w:ascii="Times New Roman" w:eastAsia="標楷體" w:hAnsi="Times New Roman" w:hint="eastAsia"/>
                <w:sz w:val="18"/>
                <w:szCs w:val="18"/>
                <w:lang w:val="fr-FR"/>
              </w:rPr>
              <w:t>文化部</w:t>
            </w:r>
            <w:r>
              <w:rPr>
                <w:rFonts w:ascii="Times New Roman" w:eastAsia="標楷體" w:hAnsi="Times New Roman" w:hint="eastAsia"/>
                <w:sz w:val="18"/>
                <w:szCs w:val="18"/>
              </w:rPr>
              <w:t>駐法國代表處臺灣文化中心主任</w:t>
            </w:r>
            <w:r>
              <w:rPr>
                <w:rFonts w:ascii="Times New Roman" w:eastAsia="標楷體" w:hAnsi="Times New Roman" w:hint="eastAsia"/>
                <w:sz w:val="18"/>
                <w:szCs w:val="18"/>
                <w:lang w:val="fr-FR"/>
              </w:rPr>
              <w:t>)</w:t>
            </w:r>
          </w:p>
          <w:p w:rsidR="00065953" w:rsidRPr="006D522A" w:rsidRDefault="00065953" w:rsidP="00065953">
            <w:pPr>
              <w:spacing w:line="0" w:lineRule="atLeast"/>
              <w:rPr>
                <w:rFonts w:ascii="Times New Roman" w:eastAsia="標楷體" w:hAnsi="Times New Roman"/>
                <w:sz w:val="18"/>
                <w:szCs w:val="18"/>
                <w:lang w:val="fr-FR"/>
              </w:rPr>
            </w:pPr>
            <w:r w:rsidRPr="006D522A">
              <w:rPr>
                <w:rFonts w:ascii="Times New Roman" w:eastAsia="標楷體" w:hAnsi="Times New Roman"/>
                <w:b/>
                <w:sz w:val="18"/>
                <w:szCs w:val="18"/>
                <w:lang w:val="fr-FR"/>
              </w:rPr>
              <w:t>Dongi.Kacaw</w:t>
            </w:r>
            <w:r w:rsidRPr="006D522A">
              <w:rPr>
                <w:rFonts w:ascii="Times New Roman" w:eastAsia="標楷體" w:hAnsi="Times New Roman"/>
                <w:sz w:val="18"/>
                <w:szCs w:val="18"/>
                <w:lang w:val="fr-FR"/>
              </w:rPr>
              <w:t xml:space="preserve"> (</w:t>
            </w:r>
            <w:r w:rsidR="00F31C83">
              <w:rPr>
                <w:rFonts w:ascii="Times New Roman" w:eastAsia="標楷體" w:hAnsi="Times New Roman"/>
                <w:sz w:val="18"/>
                <w:szCs w:val="18"/>
                <w:lang w:val="fr-FR"/>
              </w:rPr>
              <w:t>Présidente</w:t>
            </w:r>
            <w:r w:rsidR="001D1561" w:rsidRPr="006D522A">
              <w:rPr>
                <w:rFonts w:ascii="Times New Roman" w:eastAsia="標楷體" w:hAnsi="Times New Roman"/>
                <w:sz w:val="18"/>
                <w:szCs w:val="18"/>
                <w:lang w:val="fr-FR"/>
              </w:rPr>
              <w:t xml:space="preserve">, </w:t>
            </w:r>
            <w:r w:rsidRPr="006D522A">
              <w:rPr>
                <w:rFonts w:ascii="Times New Roman" w:eastAsia="標楷體" w:hAnsi="Times New Roman" w:hint="eastAsia"/>
                <w:sz w:val="18"/>
                <w:szCs w:val="18"/>
                <w:lang w:val="fr-FR"/>
              </w:rPr>
              <w:t>Indigenous Peoples Cultural Foundation</w:t>
            </w:r>
            <w:r w:rsidRPr="006D522A">
              <w:rPr>
                <w:rFonts w:ascii="Times New Roman" w:eastAsia="標楷體" w:hAnsi="Times New Roman"/>
                <w:sz w:val="18"/>
                <w:szCs w:val="18"/>
                <w:lang w:val="fr-FR"/>
              </w:rPr>
              <w:t>)</w:t>
            </w:r>
          </w:p>
          <w:p w:rsidR="00F31C83" w:rsidRPr="00BB6C71" w:rsidRDefault="00BB6C71" w:rsidP="00065953">
            <w:pPr>
              <w:spacing w:line="0" w:lineRule="atLeast"/>
              <w:rPr>
                <w:rFonts w:ascii="Times New Roman" w:eastAsia="標楷體" w:hAnsi="Times New Roman"/>
                <w:sz w:val="18"/>
                <w:szCs w:val="18"/>
                <w:lang w:val="fr-FR"/>
              </w:rPr>
            </w:pPr>
            <w:r w:rsidRPr="00BB6C71">
              <w:rPr>
                <w:rFonts w:ascii="Times New Roman" w:eastAsia="標楷體" w:hAnsi="Times New Roman"/>
                <w:sz w:val="18"/>
                <w:szCs w:val="18"/>
                <w:lang w:val="fr-FR"/>
              </w:rPr>
              <w:t>葉燕</w:t>
            </w:r>
            <w:r w:rsidRPr="00BB6C71">
              <w:rPr>
                <w:rFonts w:ascii="Times New Roman" w:eastAsia="標楷體" w:hAnsi="Times New Roman" w:hint="eastAsia"/>
                <w:sz w:val="18"/>
                <w:szCs w:val="18"/>
                <w:lang w:val="fr-FR"/>
              </w:rPr>
              <w:t>妮</w:t>
            </w:r>
            <w:r w:rsidR="005531D1">
              <w:rPr>
                <w:rFonts w:ascii="Times New Roman" w:eastAsia="標楷體" w:hAnsi="Times New Roman" w:hint="eastAsia"/>
                <w:sz w:val="18"/>
                <w:szCs w:val="18"/>
                <w:lang w:val="fr-FR"/>
              </w:rPr>
              <w:t>(</w:t>
            </w:r>
            <w:r w:rsidRPr="00BB6C71">
              <w:rPr>
                <w:rFonts w:ascii="Times New Roman" w:eastAsia="標楷體" w:hAnsi="Times New Roman" w:hint="eastAsia"/>
                <w:sz w:val="18"/>
                <w:szCs w:val="18"/>
                <w:lang w:val="fr-FR"/>
              </w:rPr>
              <w:t>財團法人原住民族文化事業基金會董事長</w:t>
            </w:r>
            <w:r w:rsidR="005531D1">
              <w:rPr>
                <w:rFonts w:ascii="Times New Roman" w:eastAsia="標楷體" w:hAnsi="Times New Roman" w:hint="eastAsia"/>
                <w:sz w:val="18"/>
                <w:szCs w:val="18"/>
                <w:lang w:val="fr-FR"/>
              </w:rPr>
              <w:t>)</w:t>
            </w:r>
          </w:p>
          <w:p w:rsidR="00381263" w:rsidRPr="00A94030" w:rsidRDefault="00381263" w:rsidP="00381263">
            <w:pPr>
              <w:rPr>
                <w:rFonts w:ascii="Times" w:eastAsia="Times New Roman" w:hAnsi="Times"/>
                <w:kern w:val="0"/>
                <w:sz w:val="20"/>
                <w:szCs w:val="20"/>
                <w:lang w:val="fr-FR"/>
              </w:rPr>
            </w:pPr>
            <w:r w:rsidRPr="00112C14">
              <w:rPr>
                <w:rFonts w:ascii="Times New Roman" w:eastAsia="標楷體" w:hAnsi="Times New Roman"/>
                <w:b/>
                <w:sz w:val="18"/>
                <w:szCs w:val="18"/>
                <w:lang w:val="fr-FR"/>
              </w:rPr>
              <w:t>Frédéric Keck</w:t>
            </w:r>
            <w:r w:rsidRPr="00A94030">
              <w:rPr>
                <w:rFonts w:ascii="Times New Roman" w:eastAsia="標楷體" w:hAnsi="Times New Roman" w:hint="eastAsia"/>
                <w:sz w:val="18"/>
                <w:szCs w:val="18"/>
                <w:lang w:val="fr-FR"/>
              </w:rPr>
              <w:t xml:space="preserve"> </w:t>
            </w:r>
            <w:r>
              <w:rPr>
                <w:rFonts w:ascii="Times New Roman" w:eastAsia="標楷體" w:hAnsi="Times New Roman"/>
                <w:sz w:val="18"/>
                <w:szCs w:val="18"/>
                <w:lang w:val="fr-FR"/>
              </w:rPr>
              <w:t>(</w:t>
            </w:r>
            <w:r>
              <w:rPr>
                <w:rFonts w:ascii="Times New Roman" w:eastAsia="標楷體" w:hAnsi="Times New Roman" w:hint="eastAsia"/>
                <w:sz w:val="18"/>
                <w:szCs w:val="18"/>
                <w:lang w:val="fr-FR"/>
              </w:rPr>
              <w:t>Directeur</w:t>
            </w:r>
            <w:r>
              <w:rPr>
                <w:rFonts w:ascii="Times New Roman" w:eastAsia="標楷體" w:hAnsi="Times New Roman"/>
                <w:sz w:val="18"/>
                <w:szCs w:val="18"/>
                <w:lang w:val="fr-FR"/>
              </w:rPr>
              <w:t>, D</w:t>
            </w:r>
            <w:r w:rsidRPr="00A94030">
              <w:rPr>
                <w:rFonts w:ascii="Times New Roman" w:eastAsia="標楷體" w:hAnsi="Times New Roman"/>
                <w:sz w:val="18"/>
                <w:szCs w:val="18"/>
                <w:lang w:val="fr-FR"/>
              </w:rPr>
              <w:t>épartement de la recherche et de l’enseig</w:t>
            </w:r>
            <w:r w:rsidR="00302207">
              <w:rPr>
                <w:rFonts w:ascii="Times New Roman" w:eastAsia="標楷體" w:hAnsi="Times New Roman" w:hint="eastAsia"/>
                <w:sz w:val="18"/>
                <w:szCs w:val="18"/>
                <w:lang w:val="fr-FR"/>
              </w:rPr>
              <w:t>n</w:t>
            </w:r>
            <w:r w:rsidRPr="00A94030">
              <w:rPr>
                <w:rFonts w:ascii="Times New Roman" w:eastAsia="標楷體" w:hAnsi="Times New Roman"/>
                <w:sz w:val="18"/>
                <w:szCs w:val="18"/>
                <w:lang w:val="fr-FR"/>
              </w:rPr>
              <w:t>ement, MQB</w:t>
            </w:r>
            <w:r>
              <w:rPr>
                <w:rFonts w:ascii="Times New Roman" w:eastAsia="標楷體" w:hAnsi="Times New Roman"/>
                <w:sz w:val="18"/>
                <w:szCs w:val="18"/>
                <w:lang w:val="fr-FR"/>
              </w:rPr>
              <w:t>)</w:t>
            </w:r>
          </w:p>
          <w:p w:rsidR="00065953" w:rsidRDefault="00302207" w:rsidP="00065953">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佛瑞德里克</w:t>
            </w:r>
            <w:r>
              <w:rPr>
                <w:rFonts w:ascii="新細明體" w:hAnsi="新細明體" w:cs="新細明體" w:hint="eastAsia"/>
                <w:sz w:val="18"/>
                <w:szCs w:val="18"/>
                <w:lang w:val="fr-FR"/>
              </w:rPr>
              <w:t>・</w:t>
            </w:r>
            <w:bookmarkStart w:id="0" w:name="_GoBack"/>
            <w:bookmarkEnd w:id="0"/>
            <w:r w:rsidR="005531D1">
              <w:rPr>
                <w:rFonts w:ascii="Times New Roman" w:eastAsia="標楷體" w:hAnsi="Times New Roman" w:hint="eastAsia"/>
                <w:sz w:val="18"/>
                <w:szCs w:val="18"/>
                <w:lang w:val="fr-FR"/>
              </w:rPr>
              <w:t>凱克</w:t>
            </w:r>
            <w:r w:rsidR="005531D1">
              <w:rPr>
                <w:rFonts w:ascii="Times New Roman" w:eastAsia="標楷體" w:hAnsi="Times New Roman" w:hint="eastAsia"/>
                <w:sz w:val="18"/>
                <w:szCs w:val="18"/>
                <w:lang w:val="fr-FR"/>
              </w:rPr>
              <w:t>(</w:t>
            </w:r>
            <w:r w:rsidR="005531D1">
              <w:rPr>
                <w:rFonts w:ascii="Times New Roman" w:eastAsia="標楷體" w:hAnsi="Times New Roman" w:hint="eastAsia"/>
                <w:sz w:val="18"/>
                <w:szCs w:val="18"/>
                <w:lang w:val="fr-FR"/>
              </w:rPr>
              <w:t>法國布朗利碼頭博物館研究與教學中心主任</w:t>
            </w:r>
            <w:r w:rsidR="005531D1">
              <w:rPr>
                <w:rFonts w:ascii="Times New Roman" w:eastAsia="標楷體" w:hAnsi="Times New Roman" w:hint="eastAsia"/>
                <w:sz w:val="18"/>
                <w:szCs w:val="18"/>
                <w:lang w:val="fr-FR"/>
              </w:rPr>
              <w:t>)</w:t>
            </w:r>
          </w:p>
          <w:p w:rsidR="005531D1" w:rsidRDefault="005531D1" w:rsidP="00065953">
            <w:pPr>
              <w:spacing w:line="0" w:lineRule="atLeast"/>
              <w:rPr>
                <w:rFonts w:ascii="Times New Roman" w:eastAsia="標楷體" w:hAnsi="Times New Roman"/>
                <w:sz w:val="18"/>
                <w:szCs w:val="18"/>
                <w:lang w:val="fr-FR"/>
              </w:rPr>
            </w:pPr>
          </w:p>
          <w:p w:rsidR="00065953" w:rsidRPr="00A94030" w:rsidRDefault="00002795" w:rsidP="00065953">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Chercheurs et cin</w:t>
            </w:r>
            <w:r>
              <w:rPr>
                <w:rFonts w:ascii="Times New Roman" w:eastAsia="標楷體" w:hAnsi="Times New Roman"/>
                <w:sz w:val="18"/>
                <w:szCs w:val="18"/>
                <w:lang w:val="fr-FR"/>
              </w:rPr>
              <w:t>éaste</w:t>
            </w:r>
            <w:r w:rsidR="00065953">
              <w:rPr>
                <w:rFonts w:ascii="Times New Roman" w:eastAsia="標楷體" w:hAnsi="Times New Roman"/>
                <w:sz w:val="18"/>
                <w:szCs w:val="18"/>
                <w:lang w:val="fr-FR"/>
              </w:rPr>
              <w:t>s invités</w:t>
            </w:r>
            <w:r w:rsidR="000F3677">
              <w:rPr>
                <w:rFonts w:ascii="Times New Roman" w:eastAsia="標楷體" w:hAnsi="Times New Roman" w:hint="eastAsia"/>
                <w:sz w:val="18"/>
                <w:szCs w:val="18"/>
                <w:lang w:val="fr-FR"/>
              </w:rPr>
              <w:t>受邀學者及影人</w:t>
            </w:r>
            <w:r w:rsidR="00065953">
              <w:rPr>
                <w:rFonts w:ascii="Times New Roman" w:eastAsia="標楷體" w:hAnsi="Times New Roman"/>
                <w:sz w:val="18"/>
                <w:szCs w:val="18"/>
                <w:lang w:val="fr-FR"/>
              </w:rPr>
              <w:t> :</w:t>
            </w:r>
          </w:p>
          <w:p w:rsidR="00065953" w:rsidRDefault="00002795" w:rsidP="00065953">
            <w:pPr>
              <w:spacing w:line="0" w:lineRule="atLeast"/>
              <w:rPr>
                <w:rFonts w:ascii="Times New Roman" w:eastAsia="標楷體" w:hAnsi="Times New Roman"/>
                <w:sz w:val="18"/>
                <w:szCs w:val="18"/>
                <w:lang w:val="fr-FR"/>
              </w:rPr>
            </w:pPr>
            <w:r w:rsidRPr="00002795">
              <w:rPr>
                <w:rFonts w:ascii="Times New Roman" w:eastAsia="標楷體" w:hAnsi="Times New Roman" w:hint="eastAsia"/>
                <w:b/>
                <w:sz w:val="18"/>
                <w:szCs w:val="18"/>
                <w:lang w:val="fr-FR"/>
              </w:rPr>
              <w:t>Eric Wittersh</w:t>
            </w:r>
            <w:r w:rsidR="00065953" w:rsidRPr="00002795">
              <w:rPr>
                <w:rFonts w:ascii="Times New Roman" w:eastAsia="標楷體" w:hAnsi="Times New Roman" w:hint="eastAsia"/>
                <w:b/>
                <w:sz w:val="18"/>
                <w:szCs w:val="18"/>
                <w:lang w:val="fr-FR"/>
              </w:rPr>
              <w:t>e</w:t>
            </w:r>
            <w:r w:rsidRPr="00002795">
              <w:rPr>
                <w:rFonts w:ascii="Times New Roman" w:eastAsia="標楷體" w:hAnsi="Times New Roman"/>
                <w:b/>
                <w:sz w:val="18"/>
                <w:szCs w:val="18"/>
                <w:lang w:val="fr-FR"/>
              </w:rPr>
              <w:t>i</w:t>
            </w:r>
            <w:r w:rsidR="00065953" w:rsidRPr="00002795">
              <w:rPr>
                <w:rFonts w:ascii="Times New Roman" w:eastAsia="標楷體" w:hAnsi="Times New Roman" w:hint="eastAsia"/>
                <w:b/>
                <w:sz w:val="18"/>
                <w:szCs w:val="18"/>
                <w:lang w:val="fr-FR"/>
              </w:rPr>
              <w:t>m</w:t>
            </w:r>
            <w:r w:rsidR="00065953" w:rsidRPr="00002795">
              <w:rPr>
                <w:rFonts w:ascii="Times New Roman" w:eastAsia="標楷體" w:hAnsi="Times New Roman"/>
                <w:sz w:val="18"/>
                <w:szCs w:val="18"/>
                <w:lang w:val="fr-FR"/>
              </w:rPr>
              <w:t xml:space="preserve"> </w:t>
            </w:r>
            <w:r w:rsidR="00065953" w:rsidRPr="00002795">
              <w:rPr>
                <w:rFonts w:ascii="Times New Roman" w:eastAsia="標楷體" w:hAnsi="Times New Roman" w:hint="eastAsia"/>
                <w:sz w:val="18"/>
                <w:szCs w:val="18"/>
                <w:lang w:val="fr-FR"/>
              </w:rPr>
              <w:t>(D</w:t>
            </w:r>
            <w:r w:rsidR="001D1561" w:rsidRPr="00002795">
              <w:rPr>
                <w:rFonts w:ascii="Times New Roman" w:eastAsia="標楷體" w:hAnsi="Times New Roman"/>
                <w:sz w:val="18"/>
                <w:szCs w:val="18"/>
                <w:lang w:val="fr-FR"/>
              </w:rPr>
              <w:t xml:space="preserve">irecteur, </w:t>
            </w:r>
            <w:r w:rsidR="00065953" w:rsidRPr="00002795">
              <w:rPr>
                <w:rFonts w:ascii="Times New Roman" w:eastAsia="標楷體" w:hAnsi="Times New Roman" w:hint="eastAsia"/>
                <w:sz w:val="18"/>
                <w:szCs w:val="18"/>
                <w:lang w:val="fr-FR"/>
              </w:rPr>
              <w:t>IRIS</w:t>
            </w:r>
            <w:r w:rsidR="00065953" w:rsidRPr="00002795">
              <w:rPr>
                <w:rFonts w:ascii="Times New Roman" w:eastAsia="標楷體" w:hAnsi="Times New Roman"/>
                <w:sz w:val="18"/>
                <w:szCs w:val="18"/>
                <w:lang w:val="fr-FR"/>
              </w:rPr>
              <w:t xml:space="preserve">, </w:t>
            </w:r>
            <w:r w:rsidR="00065953" w:rsidRPr="00002795">
              <w:rPr>
                <w:rFonts w:ascii="Times New Roman" w:eastAsia="標楷體" w:hAnsi="Times New Roman" w:hint="eastAsia"/>
                <w:sz w:val="18"/>
                <w:szCs w:val="18"/>
                <w:lang w:val="fr-FR"/>
              </w:rPr>
              <w:t xml:space="preserve">EHESS) </w:t>
            </w:r>
          </w:p>
          <w:p w:rsidR="005531D1" w:rsidRPr="00002795" w:rsidRDefault="00302207" w:rsidP="00065953">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愛瑞克</w:t>
            </w:r>
            <w:r>
              <w:rPr>
                <w:rFonts w:ascii="新細明體" w:hAnsi="新細明體" w:cs="新細明體" w:hint="eastAsia"/>
                <w:sz w:val="18"/>
                <w:szCs w:val="18"/>
                <w:lang w:val="fr-FR"/>
              </w:rPr>
              <w:t>・</w:t>
            </w:r>
            <w:r w:rsidR="005531D1">
              <w:rPr>
                <w:rFonts w:ascii="Times New Roman" w:eastAsia="標楷體" w:hAnsi="Times New Roman" w:hint="eastAsia"/>
                <w:sz w:val="18"/>
                <w:szCs w:val="18"/>
                <w:lang w:val="fr-FR"/>
              </w:rPr>
              <w:t>魏特森</w:t>
            </w:r>
            <w:r w:rsidR="005531D1">
              <w:rPr>
                <w:rFonts w:ascii="Times New Roman" w:eastAsia="標楷體" w:hAnsi="Times New Roman" w:hint="eastAsia"/>
                <w:sz w:val="18"/>
                <w:szCs w:val="18"/>
                <w:lang w:val="fr-FR"/>
              </w:rPr>
              <w:t>(</w:t>
            </w:r>
            <w:r w:rsidR="005531D1">
              <w:rPr>
                <w:rFonts w:ascii="Times New Roman" w:eastAsia="標楷體" w:hAnsi="Times New Roman" w:hint="eastAsia"/>
                <w:sz w:val="18"/>
                <w:szCs w:val="18"/>
                <w:lang w:val="fr-FR"/>
              </w:rPr>
              <w:t>法國社會科學高等研究員跨學科社會問題研究中心主任</w:t>
            </w:r>
            <w:r w:rsidR="000F3677">
              <w:rPr>
                <w:rFonts w:ascii="Times New Roman" w:eastAsia="標楷體" w:hAnsi="Times New Roman" w:hint="eastAsia"/>
                <w:sz w:val="18"/>
                <w:szCs w:val="18"/>
                <w:lang w:val="fr-FR"/>
              </w:rPr>
              <w:t>、導演</w:t>
            </w:r>
            <w:r w:rsidR="005531D1">
              <w:rPr>
                <w:rFonts w:ascii="Times New Roman" w:eastAsia="標楷體" w:hAnsi="Times New Roman" w:hint="eastAsia"/>
                <w:sz w:val="18"/>
                <w:szCs w:val="18"/>
                <w:lang w:val="fr-FR"/>
              </w:rPr>
              <w:t>)</w:t>
            </w:r>
          </w:p>
          <w:p w:rsidR="00065953" w:rsidRDefault="00065953" w:rsidP="006075F4">
            <w:pPr>
              <w:spacing w:line="0" w:lineRule="atLeast"/>
              <w:rPr>
                <w:rFonts w:ascii="Times New Roman" w:eastAsia="標楷體" w:hAnsi="Times New Roman"/>
                <w:sz w:val="18"/>
                <w:szCs w:val="18"/>
                <w:lang w:val="fr-FR"/>
              </w:rPr>
            </w:pPr>
            <w:r w:rsidRPr="00B666BA">
              <w:rPr>
                <w:rFonts w:ascii="Times New Roman" w:eastAsia="標楷體" w:hAnsi="Times New Roman" w:hint="eastAsia"/>
                <w:b/>
                <w:sz w:val="18"/>
                <w:szCs w:val="18"/>
                <w:lang w:val="fr-FR"/>
              </w:rPr>
              <w:t>Liu Pi-Chen</w:t>
            </w:r>
            <w:r w:rsidRPr="00A94030">
              <w:rPr>
                <w:rFonts w:ascii="Times New Roman" w:eastAsia="標楷體" w:hAnsi="Times New Roman" w:hint="eastAsia"/>
                <w:sz w:val="18"/>
                <w:szCs w:val="18"/>
                <w:lang w:val="fr-FR"/>
              </w:rPr>
              <w:t xml:space="preserve"> (</w:t>
            </w:r>
            <w:r w:rsidR="00B666BA">
              <w:rPr>
                <w:rFonts w:ascii="Times New Roman" w:eastAsia="標楷體" w:hAnsi="Times New Roman"/>
                <w:sz w:val="18"/>
                <w:szCs w:val="18"/>
                <w:lang w:val="fr-FR"/>
              </w:rPr>
              <w:t>Chercheuse</w:t>
            </w:r>
            <w:r w:rsidR="001D1561">
              <w:rPr>
                <w:rFonts w:ascii="Times New Roman" w:eastAsia="標楷體" w:hAnsi="Times New Roman"/>
                <w:sz w:val="18"/>
                <w:szCs w:val="18"/>
                <w:lang w:val="fr-FR"/>
              </w:rPr>
              <w:t>,</w:t>
            </w:r>
            <w:r w:rsidR="001D1561">
              <w:rPr>
                <w:rFonts w:ascii="Times New Roman" w:eastAsia="標楷體" w:hAnsi="Times New Roman" w:hint="eastAsia"/>
                <w:sz w:val="18"/>
                <w:szCs w:val="18"/>
                <w:lang w:val="fr-FR"/>
              </w:rPr>
              <w:t xml:space="preserve"> </w:t>
            </w:r>
            <w:r w:rsidRPr="00A94030">
              <w:rPr>
                <w:rFonts w:ascii="Times New Roman" w:eastAsia="標楷體" w:hAnsi="Times New Roman" w:hint="eastAsia"/>
                <w:sz w:val="18"/>
                <w:szCs w:val="18"/>
                <w:lang w:val="fr-FR"/>
              </w:rPr>
              <w:t xml:space="preserve">Academia Sinica) </w:t>
            </w:r>
          </w:p>
          <w:p w:rsidR="005531D1" w:rsidRPr="001419F7" w:rsidRDefault="005531D1" w:rsidP="006075F4">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劉璧榛</w:t>
            </w:r>
            <w:r>
              <w:rPr>
                <w:rFonts w:ascii="Times New Roman" w:eastAsia="標楷體" w:hAnsi="Times New Roman" w:hint="eastAsia"/>
                <w:sz w:val="18"/>
                <w:szCs w:val="18"/>
                <w:lang w:val="fr-FR"/>
              </w:rPr>
              <w:t>(</w:t>
            </w:r>
            <w:r>
              <w:rPr>
                <w:rFonts w:ascii="Times New Roman" w:eastAsia="標楷體" w:hAnsi="Times New Roman" w:hint="eastAsia"/>
                <w:sz w:val="18"/>
                <w:szCs w:val="18"/>
                <w:lang w:val="fr-FR"/>
              </w:rPr>
              <w:t>中研院民族所副研究員</w:t>
            </w:r>
            <w:r>
              <w:rPr>
                <w:rFonts w:ascii="Times New Roman" w:eastAsia="標楷體" w:hAnsi="Times New Roman" w:hint="eastAsia"/>
                <w:sz w:val="18"/>
                <w:szCs w:val="18"/>
                <w:lang w:val="fr-FR"/>
              </w:rPr>
              <w:t>)</w:t>
            </w:r>
          </w:p>
          <w:p w:rsidR="00065953" w:rsidRDefault="00065953" w:rsidP="00A94030">
            <w:pPr>
              <w:spacing w:line="0" w:lineRule="atLeast"/>
              <w:rPr>
                <w:rFonts w:ascii="Times New Roman" w:eastAsia="標楷體" w:hAnsi="Times New Roman"/>
                <w:sz w:val="18"/>
                <w:szCs w:val="18"/>
                <w:lang w:val="fr-FR"/>
              </w:rPr>
            </w:pPr>
            <w:r w:rsidRPr="00112C14">
              <w:rPr>
                <w:rFonts w:ascii="Times New Roman" w:eastAsia="標楷體" w:hAnsi="Times New Roman" w:hint="eastAsia"/>
                <w:b/>
                <w:sz w:val="18"/>
                <w:szCs w:val="18"/>
                <w:lang w:val="fr-FR"/>
              </w:rPr>
              <w:t>P</w:t>
            </w:r>
            <w:r w:rsidR="00002795">
              <w:rPr>
                <w:rFonts w:ascii="Times New Roman" w:eastAsia="標楷體" w:hAnsi="Times New Roman"/>
                <w:b/>
                <w:sz w:val="18"/>
                <w:szCs w:val="18"/>
                <w:lang w:val="fr-FR"/>
              </w:rPr>
              <w:t xml:space="preserve">anay </w:t>
            </w:r>
            <w:r w:rsidRPr="00112C14">
              <w:rPr>
                <w:rFonts w:ascii="Times New Roman" w:eastAsia="標楷體" w:hAnsi="Times New Roman" w:hint="eastAsia"/>
                <w:b/>
                <w:sz w:val="18"/>
                <w:szCs w:val="18"/>
                <w:lang w:val="fr-FR"/>
              </w:rPr>
              <w:t>M</w:t>
            </w:r>
            <w:r w:rsidRPr="00112C14">
              <w:rPr>
                <w:rFonts w:ascii="Times New Roman" w:eastAsia="標楷體" w:hAnsi="Times New Roman"/>
                <w:b/>
                <w:sz w:val="18"/>
                <w:szCs w:val="18"/>
                <w:lang w:val="fr-FR"/>
              </w:rPr>
              <w:t>ulu</w:t>
            </w:r>
            <w:r>
              <w:rPr>
                <w:rFonts w:ascii="Times New Roman" w:eastAsia="標楷體" w:hAnsi="Times New Roman"/>
                <w:sz w:val="18"/>
                <w:szCs w:val="18"/>
                <w:lang w:val="fr-FR"/>
              </w:rPr>
              <w:t xml:space="preserve"> (</w:t>
            </w:r>
            <w:r>
              <w:rPr>
                <w:rFonts w:ascii="Times New Roman" w:eastAsia="標楷體" w:hAnsi="Times New Roman" w:hint="eastAsia"/>
                <w:sz w:val="18"/>
                <w:szCs w:val="18"/>
                <w:lang w:val="fr-FR"/>
              </w:rPr>
              <w:t>M</w:t>
            </w:r>
            <w:r w:rsidRPr="00A94030">
              <w:rPr>
                <w:rFonts w:ascii="Times New Roman" w:eastAsia="標楷體" w:hAnsi="Times New Roman" w:hint="eastAsia"/>
                <w:sz w:val="18"/>
                <w:szCs w:val="18"/>
                <w:lang w:val="fr-FR"/>
              </w:rPr>
              <w:t>a</w:t>
            </w:r>
            <w:r w:rsidRPr="00A94030">
              <w:rPr>
                <w:rFonts w:ascii="Times New Roman" w:eastAsia="標楷體" w:hAnsi="Times New Roman"/>
                <w:sz w:val="18"/>
                <w:szCs w:val="18"/>
                <w:lang w:val="fr-FR"/>
              </w:rPr>
              <w:t>ître de conférence</w:t>
            </w:r>
            <w:r w:rsidR="00302207">
              <w:rPr>
                <w:rFonts w:ascii="Times New Roman" w:eastAsia="標楷體" w:hAnsi="Times New Roman" w:hint="eastAsia"/>
                <w:sz w:val="18"/>
                <w:szCs w:val="18"/>
                <w:lang w:val="fr-FR"/>
              </w:rPr>
              <w:t>s</w:t>
            </w:r>
            <w:r w:rsidR="005953E0">
              <w:rPr>
                <w:rFonts w:ascii="Times New Roman" w:eastAsia="標楷體" w:hAnsi="Times New Roman" w:hint="eastAsia"/>
                <w:sz w:val="18"/>
                <w:szCs w:val="18"/>
                <w:lang w:val="fr-FR"/>
              </w:rPr>
              <w:t xml:space="preserve">, </w:t>
            </w:r>
            <w:r w:rsidRPr="00A94030">
              <w:rPr>
                <w:rFonts w:ascii="Times New Roman" w:eastAsia="標楷體" w:hAnsi="Times New Roman" w:hint="eastAsia"/>
                <w:sz w:val="18"/>
                <w:szCs w:val="18"/>
                <w:lang w:val="fr-FR"/>
              </w:rPr>
              <w:t>U</w:t>
            </w:r>
            <w:r w:rsidRPr="00A94030">
              <w:rPr>
                <w:rFonts w:ascii="Times New Roman" w:eastAsia="標楷體" w:hAnsi="Times New Roman"/>
                <w:sz w:val="18"/>
                <w:szCs w:val="18"/>
                <w:lang w:val="fr-FR"/>
              </w:rPr>
              <w:t>niversité de Dong Hwa</w:t>
            </w:r>
            <w:r w:rsidRPr="00A94030">
              <w:rPr>
                <w:rFonts w:ascii="Times New Roman" w:eastAsia="標楷體" w:hAnsi="Times New Roman" w:hint="eastAsia"/>
                <w:sz w:val="18"/>
                <w:szCs w:val="18"/>
                <w:lang w:val="fr-FR"/>
              </w:rPr>
              <w:t>)</w:t>
            </w:r>
          </w:p>
          <w:p w:rsidR="005531D1" w:rsidRPr="00A94030" w:rsidRDefault="00302207" w:rsidP="00A94030">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巴奈</w:t>
            </w:r>
            <w:r>
              <w:rPr>
                <w:rFonts w:ascii="新細明體" w:hAnsi="新細明體" w:cs="新細明體" w:hint="eastAsia"/>
                <w:sz w:val="18"/>
                <w:szCs w:val="18"/>
                <w:lang w:val="fr-FR"/>
              </w:rPr>
              <w:t>・</w:t>
            </w:r>
            <w:r w:rsidR="00D86CAD" w:rsidRPr="00D86CAD">
              <w:rPr>
                <w:rFonts w:ascii="Times New Roman" w:eastAsia="標楷體" w:hAnsi="Times New Roman" w:hint="eastAsia"/>
                <w:sz w:val="18"/>
                <w:szCs w:val="18"/>
                <w:lang w:val="fr-FR"/>
              </w:rPr>
              <w:t>母路</w:t>
            </w:r>
            <w:r w:rsidR="00D86CAD" w:rsidRPr="00D86CAD">
              <w:rPr>
                <w:rFonts w:ascii="Times New Roman" w:eastAsia="標楷體" w:hAnsi="Times New Roman" w:hint="eastAsia"/>
                <w:sz w:val="18"/>
                <w:szCs w:val="18"/>
                <w:lang w:val="fr-FR"/>
              </w:rPr>
              <w:t>(</w:t>
            </w:r>
            <w:r w:rsidR="00D86CAD" w:rsidRPr="00D86CAD">
              <w:rPr>
                <w:rFonts w:ascii="Times New Roman" w:eastAsia="標楷體" w:hAnsi="Times New Roman" w:hint="eastAsia"/>
                <w:sz w:val="18"/>
                <w:szCs w:val="18"/>
                <w:lang w:val="fr-FR"/>
              </w:rPr>
              <w:t>東華大學</w:t>
            </w:r>
            <w:r w:rsidR="00D86CAD" w:rsidRPr="00D86CAD">
              <w:rPr>
                <w:rFonts w:ascii="Times New Roman" w:eastAsia="標楷體" w:hAnsi="Times New Roman"/>
                <w:sz w:val="18"/>
                <w:szCs w:val="18"/>
                <w:lang w:val="fr-FR"/>
              </w:rPr>
              <w:t>族群關係與文化學系副教授</w:t>
            </w:r>
            <w:r w:rsidR="00D86CAD" w:rsidRPr="00D86CAD">
              <w:rPr>
                <w:rFonts w:ascii="Times New Roman" w:eastAsia="標楷體" w:hAnsi="Times New Roman" w:hint="eastAsia"/>
                <w:sz w:val="18"/>
                <w:szCs w:val="18"/>
                <w:lang w:val="fr-FR"/>
              </w:rPr>
              <w:t>)</w:t>
            </w:r>
          </w:p>
          <w:p w:rsidR="00065953" w:rsidRDefault="00065953" w:rsidP="00A94030">
            <w:pPr>
              <w:spacing w:line="0" w:lineRule="atLeast"/>
              <w:rPr>
                <w:rFonts w:ascii="Times New Roman" w:eastAsia="標楷體" w:hAnsi="Times New Roman"/>
                <w:sz w:val="18"/>
                <w:szCs w:val="18"/>
                <w:lang w:val="fr-FR"/>
              </w:rPr>
            </w:pPr>
            <w:r w:rsidRPr="00112C14">
              <w:rPr>
                <w:rFonts w:ascii="Times New Roman" w:eastAsia="標楷體" w:hAnsi="Times New Roman"/>
                <w:b/>
                <w:sz w:val="18"/>
                <w:szCs w:val="18"/>
                <w:lang w:val="fr-FR"/>
              </w:rPr>
              <w:t>Skaya Siku</w:t>
            </w:r>
            <w:r w:rsidRPr="00A94030">
              <w:rPr>
                <w:rFonts w:ascii="Times New Roman" w:eastAsia="標楷體" w:hAnsi="Times New Roman" w:hint="eastAsia"/>
                <w:sz w:val="18"/>
                <w:szCs w:val="18"/>
                <w:lang w:val="fr-FR"/>
              </w:rPr>
              <w:t xml:space="preserve"> </w:t>
            </w:r>
            <w:r>
              <w:rPr>
                <w:rFonts w:ascii="Times New Roman" w:eastAsia="標楷體" w:hAnsi="Times New Roman"/>
                <w:sz w:val="18"/>
                <w:szCs w:val="18"/>
                <w:lang w:val="fr-FR"/>
              </w:rPr>
              <w:t>(</w:t>
            </w:r>
            <w:r w:rsidR="001D1561">
              <w:rPr>
                <w:rFonts w:ascii="Times New Roman" w:eastAsia="標楷體" w:hAnsi="Times New Roman"/>
                <w:sz w:val="18"/>
                <w:szCs w:val="18"/>
                <w:lang w:val="fr-FR"/>
              </w:rPr>
              <w:t>P</w:t>
            </w:r>
            <w:r>
              <w:rPr>
                <w:rFonts w:ascii="Times New Roman" w:eastAsia="標楷體" w:hAnsi="Times New Roman"/>
                <w:sz w:val="18"/>
                <w:szCs w:val="18"/>
                <w:lang w:val="fr-FR"/>
              </w:rPr>
              <w:t>ost-doctorante</w:t>
            </w:r>
            <w:r>
              <w:rPr>
                <w:rFonts w:ascii="Times New Roman" w:eastAsia="標楷體" w:hAnsi="Times New Roman" w:hint="eastAsia"/>
                <w:sz w:val="18"/>
                <w:szCs w:val="18"/>
                <w:lang w:val="fr-FR"/>
              </w:rPr>
              <w:t xml:space="preserve">, </w:t>
            </w:r>
            <w:r w:rsidRPr="00A94030">
              <w:rPr>
                <w:rFonts w:ascii="Times New Roman" w:eastAsia="標楷體" w:hAnsi="Times New Roman" w:hint="eastAsia"/>
                <w:sz w:val="18"/>
                <w:szCs w:val="18"/>
                <w:lang w:val="fr-FR"/>
              </w:rPr>
              <w:t>Academia Sinica</w:t>
            </w:r>
            <w:r w:rsidR="000213D1">
              <w:rPr>
                <w:rFonts w:ascii="Times New Roman" w:eastAsia="標楷體" w:hAnsi="Times New Roman"/>
                <w:sz w:val="18"/>
                <w:szCs w:val="18"/>
                <w:lang w:val="fr-FR"/>
              </w:rPr>
              <w:t>/ Programmatrice du projet</w:t>
            </w:r>
            <w:r w:rsidRPr="00A94030">
              <w:rPr>
                <w:rFonts w:ascii="Times New Roman" w:eastAsia="標楷體" w:hAnsi="Times New Roman" w:hint="eastAsia"/>
                <w:sz w:val="18"/>
                <w:szCs w:val="18"/>
                <w:lang w:val="fr-FR"/>
              </w:rPr>
              <w:t>)</w:t>
            </w:r>
          </w:p>
          <w:p w:rsidR="00D86CAD" w:rsidRPr="00A94030" w:rsidRDefault="00302207" w:rsidP="00A94030">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思嘎亞</w:t>
            </w:r>
            <w:r>
              <w:rPr>
                <w:rFonts w:ascii="新細明體" w:hAnsi="新細明體" w:cs="新細明體" w:hint="eastAsia"/>
                <w:sz w:val="18"/>
                <w:szCs w:val="18"/>
                <w:lang w:val="fr-FR"/>
              </w:rPr>
              <w:t>・</w:t>
            </w:r>
            <w:r w:rsidR="00D86CAD">
              <w:rPr>
                <w:rFonts w:ascii="Times New Roman" w:eastAsia="標楷體" w:hAnsi="Times New Roman" w:hint="eastAsia"/>
                <w:sz w:val="18"/>
                <w:szCs w:val="18"/>
                <w:lang w:val="fr-FR"/>
              </w:rPr>
              <w:t>曦谷</w:t>
            </w:r>
            <w:r w:rsidR="00D86CAD">
              <w:rPr>
                <w:rFonts w:ascii="Times New Roman" w:eastAsia="標楷體" w:hAnsi="Times New Roman" w:hint="eastAsia"/>
                <w:sz w:val="18"/>
                <w:szCs w:val="18"/>
                <w:lang w:val="fr-FR"/>
              </w:rPr>
              <w:t>(</w:t>
            </w:r>
            <w:r w:rsidR="000F3677">
              <w:rPr>
                <w:rFonts w:ascii="Times New Roman" w:eastAsia="標楷體" w:hAnsi="Times New Roman" w:hint="eastAsia"/>
                <w:sz w:val="18"/>
                <w:szCs w:val="18"/>
                <w:lang w:val="fr-FR"/>
              </w:rPr>
              <w:t>電影日計畫策展人、中研院民族所博士後研究員</w:t>
            </w:r>
            <w:r w:rsidR="00D86CAD">
              <w:rPr>
                <w:rFonts w:ascii="Times New Roman" w:eastAsia="標楷體" w:hAnsi="Times New Roman" w:hint="eastAsia"/>
                <w:sz w:val="18"/>
                <w:szCs w:val="18"/>
                <w:lang w:val="fr-FR"/>
              </w:rPr>
              <w:t>)</w:t>
            </w:r>
          </w:p>
          <w:p w:rsidR="00065953" w:rsidRDefault="00065953" w:rsidP="00AB03C0">
            <w:pPr>
              <w:spacing w:line="0" w:lineRule="atLeast"/>
              <w:rPr>
                <w:rFonts w:ascii="Times New Roman" w:eastAsia="標楷體" w:hAnsi="Times New Roman"/>
                <w:sz w:val="18"/>
                <w:szCs w:val="18"/>
                <w:lang w:val="fr-FR"/>
              </w:rPr>
            </w:pPr>
            <w:r w:rsidRPr="00112C14">
              <w:rPr>
                <w:rFonts w:ascii="Times New Roman" w:eastAsia="標楷體" w:hAnsi="Times New Roman"/>
                <w:b/>
                <w:sz w:val="18"/>
                <w:szCs w:val="18"/>
                <w:lang w:val="fr-FR"/>
              </w:rPr>
              <w:t>Yang Chun-Kai</w:t>
            </w:r>
            <w:r>
              <w:rPr>
                <w:rFonts w:ascii="Times New Roman" w:eastAsia="標楷體" w:hAnsi="Times New Roman"/>
                <w:sz w:val="18"/>
                <w:szCs w:val="18"/>
                <w:lang w:val="fr-FR"/>
              </w:rPr>
              <w:t xml:space="preserve"> (</w:t>
            </w:r>
            <w:r>
              <w:rPr>
                <w:rFonts w:ascii="Times New Roman" w:eastAsia="標楷體" w:hAnsi="Times New Roman" w:hint="eastAsia"/>
                <w:sz w:val="18"/>
                <w:szCs w:val="18"/>
                <w:lang w:val="fr-FR"/>
              </w:rPr>
              <w:t>E</w:t>
            </w:r>
            <w:r w:rsidRPr="00A94030">
              <w:rPr>
                <w:rFonts w:ascii="Times New Roman" w:eastAsia="標楷體" w:hAnsi="Times New Roman"/>
                <w:sz w:val="18"/>
                <w:szCs w:val="18"/>
                <w:lang w:val="fr-FR"/>
              </w:rPr>
              <w:t>nseignant</w:t>
            </w:r>
            <w:r w:rsidRPr="00A94030">
              <w:rPr>
                <w:rFonts w:ascii="Times New Roman" w:eastAsia="標楷體" w:hAnsi="Times New Roman" w:hint="eastAsia"/>
                <w:sz w:val="18"/>
                <w:szCs w:val="18"/>
                <w:lang w:val="fr-FR"/>
              </w:rPr>
              <w:t xml:space="preserve"> et</w:t>
            </w:r>
            <w:r>
              <w:rPr>
                <w:rFonts w:ascii="Times New Roman" w:eastAsia="標楷體" w:hAnsi="Times New Roman"/>
                <w:sz w:val="18"/>
                <w:szCs w:val="18"/>
                <w:lang w:val="fr-FR"/>
              </w:rPr>
              <w:t xml:space="preserve"> réalisateur, </w:t>
            </w:r>
            <w:r w:rsidRPr="00A94030">
              <w:rPr>
                <w:rFonts w:ascii="Times New Roman" w:eastAsia="標楷體" w:hAnsi="Times New Roman"/>
                <w:sz w:val="18"/>
                <w:szCs w:val="18"/>
                <w:lang w:val="fr-FR"/>
              </w:rPr>
              <w:t>Université de Dong Hwa</w:t>
            </w:r>
            <w:r w:rsidRPr="00A94030">
              <w:rPr>
                <w:rFonts w:ascii="Times New Roman" w:eastAsia="標楷體" w:hAnsi="Times New Roman" w:hint="eastAsia"/>
                <w:sz w:val="18"/>
                <w:szCs w:val="18"/>
                <w:lang w:val="fr-FR"/>
              </w:rPr>
              <w:t>)</w:t>
            </w:r>
          </w:p>
          <w:p w:rsidR="006C090D" w:rsidRPr="00A94030" w:rsidRDefault="000F3677" w:rsidP="000F3677">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楊鈞凱</w:t>
            </w:r>
            <w:r>
              <w:rPr>
                <w:rFonts w:ascii="Times New Roman" w:eastAsia="標楷體" w:hAnsi="Times New Roman" w:hint="eastAsia"/>
                <w:sz w:val="18"/>
                <w:szCs w:val="18"/>
                <w:lang w:val="fr-FR"/>
              </w:rPr>
              <w:t>(</w:t>
            </w:r>
            <w:r>
              <w:rPr>
                <w:rFonts w:ascii="Times New Roman" w:eastAsia="標楷體" w:hAnsi="Times New Roman" w:hint="eastAsia"/>
                <w:sz w:val="18"/>
                <w:szCs w:val="18"/>
                <w:lang w:val="fr-FR"/>
              </w:rPr>
              <w:t>東華大學</w:t>
            </w:r>
            <w:r w:rsidRPr="000F3677">
              <w:rPr>
                <w:rFonts w:ascii="Times New Roman" w:eastAsia="標楷體" w:hAnsi="Times New Roman"/>
                <w:sz w:val="18"/>
                <w:szCs w:val="18"/>
                <w:lang w:val="fr-FR"/>
              </w:rPr>
              <w:t>民族語言與傳播學</w:t>
            </w:r>
            <w:r w:rsidRPr="000F3677">
              <w:rPr>
                <w:rFonts w:ascii="Times New Roman" w:eastAsia="標楷體" w:hAnsi="Times New Roman" w:hint="eastAsia"/>
                <w:sz w:val="18"/>
                <w:szCs w:val="18"/>
                <w:lang w:val="fr-FR"/>
              </w:rPr>
              <w:t>系專案</w:t>
            </w:r>
            <w:r>
              <w:rPr>
                <w:rFonts w:ascii="Times New Roman" w:eastAsia="標楷體" w:hAnsi="Times New Roman" w:hint="eastAsia"/>
                <w:sz w:val="18"/>
                <w:szCs w:val="18"/>
                <w:lang w:val="fr-FR"/>
              </w:rPr>
              <w:t>教師、導演</w:t>
            </w:r>
            <w:r>
              <w:rPr>
                <w:rFonts w:ascii="Times New Roman" w:eastAsia="標楷體" w:hAnsi="Times New Roman" w:hint="eastAsia"/>
                <w:sz w:val="18"/>
                <w:szCs w:val="18"/>
                <w:lang w:val="fr-FR"/>
              </w:rPr>
              <w:t>)</w:t>
            </w:r>
          </w:p>
        </w:tc>
      </w:tr>
      <w:tr w:rsidR="00893F75" w:rsidRPr="009860C2" w:rsidTr="6365CBC1">
        <w:trPr>
          <w:trHeight w:val="686"/>
        </w:trPr>
        <w:tc>
          <w:tcPr>
            <w:tcW w:w="878" w:type="dxa"/>
            <w:tcBorders>
              <w:top w:val="single" w:sz="4" w:space="0" w:color="auto"/>
              <w:left w:val="single" w:sz="4" w:space="0" w:color="auto"/>
              <w:bottom w:val="single" w:sz="4" w:space="0" w:color="auto"/>
              <w:right w:val="single" w:sz="4" w:space="0" w:color="auto"/>
            </w:tcBorders>
          </w:tcPr>
          <w:p w:rsidR="00893F75" w:rsidRPr="00A94030" w:rsidRDefault="00A66568" w:rsidP="00A94030">
            <w:pPr>
              <w:spacing w:line="360" w:lineRule="auto"/>
              <w:rPr>
                <w:rFonts w:ascii="Times New Roman" w:eastAsia="標楷體" w:hAnsi="Times New Roman"/>
                <w:sz w:val="18"/>
                <w:szCs w:val="18"/>
                <w:lang w:val="fr-FR"/>
              </w:rPr>
            </w:pPr>
            <w:r>
              <w:rPr>
                <w:rFonts w:ascii="Times New Roman" w:eastAsia="標楷體" w:hAnsi="Times New Roman" w:hint="eastAsia"/>
                <w:sz w:val="18"/>
                <w:szCs w:val="18"/>
                <w:lang w:val="fr-FR"/>
              </w:rPr>
              <w:t>9:50</w:t>
            </w:r>
          </w:p>
        </w:tc>
        <w:tc>
          <w:tcPr>
            <w:tcW w:w="7357" w:type="dxa"/>
            <w:tcBorders>
              <w:top w:val="single" w:sz="4" w:space="0" w:color="auto"/>
              <w:left w:val="single" w:sz="4" w:space="0" w:color="auto"/>
              <w:bottom w:val="single" w:sz="4" w:space="0" w:color="auto"/>
              <w:right w:val="single" w:sz="4" w:space="0" w:color="auto"/>
            </w:tcBorders>
          </w:tcPr>
          <w:p w:rsidR="003F5867" w:rsidRPr="00C9043F" w:rsidRDefault="00523DE9" w:rsidP="00397228">
            <w:pPr>
              <w:spacing w:line="0" w:lineRule="atLeast"/>
              <w:jc w:val="both"/>
              <w:rPr>
                <w:rFonts w:ascii="Times New Roman" w:eastAsia="標楷體" w:hAnsi="Times New Roman"/>
                <w:sz w:val="18"/>
                <w:szCs w:val="18"/>
                <w:lang w:val="fr-FR"/>
              </w:rPr>
            </w:pPr>
            <w:r w:rsidRPr="00C9043F">
              <w:rPr>
                <w:rFonts w:ascii="Times New Roman" w:eastAsia="標楷體" w:hAnsi="Times New Roman"/>
                <w:sz w:val="18"/>
                <w:szCs w:val="18"/>
                <w:lang w:val="fr-FR"/>
              </w:rPr>
              <w:t xml:space="preserve">PAS-TA’AI - THE SAISIYAT CEREMONY </w:t>
            </w:r>
            <w:r w:rsidR="003F5867" w:rsidRPr="00C9043F">
              <w:rPr>
                <w:rFonts w:ascii="Times New Roman" w:eastAsia="標楷體" w:hAnsi="Times New Roman"/>
                <w:sz w:val="18"/>
                <w:szCs w:val="18"/>
                <w:lang w:val="fr-FR"/>
              </w:rPr>
              <w:t>《</w:t>
            </w:r>
            <w:r w:rsidR="003F5867" w:rsidRPr="00C9043F">
              <w:rPr>
                <w:rFonts w:ascii="Times New Roman" w:eastAsia="標楷體" w:hAnsi="Times New Roman" w:hint="eastAsia"/>
                <w:sz w:val="18"/>
                <w:szCs w:val="18"/>
                <w:lang w:val="fr-FR"/>
              </w:rPr>
              <w:t>巴斯達隘：</w:t>
            </w:r>
            <w:r w:rsidR="003F5867" w:rsidRPr="00C9043F">
              <w:rPr>
                <w:rFonts w:ascii="Times New Roman" w:eastAsia="標楷體" w:hAnsi="Times New Roman"/>
                <w:sz w:val="18"/>
                <w:szCs w:val="18"/>
                <w:lang w:val="fr-FR"/>
              </w:rPr>
              <w:t>1936</w:t>
            </w:r>
            <w:r w:rsidR="003F5867" w:rsidRPr="00C9043F">
              <w:rPr>
                <w:rFonts w:ascii="Times New Roman" w:eastAsia="標楷體" w:hAnsi="Times New Roman" w:hint="eastAsia"/>
                <w:sz w:val="18"/>
                <w:szCs w:val="18"/>
                <w:lang w:val="fr-FR"/>
              </w:rPr>
              <w:t>年的賽夏祭典</w:t>
            </w:r>
            <w:r w:rsidR="003F5867" w:rsidRPr="00C9043F">
              <w:rPr>
                <w:rFonts w:ascii="Times New Roman" w:eastAsia="標楷體" w:hAnsi="Times New Roman"/>
                <w:sz w:val="18"/>
                <w:szCs w:val="18"/>
                <w:lang w:val="fr-FR"/>
              </w:rPr>
              <w:t>》</w:t>
            </w:r>
            <w:r w:rsidR="003F5867" w:rsidRPr="00C9043F">
              <w:rPr>
                <w:rFonts w:ascii="Times New Roman" w:eastAsia="標楷體" w:hAnsi="Times New Roman" w:hint="eastAsia"/>
                <w:sz w:val="18"/>
                <w:szCs w:val="18"/>
                <w:lang w:val="fr-FR"/>
              </w:rPr>
              <w:t>(</w:t>
            </w:r>
            <w:r w:rsidR="003F5867" w:rsidRPr="00C9043F">
              <w:rPr>
                <w:rFonts w:ascii="Times New Roman" w:eastAsia="標楷體" w:hAnsi="Times New Roman"/>
                <w:sz w:val="18"/>
                <w:szCs w:val="18"/>
                <w:lang w:val="fr-FR"/>
              </w:rPr>
              <w:t>1936</w:t>
            </w:r>
            <w:r w:rsidR="003F5867" w:rsidRPr="00C9043F">
              <w:rPr>
                <w:rFonts w:ascii="Times New Roman" w:eastAsia="標楷體" w:hAnsi="Times New Roman" w:hint="eastAsia"/>
                <w:sz w:val="18"/>
                <w:szCs w:val="18"/>
                <w:lang w:val="fr-FR"/>
              </w:rPr>
              <w:t>)</w:t>
            </w:r>
          </w:p>
          <w:p w:rsidR="00C279F6" w:rsidRPr="00C9043F" w:rsidRDefault="00AB2682" w:rsidP="00397228">
            <w:pPr>
              <w:spacing w:line="0" w:lineRule="atLeast"/>
              <w:jc w:val="both"/>
              <w:rPr>
                <w:rFonts w:ascii="Times New Roman" w:eastAsia="標楷體" w:hAnsi="Times New Roman"/>
                <w:sz w:val="18"/>
                <w:szCs w:val="18"/>
                <w:lang w:val="fr-FR"/>
              </w:rPr>
            </w:pPr>
            <w:r w:rsidRPr="00C9043F">
              <w:rPr>
                <w:rFonts w:ascii="Times New Roman" w:eastAsia="標楷體" w:hAnsi="Times New Roman" w:hint="eastAsia"/>
                <w:sz w:val="18"/>
                <w:szCs w:val="18"/>
                <w:lang w:val="fr-FR"/>
              </w:rPr>
              <w:t>20</w:t>
            </w:r>
            <w:r w:rsidR="00C279F6" w:rsidRPr="00C9043F">
              <w:rPr>
                <w:rFonts w:ascii="Times New Roman" w:eastAsia="標楷體" w:hAnsi="Times New Roman" w:hint="eastAsia"/>
                <w:sz w:val="18"/>
                <w:szCs w:val="18"/>
                <w:lang w:val="fr-FR"/>
              </w:rPr>
              <w:t xml:space="preserve">min, </w:t>
            </w:r>
            <w:r w:rsidR="00DF7ED1">
              <w:rPr>
                <w:rFonts w:ascii="Times New Roman" w:eastAsia="標楷體" w:hAnsi="Times New Roman"/>
                <w:sz w:val="18"/>
                <w:szCs w:val="18"/>
                <w:lang w:val="fr-FR"/>
              </w:rPr>
              <w:t xml:space="preserve"> 16mm, Noir et Blanc</w:t>
            </w:r>
            <w:r w:rsidR="00ED74C5" w:rsidRPr="00C9043F">
              <w:rPr>
                <w:rFonts w:ascii="Times New Roman" w:eastAsia="標楷體" w:hAnsi="Times New Roman"/>
                <w:sz w:val="18"/>
                <w:szCs w:val="18"/>
                <w:lang w:val="fr-FR"/>
              </w:rPr>
              <w:t>, VOSTA</w:t>
            </w:r>
          </w:p>
          <w:p w:rsidR="003F5867" w:rsidRPr="00A94030" w:rsidRDefault="006257F3" w:rsidP="00397228">
            <w:pPr>
              <w:spacing w:line="0" w:lineRule="atLeast"/>
              <w:jc w:val="both"/>
              <w:rPr>
                <w:rFonts w:ascii="Times New Roman" w:eastAsia="標楷體" w:hAnsi="Times New Roman"/>
                <w:sz w:val="18"/>
                <w:szCs w:val="18"/>
                <w:lang w:val="fr-FR"/>
              </w:rPr>
            </w:pPr>
            <w:r w:rsidRPr="00C9043F">
              <w:rPr>
                <w:rFonts w:ascii="Times New Roman" w:eastAsia="標楷體" w:hAnsi="Times New Roman"/>
                <w:sz w:val="18"/>
                <w:szCs w:val="18"/>
                <w:lang w:val="fr-FR"/>
              </w:rPr>
              <w:t>Miyamoto</w:t>
            </w:r>
            <w:r w:rsidRPr="00C9043F">
              <w:rPr>
                <w:rFonts w:ascii="Times New Roman" w:eastAsia="標楷體" w:hAnsi="Times New Roman" w:hint="eastAsia"/>
                <w:sz w:val="18"/>
                <w:szCs w:val="18"/>
                <w:lang w:val="fr-FR"/>
              </w:rPr>
              <w:t xml:space="preserve"> </w:t>
            </w:r>
            <w:r w:rsidR="003F5867" w:rsidRPr="00C9043F">
              <w:rPr>
                <w:rFonts w:ascii="Times New Roman" w:eastAsia="標楷體" w:hAnsi="Times New Roman"/>
                <w:sz w:val="18"/>
                <w:szCs w:val="18"/>
                <w:lang w:val="fr-FR"/>
              </w:rPr>
              <w:t>Nobuto</w:t>
            </w:r>
            <w:r w:rsidR="00C279F6" w:rsidRPr="00C9043F">
              <w:rPr>
                <w:rFonts w:ascii="Times New Roman" w:eastAsia="標楷體" w:hAnsi="Times New Roman" w:hint="eastAsia"/>
                <w:sz w:val="18"/>
                <w:szCs w:val="18"/>
                <w:lang w:val="fr-FR"/>
              </w:rPr>
              <w:t>宮本延人</w:t>
            </w:r>
          </w:p>
          <w:p w:rsidR="6365CBC1" w:rsidRPr="00C9043F" w:rsidRDefault="6365CBC1" w:rsidP="00321272">
            <w:pPr>
              <w:spacing w:line="0" w:lineRule="atLeast"/>
              <w:rPr>
                <w:rFonts w:ascii="Times New Roman" w:eastAsia="標楷體" w:hAnsi="Times New Roman"/>
                <w:sz w:val="18"/>
                <w:szCs w:val="18"/>
                <w:lang w:val="fr-FR"/>
              </w:rPr>
            </w:pPr>
          </w:p>
          <w:p w:rsidR="00CF057D" w:rsidRDefault="6365CBC1" w:rsidP="0089682D">
            <w:pPr>
              <w:spacing w:line="0" w:lineRule="atLeast"/>
              <w:ind w:left="-57"/>
              <w:jc w:val="both"/>
              <w:rPr>
                <w:rFonts w:ascii="Times New Roman" w:eastAsia="標楷體" w:hAnsi="Times New Roman"/>
                <w:sz w:val="18"/>
                <w:szCs w:val="18"/>
                <w:lang w:val="fr-FR"/>
              </w:rPr>
            </w:pPr>
            <w:r w:rsidRPr="003A2310">
              <w:rPr>
                <w:rFonts w:ascii="Times New Roman" w:eastAsia="標楷體" w:hAnsi="Times New Roman"/>
                <w:sz w:val="18"/>
                <w:szCs w:val="18"/>
                <w:lang w:val="fr-FR"/>
              </w:rPr>
              <w:t>De fin novembre à début décembre 1936, Utsurikawa Nenozo, professeur à l'institut d'ethnologie de l'unive</w:t>
            </w:r>
            <w:r w:rsidR="00321272">
              <w:rPr>
                <w:rFonts w:ascii="Times New Roman" w:eastAsia="標楷體" w:hAnsi="Times New Roman"/>
                <w:sz w:val="18"/>
                <w:szCs w:val="18"/>
                <w:lang w:val="fr-FR"/>
              </w:rPr>
              <w:t>rsité impériale de Taihoku</w:t>
            </w:r>
            <w:r w:rsidRPr="003A2310">
              <w:rPr>
                <w:rFonts w:ascii="Times New Roman" w:eastAsia="標楷體" w:hAnsi="Times New Roman"/>
                <w:sz w:val="18"/>
                <w:szCs w:val="18"/>
                <w:lang w:val="fr-FR"/>
              </w:rPr>
              <w:t xml:space="preserve">, </w:t>
            </w:r>
            <w:r w:rsidR="00C56ACE" w:rsidRPr="003A2310">
              <w:rPr>
                <w:rFonts w:ascii="Times New Roman" w:eastAsia="標楷體" w:hAnsi="Times New Roman"/>
                <w:sz w:val="18"/>
                <w:szCs w:val="18"/>
                <w:lang w:val="fr-FR"/>
              </w:rPr>
              <w:t>est allé observer la cérémonie S</w:t>
            </w:r>
            <w:r w:rsidRPr="003A2310">
              <w:rPr>
                <w:rFonts w:ascii="Times New Roman" w:eastAsia="標楷體" w:hAnsi="Times New Roman"/>
                <w:sz w:val="18"/>
                <w:szCs w:val="18"/>
                <w:lang w:val="fr-FR"/>
              </w:rPr>
              <w:t>aisiyat de Pas-ta</w:t>
            </w:r>
            <w:r w:rsidR="00CF057D">
              <w:rPr>
                <w:rFonts w:ascii="Times New Roman" w:eastAsia="標楷體" w:hAnsi="Times New Roman"/>
                <w:sz w:val="18"/>
                <w:szCs w:val="18"/>
                <w:lang w:val="fr-FR"/>
              </w:rPr>
              <w:t>’</w:t>
            </w:r>
            <w:r w:rsidRPr="003A2310">
              <w:rPr>
                <w:rFonts w:ascii="Times New Roman" w:eastAsia="標楷體" w:hAnsi="Times New Roman"/>
                <w:sz w:val="18"/>
                <w:szCs w:val="18"/>
                <w:lang w:val="fr-FR"/>
              </w:rPr>
              <w:t xml:space="preserve">ai à </w:t>
            </w:r>
            <w:r w:rsidR="00321272">
              <w:rPr>
                <w:rFonts w:ascii="Times New Roman" w:eastAsia="標楷體" w:hAnsi="Times New Roman"/>
                <w:sz w:val="18"/>
                <w:szCs w:val="18"/>
                <w:lang w:val="fr-FR"/>
              </w:rPr>
              <w:t>Ta-ai dans la montagne des Cinq D</w:t>
            </w:r>
            <w:r w:rsidRPr="003A2310">
              <w:rPr>
                <w:rFonts w:ascii="Times New Roman" w:eastAsia="標楷體" w:hAnsi="Times New Roman"/>
                <w:sz w:val="18"/>
                <w:szCs w:val="18"/>
                <w:lang w:val="fr-FR"/>
              </w:rPr>
              <w:t>oigts de Hsinchu</w:t>
            </w:r>
            <w:r w:rsidR="006D54E5">
              <w:rPr>
                <w:rFonts w:ascii="Times New Roman" w:eastAsia="標楷體" w:hAnsi="Times New Roman"/>
                <w:sz w:val="18"/>
                <w:szCs w:val="18"/>
                <w:lang w:val="fr-FR"/>
              </w:rPr>
              <w:t>, accompagné par</w:t>
            </w:r>
            <w:r w:rsidRPr="003A2310">
              <w:rPr>
                <w:rFonts w:ascii="Times New Roman" w:eastAsia="標楷體" w:hAnsi="Times New Roman"/>
                <w:sz w:val="18"/>
                <w:szCs w:val="18"/>
                <w:lang w:val="fr-FR"/>
              </w:rPr>
              <w:t xml:space="preserve"> son assistant </w:t>
            </w:r>
            <w:r w:rsidR="00CF057D" w:rsidRPr="00CF057D">
              <w:rPr>
                <w:rFonts w:ascii="Times New Roman" w:eastAsia="標楷體" w:hAnsi="Times New Roman"/>
                <w:sz w:val="18"/>
                <w:szCs w:val="18"/>
                <w:lang w:val="fr-FR"/>
              </w:rPr>
              <w:t>Miyamoto</w:t>
            </w:r>
            <w:r w:rsidR="00CF057D" w:rsidRPr="00CF057D">
              <w:rPr>
                <w:rFonts w:ascii="Times New Roman" w:eastAsia="標楷體" w:hAnsi="Times New Roman" w:hint="eastAsia"/>
                <w:sz w:val="18"/>
                <w:szCs w:val="18"/>
                <w:lang w:val="fr-FR"/>
              </w:rPr>
              <w:t xml:space="preserve"> </w:t>
            </w:r>
            <w:r w:rsidR="00CF057D" w:rsidRPr="00CF057D">
              <w:rPr>
                <w:rFonts w:ascii="Times New Roman" w:eastAsia="標楷體" w:hAnsi="Times New Roman"/>
                <w:sz w:val="18"/>
                <w:szCs w:val="18"/>
                <w:lang w:val="fr-FR"/>
              </w:rPr>
              <w:t>Nobuto</w:t>
            </w:r>
            <w:r w:rsidRPr="003A2310">
              <w:rPr>
                <w:rFonts w:ascii="Times New Roman" w:eastAsia="標楷體" w:hAnsi="Times New Roman"/>
                <w:sz w:val="18"/>
                <w:szCs w:val="18"/>
                <w:lang w:val="fr-FR"/>
              </w:rPr>
              <w:t>. Muni</w:t>
            </w:r>
            <w:r w:rsidR="00302207">
              <w:rPr>
                <w:rFonts w:ascii="Times New Roman" w:eastAsia="標楷體" w:hAnsi="Times New Roman" w:hint="eastAsia"/>
                <w:sz w:val="18"/>
                <w:szCs w:val="18"/>
                <w:lang w:val="fr-FR"/>
              </w:rPr>
              <w:t>s</w:t>
            </w:r>
            <w:r w:rsidRPr="003A2310">
              <w:rPr>
                <w:rFonts w:ascii="Times New Roman" w:eastAsia="標楷體" w:hAnsi="Times New Roman"/>
                <w:sz w:val="18"/>
                <w:szCs w:val="18"/>
                <w:lang w:val="fr-FR"/>
              </w:rPr>
              <w:t xml:space="preserve"> de caméras, ils ont filmé et documenté le déroulement de cet évè</w:t>
            </w:r>
            <w:r w:rsidR="00C9043F">
              <w:rPr>
                <w:rFonts w:ascii="Times New Roman" w:eastAsia="標楷體" w:hAnsi="Times New Roman"/>
                <w:sz w:val="18"/>
                <w:szCs w:val="18"/>
                <w:lang w:val="fr-FR"/>
              </w:rPr>
              <w:t xml:space="preserve">nement durant plusieurs jours. </w:t>
            </w:r>
            <w:r w:rsidR="00002795" w:rsidRPr="00C9043F">
              <w:rPr>
                <w:rFonts w:ascii="Times New Roman" w:eastAsia="標楷體" w:hAnsi="Times New Roman"/>
                <w:sz w:val="18"/>
                <w:szCs w:val="18"/>
                <w:lang w:val="fr-FR"/>
              </w:rPr>
              <w:t>À</w:t>
            </w:r>
            <w:r w:rsidR="00C9043F" w:rsidRPr="00C9043F">
              <w:rPr>
                <w:rFonts w:ascii="Times New Roman" w:eastAsia="標楷體" w:hAnsi="Times New Roman"/>
                <w:sz w:val="18"/>
                <w:szCs w:val="18"/>
                <w:lang w:val="fr-FR"/>
              </w:rPr>
              <w:t xml:space="preserve"> </w:t>
            </w:r>
            <w:r w:rsidRPr="003A2310">
              <w:rPr>
                <w:rFonts w:ascii="Times New Roman" w:eastAsia="標楷體" w:hAnsi="Times New Roman"/>
                <w:sz w:val="18"/>
                <w:szCs w:val="18"/>
                <w:lang w:val="fr-FR"/>
              </w:rPr>
              <w:t>travers ces précieuses images, les participants et les scènes de cette cérémonie réappa</w:t>
            </w:r>
            <w:r w:rsidR="00321272">
              <w:rPr>
                <w:rFonts w:ascii="Times New Roman" w:eastAsia="標楷體" w:hAnsi="Times New Roman"/>
                <w:sz w:val="18"/>
                <w:szCs w:val="18"/>
                <w:lang w:val="fr-FR"/>
              </w:rPr>
              <w:t>raissent deva</w:t>
            </w:r>
            <w:r w:rsidR="00C9043F">
              <w:rPr>
                <w:rFonts w:ascii="Times New Roman" w:eastAsia="標楷體" w:hAnsi="Times New Roman"/>
                <w:sz w:val="18"/>
                <w:szCs w:val="18"/>
                <w:lang w:val="fr-FR"/>
              </w:rPr>
              <w:t>nt n</w:t>
            </w:r>
            <w:r w:rsidR="00321272">
              <w:rPr>
                <w:rFonts w:ascii="Times New Roman" w:eastAsia="標楷體" w:hAnsi="Times New Roman"/>
                <w:sz w:val="18"/>
                <w:szCs w:val="18"/>
                <w:lang w:val="fr-FR"/>
              </w:rPr>
              <w:t>os yeux 8</w:t>
            </w:r>
            <w:r w:rsidRPr="003A2310">
              <w:rPr>
                <w:rFonts w:ascii="Times New Roman" w:eastAsia="標楷體" w:hAnsi="Times New Roman"/>
                <w:sz w:val="18"/>
                <w:szCs w:val="18"/>
                <w:lang w:val="fr-FR"/>
              </w:rPr>
              <w:t>0 ans</w:t>
            </w:r>
            <w:r w:rsidR="00C9043F">
              <w:rPr>
                <w:rFonts w:ascii="Times New Roman" w:eastAsia="標楷體" w:hAnsi="Times New Roman"/>
                <w:sz w:val="18"/>
                <w:szCs w:val="18"/>
                <w:lang w:val="fr-FR"/>
              </w:rPr>
              <w:t xml:space="preserve"> plus tard</w:t>
            </w:r>
            <w:r w:rsidRPr="003A2310">
              <w:rPr>
                <w:rFonts w:ascii="Times New Roman" w:eastAsia="標楷體" w:hAnsi="Times New Roman"/>
                <w:sz w:val="18"/>
                <w:szCs w:val="18"/>
                <w:lang w:val="fr-FR"/>
              </w:rPr>
              <w:t xml:space="preserve">. Elles montrent les membres de différents </w:t>
            </w:r>
            <w:r w:rsidR="00C9043F">
              <w:rPr>
                <w:rFonts w:ascii="Times New Roman" w:eastAsia="標楷體" w:hAnsi="Times New Roman"/>
                <w:sz w:val="18"/>
                <w:szCs w:val="18"/>
                <w:lang w:val="fr-FR"/>
              </w:rPr>
              <w:t xml:space="preserve">clans </w:t>
            </w:r>
            <w:r w:rsidRPr="003A2310">
              <w:rPr>
                <w:rFonts w:ascii="Times New Roman" w:eastAsia="標楷體" w:hAnsi="Times New Roman"/>
                <w:sz w:val="18"/>
                <w:szCs w:val="18"/>
                <w:lang w:val="fr-FR"/>
              </w:rPr>
              <w:t>en train d</w:t>
            </w:r>
            <w:r w:rsidR="00457422" w:rsidRPr="003A2310">
              <w:rPr>
                <w:rFonts w:ascii="Times New Roman" w:eastAsia="標楷體" w:hAnsi="Times New Roman"/>
                <w:sz w:val="18"/>
                <w:szCs w:val="18"/>
                <w:lang w:val="fr-FR"/>
              </w:rPr>
              <w:t xml:space="preserve">e préparer des gâteaux de riz, </w:t>
            </w:r>
            <w:r w:rsidR="00A72E5C" w:rsidRPr="003A2310">
              <w:rPr>
                <w:rFonts w:ascii="Times New Roman" w:eastAsia="標楷體" w:hAnsi="Times New Roman"/>
                <w:sz w:val="18"/>
                <w:szCs w:val="18"/>
                <w:lang w:val="fr-FR"/>
              </w:rPr>
              <w:t xml:space="preserve">faire la danse hat Kirakil, effectuer les chants et danses cérémoniaux afin de rendre joyeux les esprits. </w:t>
            </w:r>
            <w:r w:rsidR="006A366D" w:rsidRPr="006A366D">
              <w:rPr>
                <w:rFonts w:ascii="Times New Roman" w:eastAsia="標楷體" w:hAnsi="Times New Roman"/>
                <w:sz w:val="18"/>
                <w:szCs w:val="18"/>
                <w:lang w:val="fr-FR"/>
              </w:rPr>
              <w:t>Le documentaire présente aussi, entre autre</w:t>
            </w:r>
            <w:r w:rsidR="00302207">
              <w:rPr>
                <w:rFonts w:ascii="Times New Roman" w:eastAsia="標楷體" w:hAnsi="Times New Roman" w:hint="eastAsia"/>
                <w:sz w:val="18"/>
                <w:szCs w:val="18"/>
                <w:lang w:val="fr-FR"/>
              </w:rPr>
              <w:t>s</w:t>
            </w:r>
            <w:r w:rsidR="006A366D" w:rsidRPr="006A366D">
              <w:rPr>
                <w:rFonts w:ascii="Times New Roman" w:eastAsia="標楷體" w:hAnsi="Times New Roman"/>
                <w:sz w:val="18"/>
                <w:szCs w:val="18"/>
                <w:lang w:val="fr-FR"/>
              </w:rPr>
              <w:t xml:space="preserve">, le déroulement de la chasse des esprits, les offrandes, </w:t>
            </w:r>
            <w:r w:rsidR="006A366D">
              <w:rPr>
                <w:rFonts w:ascii="Times New Roman" w:eastAsia="標楷體" w:hAnsi="Times New Roman"/>
                <w:sz w:val="18"/>
                <w:szCs w:val="18"/>
                <w:lang w:val="fr-FR"/>
              </w:rPr>
              <w:t xml:space="preserve">la </w:t>
            </w:r>
            <w:r w:rsidR="006A366D" w:rsidRPr="006A366D">
              <w:rPr>
                <w:rFonts w:ascii="Times New Roman" w:eastAsia="標楷體" w:hAnsi="Times New Roman"/>
                <w:sz w:val="18"/>
                <w:szCs w:val="18"/>
                <w:lang w:val="fr-FR"/>
              </w:rPr>
              <w:t>coupe du noisetier</w:t>
            </w:r>
            <w:r w:rsidR="006A366D" w:rsidRPr="006A366D">
              <w:rPr>
                <w:rFonts w:ascii="Times New Roman" w:eastAsia="標楷體" w:hAnsi="Times New Roman" w:hint="eastAsia"/>
                <w:sz w:val="18"/>
                <w:szCs w:val="18"/>
                <w:lang w:val="fr-FR"/>
              </w:rPr>
              <w:t xml:space="preserve"> </w:t>
            </w:r>
            <w:r w:rsidR="006A366D" w:rsidRPr="006A366D">
              <w:rPr>
                <w:rFonts w:ascii="Times New Roman" w:eastAsia="標楷體" w:hAnsi="Times New Roman"/>
                <w:sz w:val="18"/>
                <w:szCs w:val="18"/>
                <w:lang w:val="fr-FR"/>
              </w:rPr>
              <w:t>et</w:t>
            </w:r>
            <w:r w:rsidR="006A366D">
              <w:rPr>
                <w:rFonts w:ascii="Times New Roman" w:eastAsia="標楷體" w:hAnsi="Times New Roman"/>
                <w:sz w:val="18"/>
                <w:szCs w:val="18"/>
                <w:lang w:val="fr-FR"/>
              </w:rPr>
              <w:t xml:space="preserve"> </w:t>
            </w:r>
            <w:r w:rsidR="006A366D">
              <w:rPr>
                <w:rFonts w:ascii="Times New Roman" w:eastAsia="標楷體" w:hAnsi="Times New Roman" w:hint="eastAsia"/>
                <w:sz w:val="18"/>
                <w:szCs w:val="18"/>
                <w:lang w:val="fr-FR"/>
              </w:rPr>
              <w:t xml:space="preserve">le </w:t>
            </w:r>
            <w:r w:rsidR="006A366D">
              <w:rPr>
                <w:rFonts w:ascii="Times New Roman" w:eastAsia="標楷體" w:hAnsi="Times New Roman"/>
                <w:sz w:val="18"/>
                <w:szCs w:val="18"/>
                <w:lang w:val="fr-FR"/>
              </w:rPr>
              <w:t>cassage des grilles</w:t>
            </w:r>
            <w:r w:rsidR="006A366D" w:rsidRPr="006A366D">
              <w:rPr>
                <w:rFonts w:ascii="Times New Roman" w:eastAsia="標楷體" w:hAnsi="Times New Roman"/>
                <w:sz w:val="18"/>
                <w:szCs w:val="18"/>
                <w:lang w:val="fr-FR"/>
              </w:rPr>
              <w:t>.</w:t>
            </w:r>
          </w:p>
          <w:p w:rsidR="00433F8B" w:rsidRDefault="00433F8B" w:rsidP="0089682D">
            <w:pPr>
              <w:spacing w:line="0" w:lineRule="atLeast"/>
              <w:ind w:left="-57"/>
              <w:jc w:val="both"/>
              <w:rPr>
                <w:rFonts w:ascii="Times New Roman" w:eastAsia="標楷體" w:hAnsi="Times New Roman"/>
                <w:sz w:val="18"/>
                <w:szCs w:val="18"/>
                <w:lang w:val="fr-FR"/>
              </w:rPr>
            </w:pPr>
          </w:p>
          <w:p w:rsidR="00433F8B" w:rsidRPr="00226868" w:rsidRDefault="00433F8B" w:rsidP="00433F8B">
            <w:pPr>
              <w:spacing w:line="0" w:lineRule="atLeast"/>
              <w:ind w:left="-57"/>
              <w:rPr>
                <w:rFonts w:ascii="Times New Roman" w:eastAsia="標楷體" w:hAnsi="Times New Roman"/>
                <w:sz w:val="18"/>
                <w:szCs w:val="18"/>
              </w:rPr>
            </w:pPr>
            <w:r w:rsidRPr="005251AC">
              <w:rPr>
                <w:rFonts w:ascii="Times New Roman" w:eastAsia="標楷體" w:hAnsi="Times New Roman"/>
                <w:sz w:val="18"/>
                <w:szCs w:val="18"/>
              </w:rPr>
              <w:t>1936</w:t>
            </w:r>
            <w:r w:rsidRPr="005251AC">
              <w:rPr>
                <w:rFonts w:ascii="Times New Roman" w:eastAsia="標楷體" w:hAnsi="Times New Roman"/>
                <w:sz w:val="18"/>
                <w:szCs w:val="18"/>
              </w:rPr>
              <w:t>年</w:t>
            </w:r>
            <w:r w:rsidRPr="005251AC">
              <w:rPr>
                <w:rFonts w:ascii="Times New Roman" w:eastAsia="標楷體" w:hAnsi="Times New Roman"/>
                <w:sz w:val="18"/>
                <w:szCs w:val="18"/>
              </w:rPr>
              <w:t>11</w:t>
            </w:r>
            <w:r w:rsidRPr="005251AC">
              <w:rPr>
                <w:rFonts w:ascii="Times New Roman" w:eastAsia="標楷體" w:hAnsi="Times New Roman"/>
                <w:sz w:val="18"/>
                <w:szCs w:val="18"/>
              </w:rPr>
              <w:t>月末，芒花盛開的季節，臺北帝國大學「土俗人種學講座」的移川子之藏教授，率領助手宮本延人，在新竹州官員陪同之下，到達新竹五指山區的大隘社祭場，調查賽夏</w:t>
            </w:r>
            <w:r w:rsidRPr="005251AC">
              <w:rPr>
                <w:rFonts w:ascii="Times New Roman" w:eastAsia="標楷體" w:hAnsi="Times New Roman"/>
                <w:sz w:val="18"/>
                <w:szCs w:val="18"/>
              </w:rPr>
              <w:lastRenderedPageBreak/>
              <w:t>族人舉行的巴斯達隘祭典（矮靈祭）。他們帶著</w:t>
            </w:r>
            <w:r w:rsidRPr="005251AC">
              <w:rPr>
                <w:rFonts w:ascii="Times New Roman" w:eastAsia="標楷體" w:hAnsi="Times New Roman"/>
                <w:sz w:val="18"/>
                <w:szCs w:val="18"/>
              </w:rPr>
              <w:t>16</w:t>
            </w:r>
            <w:r w:rsidRPr="005251AC">
              <w:rPr>
                <w:rFonts w:ascii="Times New Roman" w:eastAsia="標楷體" w:hAnsi="Times New Roman"/>
                <w:sz w:val="18"/>
                <w:szCs w:val="18"/>
              </w:rPr>
              <w:t>釐米攝影機，生動地紀錄下大規模祭祀矮人達隘的活動。跨越世紀，這些珍貴的影像，如今再度鮮活地出現在眼前</w:t>
            </w:r>
            <w:r w:rsidRPr="005251AC">
              <w:rPr>
                <w:rFonts w:ascii="Times New Roman" w:eastAsia="標楷體" w:hAnsi="Times New Roman" w:hint="eastAsia"/>
                <w:sz w:val="18"/>
                <w:szCs w:val="18"/>
              </w:rPr>
              <w:t>。</w:t>
            </w:r>
          </w:p>
          <w:p w:rsidR="00433F8B" w:rsidRPr="00433F8B" w:rsidRDefault="00433F8B" w:rsidP="0089682D">
            <w:pPr>
              <w:spacing w:line="0" w:lineRule="atLeast"/>
              <w:ind w:left="-57"/>
              <w:jc w:val="both"/>
              <w:rPr>
                <w:rFonts w:ascii="Times New Roman" w:eastAsia="標楷體" w:hAnsi="Times New Roman"/>
                <w:sz w:val="18"/>
                <w:szCs w:val="18"/>
              </w:rPr>
            </w:pPr>
          </w:p>
          <w:p w:rsidR="006A366D" w:rsidRDefault="006A366D" w:rsidP="0074795A">
            <w:pPr>
              <w:spacing w:line="0" w:lineRule="atLeast"/>
              <w:jc w:val="both"/>
              <w:rPr>
                <w:rFonts w:ascii="Times New Roman" w:eastAsia="標楷體" w:hAnsi="Times New Roman"/>
                <w:sz w:val="18"/>
                <w:szCs w:val="18"/>
                <w:lang w:val="fr-FR"/>
              </w:rPr>
            </w:pPr>
          </w:p>
          <w:p w:rsidR="003B1686" w:rsidRPr="0074795A" w:rsidRDefault="003B1686" w:rsidP="0074795A">
            <w:pPr>
              <w:spacing w:line="0" w:lineRule="atLeast"/>
              <w:jc w:val="both"/>
              <w:rPr>
                <w:rFonts w:ascii="Times New Roman" w:eastAsia="標楷體" w:hAnsi="Times New Roman"/>
                <w:sz w:val="18"/>
                <w:szCs w:val="18"/>
                <w:lang w:val="fr-FR"/>
              </w:rPr>
            </w:pPr>
            <w:r w:rsidRPr="00C9043F">
              <w:rPr>
                <w:rFonts w:ascii="Times New Roman" w:eastAsia="標楷體" w:hAnsi="Times New Roman"/>
                <w:sz w:val="18"/>
                <w:szCs w:val="18"/>
                <w:lang w:val="fr-FR"/>
              </w:rPr>
              <w:t>Débat animé par :</w:t>
            </w:r>
            <w:r w:rsidRPr="00A94030">
              <w:rPr>
                <w:rFonts w:ascii="Times New Roman" w:eastAsia="標楷體" w:hAnsi="Times New Roman"/>
                <w:sz w:val="18"/>
                <w:szCs w:val="18"/>
                <w:lang w:val="fr-FR"/>
              </w:rPr>
              <w:t xml:space="preserve"> </w:t>
            </w:r>
            <w:r w:rsidR="00002795">
              <w:rPr>
                <w:rFonts w:ascii="Times New Roman" w:eastAsia="標楷體" w:hAnsi="Times New Roman" w:hint="eastAsia"/>
                <w:sz w:val="18"/>
                <w:szCs w:val="18"/>
                <w:lang w:val="fr-FR"/>
              </w:rPr>
              <w:t>Eric Wittersh</w:t>
            </w:r>
            <w:r w:rsidR="0074795A" w:rsidRPr="00A94030">
              <w:rPr>
                <w:rFonts w:ascii="Times New Roman" w:eastAsia="標楷體" w:hAnsi="Times New Roman" w:hint="eastAsia"/>
                <w:sz w:val="18"/>
                <w:szCs w:val="18"/>
                <w:lang w:val="fr-FR"/>
              </w:rPr>
              <w:t>e</w:t>
            </w:r>
            <w:r w:rsidR="00002795">
              <w:rPr>
                <w:rFonts w:ascii="Times New Roman" w:eastAsia="標楷體" w:hAnsi="Times New Roman"/>
                <w:sz w:val="18"/>
                <w:szCs w:val="18"/>
                <w:lang w:val="fr-FR"/>
              </w:rPr>
              <w:t>i</w:t>
            </w:r>
            <w:r w:rsidR="0074795A" w:rsidRPr="00A94030">
              <w:rPr>
                <w:rFonts w:ascii="Times New Roman" w:eastAsia="標楷體" w:hAnsi="Times New Roman" w:hint="eastAsia"/>
                <w:sz w:val="18"/>
                <w:szCs w:val="18"/>
                <w:lang w:val="fr-FR"/>
              </w:rPr>
              <w:t>m</w:t>
            </w:r>
            <w:r w:rsidR="00302207">
              <w:rPr>
                <w:rFonts w:ascii="Times New Roman" w:eastAsia="標楷體" w:hAnsi="Times New Roman" w:hint="eastAsia"/>
                <w:sz w:val="18"/>
                <w:szCs w:val="18"/>
                <w:lang w:val="fr-FR"/>
              </w:rPr>
              <w:t>愛瑞克</w:t>
            </w:r>
            <w:r w:rsidR="00302207">
              <w:rPr>
                <w:rFonts w:ascii="新細明體" w:hAnsi="新細明體" w:cs="新細明體" w:hint="eastAsia"/>
                <w:sz w:val="18"/>
                <w:szCs w:val="18"/>
                <w:lang w:val="fr-FR"/>
              </w:rPr>
              <w:t>・</w:t>
            </w:r>
            <w:r w:rsidR="00AE5FD7">
              <w:rPr>
                <w:rFonts w:ascii="Times New Roman" w:eastAsia="標楷體" w:hAnsi="Times New Roman" w:hint="eastAsia"/>
                <w:sz w:val="18"/>
                <w:szCs w:val="18"/>
                <w:lang w:val="fr-FR"/>
              </w:rPr>
              <w:t>魏特森</w:t>
            </w:r>
          </w:p>
          <w:p w:rsidR="00D461FE" w:rsidRPr="00A94030" w:rsidRDefault="0074795A" w:rsidP="003B1686">
            <w:pPr>
              <w:spacing w:line="0" w:lineRule="atLeast"/>
              <w:ind w:left="-57"/>
              <w:rPr>
                <w:rFonts w:ascii="Times New Roman" w:eastAsia="標楷體" w:hAnsi="Times New Roman"/>
                <w:sz w:val="18"/>
                <w:szCs w:val="18"/>
                <w:lang w:val="fr-FR"/>
              </w:rPr>
            </w:pPr>
            <w:r w:rsidRPr="00C9043F">
              <w:rPr>
                <w:rFonts w:ascii="Times New Roman" w:eastAsia="標楷體" w:hAnsi="Times New Roman" w:hint="eastAsia"/>
                <w:sz w:val="18"/>
                <w:szCs w:val="18"/>
                <w:lang w:val="fr-FR"/>
              </w:rPr>
              <w:t xml:space="preserve"> </w:t>
            </w:r>
            <w:r w:rsidR="003B1686" w:rsidRPr="00C9043F">
              <w:rPr>
                <w:rFonts w:ascii="Times New Roman" w:eastAsia="標楷體" w:hAnsi="Times New Roman"/>
                <w:sz w:val="18"/>
                <w:szCs w:val="18"/>
                <w:lang w:val="fr-FR"/>
              </w:rPr>
              <w:t>Intervenante</w:t>
            </w:r>
            <w:r w:rsidR="003B1686" w:rsidRPr="00C9043F">
              <w:rPr>
                <w:rFonts w:ascii="Times New Roman" w:eastAsia="標楷體" w:hAnsi="Times New Roman" w:hint="eastAsia"/>
                <w:sz w:val="18"/>
                <w:szCs w:val="18"/>
                <w:lang w:val="fr-FR"/>
              </w:rPr>
              <w:t>：</w:t>
            </w:r>
            <w:r w:rsidR="00931539">
              <w:rPr>
                <w:rFonts w:ascii="Times New Roman" w:eastAsia="標楷體" w:hAnsi="Times New Roman"/>
                <w:sz w:val="18"/>
                <w:szCs w:val="18"/>
                <w:lang w:val="fr-FR"/>
              </w:rPr>
              <w:t xml:space="preserve"> </w:t>
            </w:r>
            <w:r w:rsidR="001519A1" w:rsidRPr="00A94030">
              <w:rPr>
                <w:rFonts w:ascii="Times New Roman" w:eastAsia="標楷體" w:hAnsi="Times New Roman" w:hint="eastAsia"/>
                <w:sz w:val="18"/>
                <w:szCs w:val="18"/>
                <w:lang w:val="fr-FR"/>
              </w:rPr>
              <w:t>Liu Pi-Chen</w:t>
            </w:r>
            <w:r w:rsidR="005646C7">
              <w:rPr>
                <w:rFonts w:ascii="Times New Roman" w:eastAsia="標楷體" w:hAnsi="Times New Roman" w:hint="eastAsia"/>
                <w:sz w:val="18"/>
                <w:szCs w:val="18"/>
                <w:lang w:val="fr-FR"/>
              </w:rPr>
              <w:t>劉璧榛</w:t>
            </w:r>
          </w:p>
          <w:p w:rsidR="00893F75" w:rsidRPr="00A94030" w:rsidRDefault="00893F75" w:rsidP="00A94030">
            <w:pPr>
              <w:spacing w:line="0" w:lineRule="atLeast"/>
              <w:ind w:left="-57"/>
              <w:rPr>
                <w:rFonts w:ascii="Times New Roman" w:eastAsia="標楷體" w:hAnsi="Times New Roman"/>
                <w:sz w:val="18"/>
                <w:szCs w:val="18"/>
                <w:lang w:val="fr-FR"/>
              </w:rPr>
            </w:pPr>
          </w:p>
        </w:tc>
      </w:tr>
      <w:tr w:rsidR="00CB053C" w:rsidRPr="009860C2" w:rsidTr="00CB053C">
        <w:trPr>
          <w:trHeight w:val="245"/>
        </w:trPr>
        <w:tc>
          <w:tcPr>
            <w:tcW w:w="8235" w:type="dxa"/>
            <w:gridSpan w:val="2"/>
            <w:tcBorders>
              <w:top w:val="single" w:sz="4" w:space="0" w:color="auto"/>
              <w:left w:val="single" w:sz="4" w:space="0" w:color="auto"/>
              <w:bottom w:val="single" w:sz="4" w:space="0" w:color="auto"/>
              <w:right w:val="single" w:sz="4" w:space="0" w:color="auto"/>
            </w:tcBorders>
          </w:tcPr>
          <w:p w:rsidR="00CB053C" w:rsidRPr="00A94030" w:rsidRDefault="0050056F" w:rsidP="00CB053C">
            <w:pPr>
              <w:spacing w:line="0" w:lineRule="atLeast"/>
              <w:jc w:val="center"/>
              <w:rPr>
                <w:rFonts w:ascii="Times New Roman" w:eastAsia="標楷體" w:hAnsi="Times New Roman"/>
                <w:b/>
                <w:sz w:val="18"/>
                <w:szCs w:val="18"/>
                <w:lang w:val="fr-FR"/>
              </w:rPr>
            </w:pPr>
            <w:r>
              <w:rPr>
                <w:rFonts w:ascii="Times New Roman" w:eastAsia="標楷體" w:hAnsi="Times New Roman" w:hint="eastAsia"/>
                <w:b/>
                <w:sz w:val="18"/>
                <w:szCs w:val="18"/>
                <w:lang w:val="fr-FR"/>
              </w:rPr>
              <w:lastRenderedPageBreak/>
              <w:t>中場休息</w:t>
            </w:r>
            <w:r w:rsidR="00CB053C" w:rsidRPr="00A94030">
              <w:rPr>
                <w:rFonts w:ascii="Times New Roman" w:eastAsia="標楷體" w:hAnsi="Times New Roman"/>
                <w:b/>
                <w:sz w:val="18"/>
                <w:szCs w:val="18"/>
                <w:lang w:val="fr-FR"/>
              </w:rPr>
              <w:t>Pause</w:t>
            </w:r>
            <w:r w:rsidR="00CB053C">
              <w:rPr>
                <w:rFonts w:ascii="Times New Roman" w:eastAsia="標楷體" w:hAnsi="Times New Roman" w:hint="eastAsia"/>
                <w:b/>
                <w:sz w:val="18"/>
                <w:szCs w:val="18"/>
                <w:lang w:val="fr-FR"/>
              </w:rPr>
              <w:t xml:space="preserve"> (10:40-10:50)</w:t>
            </w:r>
          </w:p>
        </w:tc>
      </w:tr>
      <w:tr w:rsidR="00893F75" w:rsidRPr="00F31C83" w:rsidTr="6365CBC1">
        <w:trPr>
          <w:trHeight w:val="144"/>
        </w:trPr>
        <w:tc>
          <w:tcPr>
            <w:tcW w:w="878" w:type="dxa"/>
            <w:tcBorders>
              <w:top w:val="single" w:sz="4" w:space="0" w:color="auto"/>
              <w:left w:val="single" w:sz="4" w:space="0" w:color="auto"/>
              <w:bottom w:val="single" w:sz="4" w:space="0" w:color="auto"/>
              <w:right w:val="single" w:sz="4" w:space="0" w:color="auto"/>
            </w:tcBorders>
            <w:hideMark/>
          </w:tcPr>
          <w:p w:rsidR="00893F75" w:rsidRPr="00A94030" w:rsidRDefault="00893F75" w:rsidP="00A94030">
            <w:pPr>
              <w:spacing w:line="360" w:lineRule="auto"/>
              <w:rPr>
                <w:rFonts w:ascii="Times New Roman" w:eastAsia="標楷體" w:hAnsi="Times New Roman"/>
                <w:sz w:val="18"/>
                <w:szCs w:val="18"/>
                <w:lang w:val="fr-FR"/>
              </w:rPr>
            </w:pPr>
            <w:r w:rsidRPr="00A94030">
              <w:rPr>
                <w:rFonts w:ascii="Times New Roman" w:eastAsia="標楷體" w:hAnsi="Times New Roman"/>
                <w:sz w:val="18"/>
                <w:szCs w:val="18"/>
                <w:lang w:val="fr-FR"/>
              </w:rPr>
              <w:t>1</w:t>
            </w:r>
            <w:r w:rsidRPr="00A94030">
              <w:rPr>
                <w:rFonts w:ascii="Times New Roman" w:eastAsia="標楷體" w:hAnsi="Times New Roman" w:hint="eastAsia"/>
                <w:sz w:val="18"/>
                <w:szCs w:val="18"/>
                <w:lang w:val="fr-FR"/>
              </w:rPr>
              <w:t>0</w:t>
            </w:r>
            <w:r w:rsidRPr="00A94030">
              <w:rPr>
                <w:rFonts w:ascii="Times New Roman" w:eastAsia="標楷體" w:hAnsi="Times New Roman"/>
                <w:sz w:val="18"/>
                <w:szCs w:val="18"/>
                <w:lang w:val="fr-FR"/>
              </w:rPr>
              <w:t>:</w:t>
            </w:r>
            <w:r w:rsidR="00A66568">
              <w:rPr>
                <w:rFonts w:ascii="Times New Roman" w:eastAsia="標楷體" w:hAnsi="Times New Roman" w:hint="eastAsia"/>
                <w:sz w:val="18"/>
                <w:szCs w:val="18"/>
                <w:lang w:val="fr-FR"/>
              </w:rPr>
              <w:t>50</w:t>
            </w:r>
          </w:p>
        </w:tc>
        <w:tc>
          <w:tcPr>
            <w:tcW w:w="7357" w:type="dxa"/>
            <w:tcBorders>
              <w:top w:val="single" w:sz="4" w:space="0" w:color="auto"/>
              <w:left w:val="single" w:sz="4" w:space="0" w:color="auto"/>
              <w:bottom w:val="single" w:sz="4" w:space="0" w:color="auto"/>
              <w:right w:val="single" w:sz="4" w:space="0" w:color="auto"/>
            </w:tcBorders>
          </w:tcPr>
          <w:p w:rsidR="00E872E3" w:rsidRDefault="00523DE9" w:rsidP="00F46384">
            <w:pPr>
              <w:spacing w:line="0" w:lineRule="atLeast"/>
              <w:ind w:left="-57"/>
              <w:rPr>
                <w:rFonts w:ascii="Times New Roman" w:eastAsia="標楷體" w:hAnsi="Times New Roman"/>
                <w:b/>
                <w:sz w:val="18"/>
                <w:szCs w:val="18"/>
                <w:lang w:val="en-GB"/>
              </w:rPr>
            </w:pPr>
            <w:r w:rsidRPr="00457422">
              <w:rPr>
                <w:rFonts w:ascii="Times New Roman" w:eastAsia="標楷體" w:hAnsi="Times New Roman"/>
                <w:b/>
                <w:sz w:val="18"/>
                <w:szCs w:val="18"/>
                <w:lang w:val="en-GB"/>
              </w:rPr>
              <w:t>SONGS OF PASTA</w:t>
            </w:r>
            <w:r w:rsidRPr="00065953">
              <w:rPr>
                <w:rFonts w:ascii="Times New Roman" w:eastAsia="Times New Roman" w:hAnsi="Times New Roman"/>
                <w:sz w:val="18"/>
                <w:szCs w:val="18"/>
              </w:rPr>
              <w:t>’</w:t>
            </w:r>
            <w:r w:rsidRPr="00457422">
              <w:rPr>
                <w:rFonts w:ascii="Times New Roman" w:eastAsia="標楷體" w:hAnsi="Times New Roman"/>
                <w:b/>
                <w:sz w:val="18"/>
                <w:szCs w:val="18"/>
                <w:lang w:val="en-GB"/>
              </w:rPr>
              <w:t>AY</w:t>
            </w:r>
            <w:r w:rsidR="00C279F6" w:rsidRPr="00A94030">
              <w:rPr>
                <w:rFonts w:ascii="Times New Roman" w:eastAsia="標楷體" w:hAnsi="Times New Roman"/>
                <w:b/>
                <w:sz w:val="18"/>
                <w:szCs w:val="18"/>
                <w:lang w:val="fr-FR"/>
              </w:rPr>
              <w:t>《矮人祭之歌》</w:t>
            </w:r>
            <w:r w:rsidR="00A97F91">
              <w:rPr>
                <w:rFonts w:ascii="Times New Roman" w:eastAsia="標楷體" w:hAnsi="Times New Roman"/>
                <w:b/>
                <w:sz w:val="18"/>
                <w:szCs w:val="18"/>
                <w:lang w:val="en-GB"/>
              </w:rPr>
              <w:t>(1988</w:t>
            </w:r>
            <w:r w:rsidR="00A806E8" w:rsidRPr="00457422">
              <w:rPr>
                <w:rFonts w:ascii="Times New Roman" w:eastAsia="標楷體" w:hAnsi="Times New Roman"/>
                <w:b/>
                <w:sz w:val="18"/>
                <w:szCs w:val="18"/>
                <w:lang w:val="en-GB"/>
              </w:rPr>
              <w:t>)</w:t>
            </w:r>
            <w:r w:rsidR="00F46384" w:rsidRPr="00457422">
              <w:rPr>
                <w:rFonts w:ascii="Times New Roman" w:eastAsia="標楷體" w:hAnsi="Times New Roman" w:hint="eastAsia"/>
                <w:b/>
                <w:sz w:val="18"/>
                <w:szCs w:val="18"/>
                <w:lang w:val="en-GB"/>
              </w:rPr>
              <w:t>,</w:t>
            </w:r>
            <w:r w:rsidR="00F46384" w:rsidRPr="00457422">
              <w:rPr>
                <w:rFonts w:ascii="Times New Roman" w:eastAsia="標楷體" w:hAnsi="Times New Roman"/>
                <w:b/>
                <w:sz w:val="18"/>
                <w:szCs w:val="18"/>
                <w:lang w:val="en-GB"/>
              </w:rPr>
              <w:t xml:space="preserve"> </w:t>
            </w:r>
          </w:p>
          <w:p w:rsidR="00A806E8" w:rsidRPr="005D38E8" w:rsidRDefault="00065953" w:rsidP="00F46384">
            <w:pPr>
              <w:spacing w:line="0" w:lineRule="atLeast"/>
              <w:ind w:left="-57"/>
              <w:rPr>
                <w:rFonts w:ascii="Times New Roman" w:eastAsia="標楷體" w:hAnsi="Times New Roman"/>
                <w:b/>
                <w:sz w:val="18"/>
                <w:szCs w:val="18"/>
                <w:lang w:val="en-GB"/>
              </w:rPr>
            </w:pPr>
            <w:r w:rsidRPr="005D38E8">
              <w:rPr>
                <w:rFonts w:ascii="Times New Roman" w:eastAsia="標楷體" w:hAnsi="Times New Roman"/>
                <w:b/>
                <w:sz w:val="18"/>
                <w:szCs w:val="18"/>
                <w:lang w:val="en-GB"/>
              </w:rPr>
              <w:t>58</w:t>
            </w:r>
            <w:r w:rsidR="00F46384" w:rsidRPr="005D38E8">
              <w:rPr>
                <w:rFonts w:ascii="Times New Roman" w:eastAsia="標楷體" w:hAnsi="Times New Roman"/>
                <w:b/>
                <w:sz w:val="18"/>
                <w:szCs w:val="18"/>
                <w:lang w:val="en-GB"/>
              </w:rPr>
              <w:t>min</w:t>
            </w:r>
            <w:r w:rsidR="00F46384" w:rsidRPr="005D38E8">
              <w:rPr>
                <w:rFonts w:ascii="Times New Roman" w:eastAsia="標楷體" w:hAnsi="Times New Roman" w:hint="eastAsia"/>
                <w:b/>
                <w:sz w:val="18"/>
                <w:szCs w:val="18"/>
                <w:lang w:val="en-GB"/>
              </w:rPr>
              <w:t xml:space="preserve">, </w:t>
            </w:r>
            <w:r w:rsidR="00F46384" w:rsidRPr="005D38E8">
              <w:rPr>
                <w:rFonts w:ascii="Times New Roman" w:eastAsia="標楷體" w:hAnsi="Times New Roman"/>
                <w:b/>
                <w:sz w:val="18"/>
                <w:szCs w:val="18"/>
                <w:lang w:val="en-GB"/>
              </w:rPr>
              <w:t>16mm,</w:t>
            </w:r>
            <w:r w:rsidR="00F46384" w:rsidRPr="005D38E8">
              <w:rPr>
                <w:rFonts w:ascii="Times New Roman" w:eastAsia="標楷體" w:hAnsi="Times New Roman" w:hint="eastAsia"/>
                <w:b/>
                <w:sz w:val="18"/>
                <w:szCs w:val="18"/>
                <w:lang w:val="en-GB"/>
              </w:rPr>
              <w:t xml:space="preserve"> </w:t>
            </w:r>
            <w:proofErr w:type="spellStart"/>
            <w:r w:rsidR="00030D4A">
              <w:rPr>
                <w:rFonts w:ascii="Times New Roman" w:eastAsia="標楷體" w:hAnsi="Times New Roman"/>
                <w:b/>
                <w:sz w:val="18"/>
                <w:szCs w:val="18"/>
                <w:lang w:val="en-GB"/>
              </w:rPr>
              <w:t>Couleur</w:t>
            </w:r>
            <w:proofErr w:type="spellEnd"/>
            <w:r w:rsidR="00F46384" w:rsidRPr="005D38E8">
              <w:rPr>
                <w:rFonts w:ascii="Times New Roman" w:eastAsia="標楷體" w:hAnsi="Times New Roman" w:hint="eastAsia"/>
                <w:b/>
                <w:sz w:val="18"/>
                <w:szCs w:val="18"/>
                <w:lang w:val="en-GB"/>
              </w:rPr>
              <w:t>, VOSTA</w:t>
            </w:r>
          </w:p>
          <w:p w:rsidR="00C279F6" w:rsidRPr="005D38E8" w:rsidRDefault="00C279F6" w:rsidP="00A806E8">
            <w:pPr>
              <w:spacing w:line="0" w:lineRule="atLeast"/>
              <w:ind w:left="-57"/>
              <w:rPr>
                <w:rFonts w:ascii="Times New Roman" w:eastAsia="標楷體" w:hAnsi="Times New Roman"/>
                <w:b/>
                <w:sz w:val="18"/>
                <w:szCs w:val="18"/>
                <w:lang w:val="en-GB"/>
              </w:rPr>
            </w:pPr>
            <w:r w:rsidRPr="005D38E8">
              <w:rPr>
                <w:rFonts w:ascii="Times New Roman" w:eastAsia="標楷體" w:hAnsi="Times New Roman"/>
                <w:b/>
                <w:sz w:val="18"/>
                <w:szCs w:val="18"/>
                <w:lang w:val="en-GB"/>
              </w:rPr>
              <w:t>HU Tai-Li</w:t>
            </w:r>
            <w:r w:rsidRPr="00A94030">
              <w:rPr>
                <w:rFonts w:ascii="Times New Roman" w:eastAsia="標楷體" w:hAnsi="Times New Roman"/>
                <w:b/>
                <w:sz w:val="18"/>
                <w:szCs w:val="18"/>
                <w:lang w:val="fr-FR"/>
              </w:rPr>
              <w:t>胡台麗</w:t>
            </w:r>
            <w:r w:rsidR="009860C2" w:rsidRPr="005D38E8">
              <w:rPr>
                <w:rFonts w:ascii="Times New Roman" w:eastAsia="標楷體" w:hAnsi="Times New Roman"/>
                <w:b/>
                <w:sz w:val="18"/>
                <w:szCs w:val="18"/>
                <w:lang w:val="en-GB"/>
              </w:rPr>
              <w:t xml:space="preserve"> </w:t>
            </w:r>
            <w:r w:rsidRPr="005D38E8">
              <w:rPr>
                <w:rFonts w:ascii="Times New Roman" w:eastAsia="標楷體" w:hAnsi="Times New Roman"/>
                <w:b/>
                <w:sz w:val="18"/>
                <w:szCs w:val="18"/>
                <w:lang w:val="en-GB"/>
              </w:rPr>
              <w:t>&amp; Lee Daw-Ming</w:t>
            </w:r>
            <w:r w:rsidRPr="005D38E8">
              <w:rPr>
                <w:rFonts w:ascii="Times New Roman" w:eastAsia="標楷體" w:hAnsi="Times New Roman" w:hint="eastAsia"/>
                <w:b/>
                <w:sz w:val="18"/>
                <w:szCs w:val="18"/>
                <w:lang w:val="en-GB"/>
              </w:rPr>
              <w:t xml:space="preserve"> </w:t>
            </w:r>
            <w:r w:rsidRPr="00A94030">
              <w:rPr>
                <w:rFonts w:ascii="Times New Roman" w:eastAsia="標楷體" w:hAnsi="Times New Roman" w:hint="eastAsia"/>
                <w:b/>
                <w:sz w:val="18"/>
                <w:szCs w:val="18"/>
                <w:lang w:val="fr-FR"/>
              </w:rPr>
              <w:t>李道明</w:t>
            </w:r>
          </w:p>
          <w:p w:rsidR="00893F75" w:rsidRPr="005D38E8" w:rsidRDefault="00893F75" w:rsidP="00A806E8">
            <w:pPr>
              <w:spacing w:line="0" w:lineRule="atLeast"/>
              <w:ind w:left="-57"/>
              <w:rPr>
                <w:rFonts w:ascii="Times New Roman" w:eastAsia="標楷體" w:hAnsi="Times New Roman"/>
                <w:sz w:val="18"/>
                <w:szCs w:val="18"/>
                <w:lang w:val="en-GB"/>
              </w:rPr>
            </w:pPr>
          </w:p>
          <w:p w:rsidR="6365CBC1" w:rsidRDefault="00C56ACE" w:rsidP="00F4755B">
            <w:pPr>
              <w:spacing w:line="0" w:lineRule="atLeast"/>
              <w:ind w:left="-57"/>
              <w:jc w:val="both"/>
              <w:rPr>
                <w:rFonts w:ascii="Times New Roman" w:eastAsiaTheme="minorEastAsia" w:hAnsi="Times New Roman"/>
                <w:sz w:val="18"/>
                <w:szCs w:val="18"/>
                <w:lang w:val="fr-FR"/>
              </w:rPr>
            </w:pPr>
            <w:r w:rsidRPr="00F31C83">
              <w:rPr>
                <w:rFonts w:ascii="Times New Roman" w:eastAsia="Times New Roman" w:hAnsi="Times New Roman"/>
                <w:sz w:val="18"/>
                <w:szCs w:val="18"/>
                <w:lang w:val="en-GB"/>
              </w:rPr>
              <w:t xml:space="preserve">Le </w:t>
            </w:r>
            <w:proofErr w:type="spellStart"/>
            <w:r w:rsidRPr="00F31C83">
              <w:rPr>
                <w:rFonts w:ascii="Times New Roman" w:eastAsia="Times New Roman" w:hAnsi="Times New Roman"/>
                <w:sz w:val="18"/>
                <w:szCs w:val="18"/>
                <w:lang w:val="en-GB"/>
              </w:rPr>
              <w:t>Pasta’</w:t>
            </w:r>
            <w:r w:rsidR="6365CBC1" w:rsidRPr="00F31C83">
              <w:rPr>
                <w:rFonts w:ascii="Times New Roman" w:eastAsia="Times New Roman" w:hAnsi="Times New Roman"/>
                <w:sz w:val="18"/>
                <w:szCs w:val="18"/>
                <w:lang w:val="en-GB"/>
              </w:rPr>
              <w:t>ay</w:t>
            </w:r>
            <w:proofErr w:type="spellEnd"/>
            <w:r w:rsidR="6365CBC1" w:rsidRPr="00F31C83">
              <w:rPr>
                <w:rFonts w:ascii="Times New Roman" w:eastAsia="Times New Roman" w:hAnsi="Times New Roman"/>
                <w:sz w:val="18"/>
                <w:szCs w:val="18"/>
                <w:lang w:val="en-GB"/>
              </w:rPr>
              <w:t xml:space="preserve"> </w:t>
            </w:r>
            <w:proofErr w:type="spellStart"/>
            <w:r w:rsidR="6365CBC1" w:rsidRPr="00F31C83">
              <w:rPr>
                <w:rFonts w:ascii="Times New Roman" w:eastAsia="Times New Roman" w:hAnsi="Times New Roman"/>
                <w:sz w:val="18"/>
                <w:szCs w:val="18"/>
                <w:lang w:val="en-GB"/>
              </w:rPr>
              <w:t>signifie</w:t>
            </w:r>
            <w:proofErr w:type="spellEnd"/>
            <w:r w:rsidR="6365CBC1" w:rsidRPr="00F31C83">
              <w:rPr>
                <w:rFonts w:ascii="Times New Roman" w:eastAsia="Times New Roman" w:hAnsi="Times New Roman"/>
                <w:sz w:val="18"/>
                <w:szCs w:val="18"/>
                <w:lang w:val="en-GB"/>
              </w:rPr>
              <w:t xml:space="preserve"> 'la </w:t>
            </w:r>
            <w:proofErr w:type="spellStart"/>
            <w:r w:rsidR="6365CBC1" w:rsidRPr="00F31C83">
              <w:rPr>
                <w:rFonts w:ascii="Times New Roman" w:eastAsia="Times New Roman" w:hAnsi="Times New Roman"/>
                <w:sz w:val="18"/>
                <w:szCs w:val="18"/>
                <w:lang w:val="en-GB"/>
              </w:rPr>
              <w:t>cérémonie</w:t>
            </w:r>
            <w:proofErr w:type="spellEnd"/>
            <w:r w:rsidR="00F4755B" w:rsidRPr="00F31C83">
              <w:rPr>
                <w:rFonts w:ascii="Times New Roman" w:eastAsia="Times New Roman" w:hAnsi="Times New Roman"/>
                <w:sz w:val="18"/>
                <w:szCs w:val="18"/>
                <w:lang w:val="en-GB"/>
              </w:rPr>
              <w:t xml:space="preserve"> des </w:t>
            </w:r>
            <w:proofErr w:type="spellStart"/>
            <w:r w:rsidR="00F4755B" w:rsidRPr="00F31C83">
              <w:rPr>
                <w:rFonts w:ascii="Times New Roman" w:eastAsia="Times New Roman" w:hAnsi="Times New Roman"/>
                <w:sz w:val="18"/>
                <w:szCs w:val="18"/>
                <w:lang w:val="en-GB"/>
              </w:rPr>
              <w:t>petits</w:t>
            </w:r>
            <w:proofErr w:type="spellEnd"/>
            <w:r w:rsidR="00F4755B" w:rsidRPr="00F31C83">
              <w:rPr>
                <w:rFonts w:ascii="Times New Roman" w:eastAsia="Times New Roman" w:hAnsi="Times New Roman"/>
                <w:sz w:val="18"/>
                <w:szCs w:val="18"/>
                <w:lang w:val="en-GB"/>
              </w:rPr>
              <w:t xml:space="preserve"> </w:t>
            </w:r>
            <w:proofErr w:type="spellStart"/>
            <w:r w:rsidR="00F4755B" w:rsidRPr="00F31C83">
              <w:rPr>
                <w:rFonts w:ascii="Times New Roman" w:eastAsia="Times New Roman" w:hAnsi="Times New Roman"/>
                <w:sz w:val="18"/>
                <w:szCs w:val="18"/>
                <w:lang w:val="en-GB"/>
              </w:rPr>
              <w:t>hommes</w:t>
            </w:r>
            <w:proofErr w:type="spellEnd"/>
            <w:r w:rsidR="00F4755B" w:rsidRPr="00F31C83">
              <w:rPr>
                <w:rFonts w:ascii="Times New Roman" w:eastAsia="Times New Roman" w:hAnsi="Times New Roman"/>
                <w:sz w:val="18"/>
                <w:szCs w:val="18"/>
                <w:lang w:val="en-GB"/>
              </w:rPr>
              <w:t xml:space="preserve"> </w:t>
            </w:r>
            <w:proofErr w:type="spellStart"/>
            <w:r w:rsidR="00F4755B" w:rsidRPr="00F31C83">
              <w:rPr>
                <w:rFonts w:ascii="Times New Roman" w:eastAsia="Times New Roman" w:hAnsi="Times New Roman"/>
                <w:sz w:val="18"/>
                <w:szCs w:val="18"/>
                <w:lang w:val="en-GB"/>
              </w:rPr>
              <w:t>légendaires</w:t>
            </w:r>
            <w:proofErr w:type="spellEnd"/>
            <w:r w:rsidR="00F4755B" w:rsidRPr="00F31C83">
              <w:rPr>
                <w:rFonts w:ascii="Times New Roman" w:eastAsia="Times New Roman" w:hAnsi="Times New Roman"/>
                <w:sz w:val="18"/>
                <w:szCs w:val="18"/>
                <w:lang w:val="en-GB"/>
              </w:rPr>
              <w:t>'</w:t>
            </w:r>
            <w:r w:rsidR="00F4755B" w:rsidRPr="00F31C83">
              <w:rPr>
                <w:rFonts w:ascii="Times New Roman" w:eastAsiaTheme="minorEastAsia" w:hAnsi="Times New Roman" w:hint="eastAsia"/>
                <w:sz w:val="18"/>
                <w:szCs w:val="18"/>
                <w:lang w:val="en-GB"/>
              </w:rPr>
              <w:t xml:space="preserve">. </w:t>
            </w:r>
            <w:r w:rsidR="00F4755B" w:rsidRPr="00F4755B">
              <w:rPr>
                <w:rFonts w:ascii="Times New Roman" w:eastAsiaTheme="minorEastAsia" w:hAnsi="Times New Roman" w:hint="eastAsia"/>
                <w:sz w:val="18"/>
                <w:szCs w:val="18"/>
                <w:lang w:val="fr-FR"/>
              </w:rPr>
              <w:t>C</w:t>
            </w:r>
            <w:r w:rsidR="00F4755B" w:rsidRPr="00F4755B">
              <w:rPr>
                <w:rFonts w:ascii="Times New Roman" w:eastAsiaTheme="minorEastAsia" w:hAnsi="Times New Roman"/>
                <w:sz w:val="18"/>
                <w:szCs w:val="18"/>
                <w:lang w:val="fr-FR"/>
              </w:rPr>
              <w:t>’</w:t>
            </w:r>
            <w:r w:rsidR="00321272" w:rsidRPr="00F4755B">
              <w:rPr>
                <w:rFonts w:ascii="Times New Roman" w:eastAsia="Times New Roman" w:hAnsi="Times New Roman"/>
                <w:sz w:val="18"/>
                <w:szCs w:val="18"/>
                <w:lang w:val="fr-FR"/>
              </w:rPr>
              <w:t xml:space="preserve">est un </w:t>
            </w:r>
            <w:r w:rsidR="6365CBC1" w:rsidRPr="00F4755B">
              <w:rPr>
                <w:rFonts w:ascii="Times New Roman" w:eastAsia="Times New Roman" w:hAnsi="Times New Roman"/>
                <w:sz w:val="18"/>
                <w:szCs w:val="18"/>
                <w:lang w:val="fr-FR"/>
              </w:rPr>
              <w:t xml:space="preserve">rituel important organisé chaque année dans la tribu autochtone </w:t>
            </w:r>
            <w:r w:rsidR="00321272" w:rsidRPr="00F4755B">
              <w:rPr>
                <w:rFonts w:ascii="Times New Roman" w:eastAsia="Times New Roman" w:hAnsi="Times New Roman"/>
                <w:sz w:val="18"/>
                <w:szCs w:val="18"/>
                <w:lang w:val="fr-FR"/>
              </w:rPr>
              <w:t>Saisiyat</w:t>
            </w:r>
            <w:r w:rsidR="6365CBC1" w:rsidRPr="00F4755B">
              <w:rPr>
                <w:rFonts w:ascii="Times New Roman" w:eastAsia="Times New Roman" w:hAnsi="Times New Roman"/>
                <w:sz w:val="18"/>
                <w:szCs w:val="18"/>
                <w:lang w:val="fr-FR"/>
              </w:rPr>
              <w:t xml:space="preserve"> à Taïwan. </w:t>
            </w:r>
            <w:r w:rsidRPr="00931539">
              <w:rPr>
                <w:rFonts w:ascii="Times New Roman" w:eastAsia="Times New Roman" w:hAnsi="Times New Roman"/>
                <w:sz w:val="18"/>
                <w:szCs w:val="18"/>
                <w:lang w:val="fr-FR"/>
              </w:rPr>
              <w:t>Tous les dix ans, ils organisent ce grand rituel. Ce film est basé sur le rituel de 1986 et a pour but de représenter le contenu du Pasta’ay en imitant la structure particulière des chansons Pasta’ay. La structure répétitive des chansons reflète</w:t>
            </w:r>
            <w:r w:rsidR="00F4755B">
              <w:rPr>
                <w:rFonts w:ascii="Times New Roman" w:eastAsiaTheme="minorEastAsia" w:hAnsi="Times New Roman" w:hint="eastAsia"/>
                <w:sz w:val="18"/>
                <w:szCs w:val="18"/>
                <w:lang w:val="fr-FR"/>
              </w:rPr>
              <w:t xml:space="preserve">, </w:t>
            </w:r>
            <w:r w:rsidR="00F4755B">
              <w:rPr>
                <w:rFonts w:ascii="Times New Roman" w:eastAsiaTheme="minorEastAsia" w:hAnsi="Times New Roman"/>
                <w:sz w:val="18"/>
                <w:szCs w:val="18"/>
                <w:lang w:val="fr-FR"/>
              </w:rPr>
              <w:t xml:space="preserve">à travers les petits hommes </w:t>
            </w:r>
            <w:r w:rsidR="00F4755B">
              <w:rPr>
                <w:rFonts w:ascii="Times New Roman" w:eastAsia="Times New Roman" w:hAnsi="Times New Roman"/>
                <w:sz w:val="18"/>
                <w:szCs w:val="18"/>
                <w:lang w:val="fr-FR"/>
              </w:rPr>
              <w:t xml:space="preserve">légendaires ta’ay, </w:t>
            </w:r>
            <w:r w:rsidRPr="00931539">
              <w:rPr>
                <w:rFonts w:ascii="Times New Roman" w:eastAsia="Times New Roman" w:hAnsi="Times New Roman"/>
                <w:sz w:val="18"/>
                <w:szCs w:val="18"/>
                <w:lang w:val="fr-FR"/>
              </w:rPr>
              <w:t xml:space="preserve">les émotions ambivalentes des </w:t>
            </w:r>
            <w:r w:rsidR="00321272">
              <w:rPr>
                <w:rFonts w:ascii="Times New Roman" w:eastAsia="Times New Roman" w:hAnsi="Times New Roman"/>
                <w:sz w:val="18"/>
                <w:szCs w:val="18"/>
                <w:lang w:val="fr-FR"/>
              </w:rPr>
              <w:t>Saisiyat</w:t>
            </w:r>
            <w:r w:rsidRPr="00931539">
              <w:rPr>
                <w:rFonts w:ascii="Times New Roman" w:eastAsia="Times New Roman" w:hAnsi="Times New Roman"/>
                <w:sz w:val="18"/>
                <w:szCs w:val="18"/>
                <w:lang w:val="fr-FR"/>
              </w:rPr>
              <w:t xml:space="preserve">s (révérence et crainte, bienvenue et refus) </w:t>
            </w:r>
            <w:r w:rsidR="00F4755B">
              <w:rPr>
                <w:rFonts w:ascii="Times New Roman" w:eastAsia="Times New Roman" w:hAnsi="Times New Roman"/>
                <w:sz w:val="18"/>
                <w:szCs w:val="18"/>
                <w:lang w:val="fr-FR"/>
              </w:rPr>
              <w:t xml:space="preserve">à l’égard du </w:t>
            </w:r>
            <w:r w:rsidRPr="00931539">
              <w:rPr>
                <w:rFonts w:ascii="Times New Roman" w:eastAsia="Times New Roman" w:hAnsi="Times New Roman"/>
                <w:sz w:val="18"/>
                <w:szCs w:val="18"/>
                <w:lang w:val="fr-FR"/>
              </w:rPr>
              <w:t xml:space="preserve">monde extérieur. </w:t>
            </w:r>
          </w:p>
          <w:p w:rsidR="006D522A" w:rsidRPr="006D522A" w:rsidRDefault="006D522A" w:rsidP="00F4755B">
            <w:pPr>
              <w:spacing w:line="0" w:lineRule="atLeast"/>
              <w:ind w:left="-57"/>
              <w:jc w:val="both"/>
              <w:rPr>
                <w:rFonts w:ascii="Times New Roman" w:eastAsiaTheme="minorEastAsia" w:hAnsi="Times New Roman"/>
                <w:sz w:val="18"/>
                <w:szCs w:val="18"/>
                <w:lang w:val="fr-FR"/>
              </w:rPr>
            </w:pPr>
          </w:p>
          <w:p w:rsidR="001118FB" w:rsidRDefault="001118FB" w:rsidP="001118FB">
            <w:pPr>
              <w:spacing w:line="0" w:lineRule="atLeast"/>
              <w:ind w:left="-57"/>
              <w:rPr>
                <w:rFonts w:ascii="Times New Roman" w:eastAsia="標楷體" w:hAnsi="Times New Roman"/>
                <w:sz w:val="18"/>
                <w:szCs w:val="18"/>
              </w:rPr>
            </w:pPr>
            <w:r>
              <w:rPr>
                <w:rFonts w:ascii="Times New Roman" w:eastAsia="標楷體" w:hAnsi="Times New Roman" w:hint="eastAsia"/>
                <w:sz w:val="18"/>
                <w:szCs w:val="18"/>
              </w:rPr>
              <w:t>「矮人祭」對台灣賽夏族人而言，是一項具有重要意義的祭典活動。本片為一九八六年北賽夏族群於新竹縣五峰鄉大隘村所舉行的十年大祭紀錄。除了呈現祭典的準備及進行過程，也表達了族人在進行祭儀時恩怨交織的情感與信仰；另藉此述說賽夏族人面對觀光介入的衝擊與矛盾，以及身處傳統與現代的徬徨與困惑。</w:t>
            </w:r>
          </w:p>
          <w:p w:rsidR="00433F8B" w:rsidRPr="00433F8B" w:rsidRDefault="00433F8B" w:rsidP="00F4755B">
            <w:pPr>
              <w:spacing w:line="0" w:lineRule="atLeast"/>
              <w:ind w:left="-57"/>
              <w:jc w:val="both"/>
              <w:rPr>
                <w:rFonts w:ascii="Times New Roman" w:eastAsiaTheme="minorEastAsia" w:hAnsi="Times New Roman"/>
                <w:sz w:val="18"/>
                <w:szCs w:val="18"/>
              </w:rPr>
            </w:pPr>
          </w:p>
          <w:p w:rsidR="00B662A1" w:rsidRPr="00A94030" w:rsidRDefault="00B662A1" w:rsidP="006C090D">
            <w:pPr>
              <w:spacing w:line="0" w:lineRule="atLeast"/>
              <w:jc w:val="both"/>
              <w:rPr>
                <w:rFonts w:ascii="Times New Roman" w:eastAsia="標楷體" w:hAnsi="Times New Roman"/>
                <w:sz w:val="18"/>
                <w:szCs w:val="18"/>
                <w:lang w:val="fr-FR"/>
              </w:rPr>
            </w:pPr>
          </w:p>
        </w:tc>
      </w:tr>
      <w:tr w:rsidR="00893F75" w:rsidRPr="00F31C83" w:rsidTr="6365CBC1">
        <w:trPr>
          <w:trHeight w:val="989"/>
        </w:trPr>
        <w:tc>
          <w:tcPr>
            <w:tcW w:w="878" w:type="dxa"/>
            <w:tcBorders>
              <w:top w:val="single" w:sz="4" w:space="0" w:color="auto"/>
              <w:left w:val="single" w:sz="4" w:space="0" w:color="auto"/>
              <w:bottom w:val="single" w:sz="4" w:space="0" w:color="auto"/>
              <w:right w:val="single" w:sz="4" w:space="0" w:color="auto"/>
            </w:tcBorders>
            <w:hideMark/>
          </w:tcPr>
          <w:p w:rsidR="00893F75" w:rsidRPr="00A94030" w:rsidRDefault="00893F75" w:rsidP="00A94030">
            <w:pPr>
              <w:spacing w:line="360" w:lineRule="auto"/>
              <w:rPr>
                <w:rFonts w:ascii="Times New Roman" w:eastAsia="標楷體" w:hAnsi="Times New Roman"/>
                <w:sz w:val="18"/>
                <w:szCs w:val="18"/>
                <w:lang w:val="fr-FR"/>
              </w:rPr>
            </w:pPr>
            <w:r w:rsidRPr="00A94030">
              <w:rPr>
                <w:rFonts w:ascii="Times New Roman" w:eastAsia="標楷體" w:hAnsi="Times New Roman"/>
                <w:sz w:val="18"/>
                <w:szCs w:val="18"/>
                <w:lang w:val="fr-FR"/>
              </w:rPr>
              <w:t>1</w:t>
            </w:r>
            <w:r w:rsidRPr="00A94030">
              <w:rPr>
                <w:rFonts w:ascii="Times New Roman" w:eastAsia="標楷體" w:hAnsi="Times New Roman" w:hint="eastAsia"/>
                <w:sz w:val="18"/>
                <w:szCs w:val="18"/>
                <w:lang w:val="fr-FR"/>
              </w:rPr>
              <w:t>1</w:t>
            </w:r>
            <w:r w:rsidRPr="00A94030">
              <w:rPr>
                <w:rFonts w:ascii="Times New Roman" w:eastAsia="標楷體" w:hAnsi="Times New Roman"/>
                <w:sz w:val="18"/>
                <w:szCs w:val="18"/>
                <w:lang w:val="fr-FR"/>
              </w:rPr>
              <w:t>:</w:t>
            </w:r>
            <w:r w:rsidRPr="00A94030">
              <w:rPr>
                <w:rFonts w:ascii="Times New Roman" w:eastAsia="標楷體" w:hAnsi="Times New Roman" w:hint="eastAsia"/>
                <w:sz w:val="18"/>
                <w:szCs w:val="18"/>
                <w:lang w:val="fr-FR"/>
              </w:rPr>
              <w:t>50</w:t>
            </w:r>
          </w:p>
        </w:tc>
        <w:tc>
          <w:tcPr>
            <w:tcW w:w="7357" w:type="dxa"/>
            <w:tcBorders>
              <w:top w:val="single" w:sz="4" w:space="0" w:color="auto"/>
              <w:left w:val="single" w:sz="4" w:space="0" w:color="auto"/>
              <w:bottom w:val="single" w:sz="4" w:space="0" w:color="auto"/>
              <w:right w:val="single" w:sz="4" w:space="0" w:color="auto"/>
            </w:tcBorders>
          </w:tcPr>
          <w:p w:rsidR="001519A1" w:rsidRDefault="00D20269" w:rsidP="001519A1">
            <w:pPr>
              <w:spacing w:line="0" w:lineRule="atLeast"/>
              <w:ind w:left="-57"/>
              <w:rPr>
                <w:rFonts w:ascii="Times New Roman" w:eastAsia="標楷體" w:hAnsi="Times New Roman"/>
                <w:sz w:val="18"/>
                <w:szCs w:val="18"/>
                <w:lang w:val="fr-FR"/>
              </w:rPr>
            </w:pPr>
            <w:r>
              <w:rPr>
                <w:rFonts w:ascii="Times New Roman" w:eastAsia="標楷體" w:hAnsi="Times New Roman" w:hint="eastAsia"/>
                <w:sz w:val="18"/>
                <w:szCs w:val="18"/>
                <w:lang w:val="fr-FR"/>
              </w:rPr>
              <w:t>專題演講</w:t>
            </w:r>
            <w:r>
              <w:rPr>
                <w:rFonts w:ascii="Times New Roman" w:eastAsia="標楷體" w:hAnsi="Times New Roman" w:hint="eastAsia"/>
                <w:sz w:val="18"/>
                <w:szCs w:val="18"/>
                <w:lang w:val="fr-FR"/>
              </w:rPr>
              <w:t>(</w:t>
            </w:r>
            <w:r>
              <w:rPr>
                <w:rFonts w:ascii="Times New Roman" w:eastAsia="標楷體" w:hAnsi="Times New Roman" w:hint="eastAsia"/>
                <w:sz w:val="18"/>
                <w:szCs w:val="18"/>
                <w:lang w:val="fr-FR"/>
              </w:rPr>
              <w:t>一</w:t>
            </w:r>
            <w:r>
              <w:rPr>
                <w:rFonts w:ascii="Times New Roman" w:eastAsia="標楷體" w:hAnsi="Times New Roman" w:hint="eastAsia"/>
                <w:sz w:val="18"/>
                <w:szCs w:val="18"/>
                <w:lang w:val="fr-FR"/>
              </w:rPr>
              <w:t xml:space="preserve">) </w:t>
            </w:r>
            <w:r w:rsidR="00ED74C5" w:rsidRPr="00A94030">
              <w:rPr>
                <w:rFonts w:ascii="Times New Roman" w:eastAsia="標楷體" w:hAnsi="Times New Roman"/>
                <w:sz w:val="18"/>
                <w:szCs w:val="18"/>
                <w:lang w:val="fr-FR"/>
              </w:rPr>
              <w:t>Intervention I</w:t>
            </w:r>
            <w:r w:rsidR="00893F75" w:rsidRPr="00A94030">
              <w:rPr>
                <w:rFonts w:ascii="Times New Roman" w:eastAsia="標楷體" w:hAnsi="Times New Roman" w:hint="eastAsia"/>
                <w:sz w:val="18"/>
                <w:szCs w:val="18"/>
                <w:lang w:val="fr-FR"/>
              </w:rPr>
              <w:t>：</w:t>
            </w:r>
          </w:p>
          <w:p w:rsidR="001519A1" w:rsidRDefault="001519A1" w:rsidP="001519A1">
            <w:pPr>
              <w:spacing w:line="0" w:lineRule="atLeast"/>
              <w:ind w:left="-57"/>
              <w:rPr>
                <w:rFonts w:ascii="Times New Roman" w:eastAsia="標楷體" w:hAnsi="Times New Roman"/>
                <w:sz w:val="18"/>
                <w:szCs w:val="18"/>
                <w:lang w:val="fr-FR"/>
              </w:rPr>
            </w:pPr>
          </w:p>
          <w:p w:rsidR="003A2310" w:rsidRPr="001519A1" w:rsidRDefault="00346F9B" w:rsidP="001519A1">
            <w:pPr>
              <w:spacing w:line="0" w:lineRule="atLeast"/>
              <w:ind w:left="-57"/>
              <w:rPr>
                <w:rFonts w:ascii="Times New Roman" w:eastAsia="標楷體" w:hAnsi="Times New Roman"/>
                <w:sz w:val="18"/>
                <w:szCs w:val="18"/>
                <w:lang w:val="fr-FR"/>
              </w:rPr>
            </w:pPr>
            <w:r>
              <w:rPr>
                <w:rFonts w:ascii="Times New Roman" w:eastAsia="標楷體" w:hAnsi="Times New Roman"/>
                <w:b/>
                <w:sz w:val="18"/>
                <w:szCs w:val="18"/>
                <w:lang w:val="fr-FR"/>
              </w:rPr>
              <w:t>«</w:t>
            </w:r>
            <w:r w:rsidR="0089682D" w:rsidRPr="00302207">
              <w:rPr>
                <w:rFonts w:ascii="Times New Roman" w:eastAsia="標楷體" w:hAnsi="Times New Roman"/>
                <w:b/>
                <w:sz w:val="18"/>
                <w:szCs w:val="18"/>
                <w:lang w:val="fr-FR"/>
              </w:rPr>
              <w:t>À</w:t>
            </w:r>
            <w:r w:rsidR="0089682D" w:rsidRPr="00B646B5">
              <w:rPr>
                <w:rFonts w:ascii="Times New Roman" w:eastAsia="標楷體" w:hAnsi="Times New Roman"/>
                <w:b/>
                <w:sz w:val="18"/>
                <w:szCs w:val="18"/>
                <w:lang w:val="fr-FR"/>
              </w:rPr>
              <w:t xml:space="preserve"> </w:t>
            </w:r>
            <w:r w:rsidR="00B646B5" w:rsidRPr="00B646B5">
              <w:rPr>
                <w:rFonts w:ascii="Times New Roman" w:eastAsia="標楷體" w:hAnsi="Times New Roman"/>
                <w:b/>
                <w:sz w:val="18"/>
                <w:szCs w:val="18"/>
                <w:lang w:val="fr-FR"/>
              </w:rPr>
              <w:t xml:space="preserve">travers </w:t>
            </w:r>
            <w:r w:rsidR="001519A1" w:rsidRPr="00523DE9">
              <w:rPr>
                <w:rFonts w:ascii="Times New Roman" w:eastAsia="標楷體" w:hAnsi="Times New Roman"/>
                <w:b/>
                <w:i/>
                <w:sz w:val="18"/>
                <w:szCs w:val="18"/>
                <w:lang w:val="fr-FR"/>
              </w:rPr>
              <w:t>Songs of Pasta’ay</w:t>
            </w:r>
            <w:r w:rsidR="00523DE9">
              <w:rPr>
                <w:rFonts w:ascii="Times New Roman" w:eastAsia="標楷體" w:hAnsi="Times New Roman"/>
                <w:b/>
                <w:i/>
                <w:sz w:val="18"/>
                <w:szCs w:val="18"/>
                <w:lang w:val="fr-FR"/>
              </w:rPr>
              <w:t xml:space="preserve"> </w:t>
            </w:r>
            <w:r w:rsidR="00B646B5">
              <w:rPr>
                <w:rFonts w:ascii="Times New Roman" w:eastAsia="標楷體" w:hAnsi="Times New Roman"/>
                <w:b/>
                <w:sz w:val="18"/>
                <w:szCs w:val="18"/>
                <w:lang w:val="fr-FR"/>
              </w:rPr>
              <w:t>: Symboles, performance sur scéne et héritage</w:t>
            </w:r>
            <w:r>
              <w:rPr>
                <w:rFonts w:ascii="Times New Roman" w:eastAsia="標楷體" w:hAnsi="Times New Roman"/>
                <w:b/>
                <w:sz w:val="18"/>
                <w:szCs w:val="18"/>
                <w:lang w:val="fr-FR"/>
              </w:rPr>
              <w:t xml:space="preserve"> </w:t>
            </w:r>
            <w:r w:rsidR="00523DE9">
              <w:rPr>
                <w:rFonts w:ascii="Times New Roman" w:eastAsia="標楷體" w:hAnsi="Times New Roman"/>
                <w:b/>
                <w:sz w:val="18"/>
                <w:szCs w:val="18"/>
                <w:lang w:val="fr-FR"/>
              </w:rPr>
              <w:t>»</w:t>
            </w:r>
          </w:p>
          <w:p w:rsidR="001519A1" w:rsidRPr="006D522A" w:rsidRDefault="00703DDB" w:rsidP="00525D9D">
            <w:pPr>
              <w:spacing w:line="0" w:lineRule="atLeast"/>
              <w:ind w:left="-57"/>
              <w:rPr>
                <w:rFonts w:ascii="Times New Roman" w:eastAsia="標楷體" w:hAnsi="Times New Roman"/>
                <w:sz w:val="18"/>
                <w:szCs w:val="18"/>
                <w:lang w:val="fr-FR"/>
              </w:rPr>
            </w:pPr>
            <w:r w:rsidRPr="00703DDB">
              <w:rPr>
                <w:rFonts w:ascii="Times New Roman" w:eastAsia="標楷體" w:hAnsi="Times New Roman"/>
                <w:sz w:val="18"/>
                <w:szCs w:val="18"/>
              </w:rPr>
              <w:t>超越《矮人祭之歌》</w:t>
            </w:r>
            <w:r w:rsidRPr="006D522A">
              <w:rPr>
                <w:rFonts w:ascii="Times New Roman" w:eastAsia="標楷體" w:hAnsi="Times New Roman"/>
                <w:sz w:val="18"/>
                <w:szCs w:val="18"/>
                <w:lang w:val="fr-FR"/>
              </w:rPr>
              <w:t>：</w:t>
            </w:r>
            <w:r w:rsidRPr="00703DDB">
              <w:rPr>
                <w:rFonts w:ascii="Times New Roman" w:eastAsia="標楷體" w:hAnsi="Times New Roman"/>
                <w:sz w:val="18"/>
                <w:szCs w:val="18"/>
              </w:rPr>
              <w:t>象徵、舞台展演與傳</w:t>
            </w:r>
            <w:r w:rsidRPr="00703DDB">
              <w:rPr>
                <w:rFonts w:ascii="Times New Roman" w:eastAsia="標楷體" w:hAnsi="Times New Roman" w:hint="eastAsia"/>
                <w:sz w:val="18"/>
                <w:szCs w:val="18"/>
              </w:rPr>
              <w:t>承</w:t>
            </w:r>
          </w:p>
          <w:p w:rsidR="00703DDB" w:rsidRDefault="00703DDB" w:rsidP="00525D9D">
            <w:pPr>
              <w:spacing w:line="0" w:lineRule="atLeast"/>
              <w:ind w:left="-57"/>
              <w:rPr>
                <w:rFonts w:ascii="Times New Roman" w:eastAsia="標楷體" w:hAnsi="Times New Roman"/>
                <w:b/>
                <w:sz w:val="18"/>
                <w:szCs w:val="18"/>
                <w:lang w:val="fr-FR"/>
              </w:rPr>
            </w:pPr>
          </w:p>
          <w:p w:rsidR="00A66568" w:rsidRPr="00FD5D03" w:rsidRDefault="00523DE9" w:rsidP="00FD5D03">
            <w:pPr>
              <w:spacing w:line="0" w:lineRule="atLeast"/>
              <w:ind w:left="-57"/>
              <w:rPr>
                <w:rFonts w:ascii="Times New Roman" w:eastAsia="標楷體" w:hAnsi="Times New Roman"/>
                <w:sz w:val="18"/>
                <w:szCs w:val="18"/>
                <w:lang w:val="fr-FR"/>
              </w:rPr>
            </w:pPr>
            <w:r w:rsidRPr="00A66568">
              <w:rPr>
                <w:rFonts w:ascii="Times New Roman" w:eastAsia="標楷體" w:hAnsi="Times New Roman"/>
                <w:b/>
                <w:sz w:val="18"/>
                <w:szCs w:val="18"/>
                <w:lang w:val="fr-FR"/>
              </w:rPr>
              <w:t>Chercheuse et réalisatrice invitée :</w:t>
            </w:r>
            <w:r>
              <w:rPr>
                <w:rFonts w:ascii="Times New Roman" w:eastAsia="標楷體" w:hAnsi="Times New Roman"/>
                <w:b/>
                <w:sz w:val="18"/>
                <w:szCs w:val="18"/>
                <w:lang w:val="fr-FR"/>
              </w:rPr>
              <w:t xml:space="preserve"> </w:t>
            </w:r>
            <w:r>
              <w:rPr>
                <w:rFonts w:ascii="Times New Roman" w:eastAsia="標楷體" w:hAnsi="Times New Roman"/>
                <w:sz w:val="18"/>
                <w:szCs w:val="18"/>
                <w:lang w:val="fr-FR"/>
              </w:rPr>
              <w:t>Hu Tai-L</w:t>
            </w:r>
            <w:r w:rsidRPr="00A94030">
              <w:rPr>
                <w:rFonts w:ascii="Times New Roman" w:eastAsia="標楷體" w:hAnsi="Times New Roman"/>
                <w:sz w:val="18"/>
                <w:szCs w:val="18"/>
                <w:lang w:val="fr-FR"/>
              </w:rPr>
              <w:t>i</w:t>
            </w:r>
            <w:r w:rsidR="004A2AE1">
              <w:rPr>
                <w:rFonts w:ascii="Times New Roman" w:eastAsia="標楷體" w:hAnsi="Times New Roman" w:hint="eastAsia"/>
                <w:sz w:val="18"/>
                <w:szCs w:val="18"/>
                <w:lang w:val="fr-FR"/>
              </w:rPr>
              <w:t>胡台麗</w:t>
            </w:r>
          </w:p>
          <w:p w:rsidR="00525D9D" w:rsidRPr="00A94030" w:rsidRDefault="00525D9D" w:rsidP="00525D9D">
            <w:pPr>
              <w:spacing w:line="0" w:lineRule="atLeast"/>
              <w:ind w:left="-57"/>
              <w:rPr>
                <w:rFonts w:ascii="Times New Roman" w:eastAsia="標楷體" w:hAnsi="Times New Roman"/>
                <w:b/>
                <w:sz w:val="18"/>
                <w:szCs w:val="18"/>
                <w:lang w:val="fr-FR"/>
              </w:rPr>
            </w:pPr>
            <w:r w:rsidRPr="00A94030">
              <w:rPr>
                <w:rFonts w:ascii="Times New Roman" w:eastAsia="標楷體" w:hAnsi="Times New Roman"/>
                <w:b/>
                <w:sz w:val="18"/>
                <w:szCs w:val="18"/>
                <w:lang w:val="fr-FR"/>
              </w:rPr>
              <w:t xml:space="preserve">Débat animé par : </w:t>
            </w:r>
            <w:r w:rsidR="003B1686" w:rsidRPr="00A94030">
              <w:rPr>
                <w:rFonts w:ascii="Times New Roman" w:eastAsia="標楷體" w:hAnsi="Times New Roman" w:hint="eastAsia"/>
                <w:sz w:val="18"/>
                <w:szCs w:val="18"/>
                <w:lang w:val="fr-FR"/>
              </w:rPr>
              <w:t>Jean Paul Colleyn</w:t>
            </w:r>
            <w:r w:rsidR="00AE5FD7">
              <w:rPr>
                <w:rFonts w:ascii="Times New Roman" w:eastAsia="標楷體" w:hAnsi="Times New Roman" w:hint="eastAsia"/>
                <w:sz w:val="18"/>
                <w:szCs w:val="18"/>
                <w:lang w:val="fr-FR"/>
              </w:rPr>
              <w:t xml:space="preserve"> </w:t>
            </w:r>
            <w:r w:rsidR="00302207">
              <w:rPr>
                <w:rFonts w:ascii="Times New Roman" w:eastAsia="標楷體" w:hAnsi="Times New Roman" w:hint="eastAsia"/>
                <w:sz w:val="18"/>
                <w:szCs w:val="18"/>
                <w:lang w:val="fr-FR"/>
              </w:rPr>
              <w:t>尚保羅</w:t>
            </w:r>
            <w:r w:rsidR="00302207">
              <w:rPr>
                <w:rFonts w:ascii="新細明體" w:hAnsi="新細明體" w:cs="新細明體" w:hint="eastAsia"/>
                <w:sz w:val="18"/>
                <w:szCs w:val="18"/>
                <w:lang w:val="fr-FR"/>
              </w:rPr>
              <w:t>・</w:t>
            </w:r>
            <w:r w:rsidR="00AE5FD7">
              <w:rPr>
                <w:rFonts w:ascii="Times New Roman" w:eastAsia="標楷體" w:hAnsi="Times New Roman" w:hint="eastAsia"/>
                <w:sz w:val="18"/>
                <w:szCs w:val="18"/>
                <w:lang w:val="fr-FR"/>
              </w:rPr>
              <w:t>柯林</w:t>
            </w:r>
          </w:p>
          <w:p w:rsidR="00893F75" w:rsidRPr="00A94030" w:rsidRDefault="00893F75" w:rsidP="00D603E9">
            <w:pPr>
              <w:spacing w:line="0" w:lineRule="atLeast"/>
              <w:ind w:left="-57"/>
              <w:rPr>
                <w:rFonts w:ascii="Times New Roman" w:eastAsia="標楷體" w:hAnsi="Times New Roman"/>
                <w:b/>
                <w:sz w:val="18"/>
                <w:szCs w:val="18"/>
                <w:lang w:val="fr-FR"/>
              </w:rPr>
            </w:pPr>
          </w:p>
        </w:tc>
      </w:tr>
      <w:tr w:rsidR="00893F75" w:rsidRPr="00A94030" w:rsidTr="6365CBC1">
        <w:trPr>
          <w:trHeight w:val="144"/>
        </w:trPr>
        <w:tc>
          <w:tcPr>
            <w:tcW w:w="8235" w:type="dxa"/>
            <w:gridSpan w:val="2"/>
            <w:tcBorders>
              <w:top w:val="single" w:sz="4" w:space="0" w:color="auto"/>
              <w:left w:val="single" w:sz="4" w:space="0" w:color="auto"/>
              <w:bottom w:val="single" w:sz="4" w:space="0" w:color="auto"/>
              <w:right w:val="single" w:sz="4" w:space="0" w:color="auto"/>
            </w:tcBorders>
            <w:hideMark/>
          </w:tcPr>
          <w:p w:rsidR="00893F75" w:rsidRPr="00A94030" w:rsidRDefault="0050056F" w:rsidP="00A94030">
            <w:pPr>
              <w:spacing w:line="360" w:lineRule="auto"/>
              <w:jc w:val="center"/>
              <w:rPr>
                <w:rFonts w:ascii="Times New Roman" w:eastAsia="標楷體" w:hAnsi="Times New Roman"/>
                <w:b/>
                <w:sz w:val="18"/>
                <w:szCs w:val="18"/>
                <w:lang w:val="fr-FR"/>
              </w:rPr>
            </w:pPr>
            <w:r>
              <w:rPr>
                <w:rFonts w:ascii="Times New Roman" w:eastAsia="標楷體" w:hAnsi="Times New Roman" w:hint="eastAsia"/>
                <w:b/>
                <w:sz w:val="18"/>
                <w:szCs w:val="18"/>
                <w:lang w:val="fr-FR"/>
              </w:rPr>
              <w:t>午餐</w:t>
            </w:r>
            <w:r w:rsidR="00ED74C5" w:rsidRPr="00A94030">
              <w:rPr>
                <w:rFonts w:ascii="Times New Roman" w:eastAsia="標楷體" w:hAnsi="Times New Roman"/>
                <w:b/>
                <w:sz w:val="18"/>
                <w:szCs w:val="18"/>
                <w:lang w:val="fr-FR"/>
              </w:rPr>
              <w:t xml:space="preserve">Pause déjeuner </w:t>
            </w:r>
            <w:r w:rsidR="00893F75" w:rsidRPr="00A94030">
              <w:rPr>
                <w:rFonts w:ascii="Times New Roman" w:eastAsia="標楷體" w:hAnsi="Times New Roman"/>
                <w:b/>
                <w:sz w:val="18"/>
                <w:szCs w:val="18"/>
                <w:lang w:val="fr-FR"/>
              </w:rPr>
              <w:t>(12:30-1</w:t>
            </w:r>
            <w:r w:rsidR="00893F75" w:rsidRPr="00A94030">
              <w:rPr>
                <w:rFonts w:ascii="Times New Roman" w:eastAsia="標楷體" w:hAnsi="Times New Roman" w:hint="eastAsia"/>
                <w:b/>
                <w:sz w:val="18"/>
                <w:szCs w:val="18"/>
                <w:lang w:val="fr-FR"/>
              </w:rPr>
              <w:t>4</w:t>
            </w:r>
            <w:r w:rsidR="00CB053C">
              <w:rPr>
                <w:rFonts w:ascii="Times New Roman" w:eastAsia="標楷體" w:hAnsi="Times New Roman"/>
                <w:b/>
                <w:sz w:val="18"/>
                <w:szCs w:val="18"/>
                <w:lang w:val="fr-FR"/>
              </w:rPr>
              <w:t>:</w:t>
            </w:r>
            <w:r w:rsidR="00CB053C">
              <w:rPr>
                <w:rFonts w:ascii="Times New Roman" w:eastAsia="標楷體" w:hAnsi="Times New Roman" w:hint="eastAsia"/>
                <w:b/>
                <w:sz w:val="18"/>
                <w:szCs w:val="18"/>
                <w:lang w:val="fr-FR"/>
              </w:rPr>
              <w:t>00</w:t>
            </w:r>
            <w:r w:rsidR="00893F75" w:rsidRPr="00A94030">
              <w:rPr>
                <w:rFonts w:ascii="Times New Roman" w:eastAsia="標楷體" w:hAnsi="Times New Roman"/>
                <w:b/>
                <w:sz w:val="18"/>
                <w:szCs w:val="18"/>
                <w:lang w:val="fr-FR"/>
              </w:rPr>
              <w:t>)</w:t>
            </w:r>
          </w:p>
        </w:tc>
      </w:tr>
      <w:tr w:rsidR="00893F75" w:rsidRPr="00F31C83" w:rsidTr="6365CBC1">
        <w:trPr>
          <w:trHeight w:val="1206"/>
        </w:trPr>
        <w:tc>
          <w:tcPr>
            <w:tcW w:w="878" w:type="dxa"/>
            <w:tcBorders>
              <w:top w:val="single" w:sz="4" w:space="0" w:color="auto"/>
              <w:left w:val="single" w:sz="4" w:space="0" w:color="auto"/>
              <w:bottom w:val="single" w:sz="4" w:space="0" w:color="auto"/>
              <w:right w:val="single" w:sz="4" w:space="0" w:color="auto"/>
            </w:tcBorders>
            <w:hideMark/>
          </w:tcPr>
          <w:p w:rsidR="00893F75" w:rsidRPr="00A94030" w:rsidRDefault="00893F75" w:rsidP="00A94030">
            <w:pPr>
              <w:spacing w:line="360" w:lineRule="auto"/>
              <w:rPr>
                <w:rFonts w:ascii="Times New Roman" w:eastAsia="標楷體" w:hAnsi="Times New Roman"/>
                <w:sz w:val="18"/>
                <w:szCs w:val="18"/>
                <w:lang w:val="fr-FR"/>
              </w:rPr>
            </w:pPr>
            <w:r w:rsidRPr="00A94030">
              <w:rPr>
                <w:rFonts w:ascii="Times New Roman" w:eastAsia="標楷體" w:hAnsi="Times New Roman"/>
                <w:sz w:val="18"/>
                <w:szCs w:val="18"/>
                <w:lang w:val="fr-FR"/>
              </w:rPr>
              <w:t>1</w:t>
            </w:r>
            <w:r w:rsidRPr="00A94030">
              <w:rPr>
                <w:rFonts w:ascii="Times New Roman" w:eastAsia="標楷體" w:hAnsi="Times New Roman" w:hint="eastAsia"/>
                <w:sz w:val="18"/>
                <w:szCs w:val="18"/>
                <w:lang w:val="fr-FR"/>
              </w:rPr>
              <w:t>4</w:t>
            </w:r>
            <w:r w:rsidRPr="00A94030">
              <w:rPr>
                <w:rFonts w:ascii="Times New Roman" w:eastAsia="標楷體" w:hAnsi="Times New Roman"/>
                <w:sz w:val="18"/>
                <w:szCs w:val="18"/>
                <w:lang w:val="fr-FR"/>
              </w:rPr>
              <w:t>:</w:t>
            </w:r>
            <w:r w:rsidR="00CB053C">
              <w:rPr>
                <w:rFonts w:ascii="Times New Roman" w:eastAsia="標楷體" w:hAnsi="Times New Roman" w:hint="eastAsia"/>
                <w:sz w:val="18"/>
                <w:szCs w:val="18"/>
                <w:lang w:val="fr-FR"/>
              </w:rPr>
              <w:t>00</w:t>
            </w:r>
          </w:p>
        </w:tc>
        <w:tc>
          <w:tcPr>
            <w:tcW w:w="7357" w:type="dxa"/>
            <w:tcBorders>
              <w:top w:val="single" w:sz="4" w:space="0" w:color="auto"/>
              <w:left w:val="single" w:sz="4" w:space="0" w:color="auto"/>
              <w:bottom w:val="single" w:sz="4" w:space="0" w:color="auto"/>
              <w:right w:val="single" w:sz="4" w:space="0" w:color="auto"/>
            </w:tcBorders>
          </w:tcPr>
          <w:p w:rsidR="00E872E3" w:rsidRDefault="00523DE9" w:rsidP="00FB1849">
            <w:pPr>
              <w:spacing w:line="0" w:lineRule="atLeast"/>
              <w:ind w:left="-57"/>
              <w:rPr>
                <w:rFonts w:ascii="Times New Roman" w:eastAsia="標楷體" w:hAnsi="Times New Roman"/>
                <w:b/>
                <w:sz w:val="18"/>
                <w:szCs w:val="18"/>
                <w:lang w:val="fr-FR"/>
              </w:rPr>
            </w:pPr>
            <w:r w:rsidRPr="00A94030">
              <w:rPr>
                <w:rFonts w:ascii="Times New Roman" w:eastAsia="標楷體" w:hAnsi="Times New Roman"/>
                <w:b/>
                <w:sz w:val="18"/>
                <w:szCs w:val="18"/>
                <w:lang w:val="fr-FR"/>
              </w:rPr>
              <w:t>RETURNING SOULS</w:t>
            </w:r>
            <w:r w:rsidR="00C279F6" w:rsidRPr="00A94030">
              <w:rPr>
                <w:rFonts w:ascii="Times New Roman" w:eastAsia="標楷體" w:hAnsi="Times New Roman"/>
                <w:b/>
                <w:sz w:val="18"/>
                <w:szCs w:val="18"/>
                <w:lang w:val="fr-FR"/>
              </w:rPr>
              <w:t>《讓靈魂回家》</w:t>
            </w:r>
            <w:r w:rsidR="00E872E3" w:rsidRPr="00A94030">
              <w:rPr>
                <w:rFonts w:ascii="Times New Roman" w:eastAsia="標楷體" w:hAnsi="Times New Roman"/>
                <w:b/>
                <w:sz w:val="18"/>
                <w:szCs w:val="18"/>
                <w:lang w:val="fr-FR"/>
              </w:rPr>
              <w:t>(</w:t>
            </w:r>
            <w:r w:rsidR="00E872E3" w:rsidRPr="00A94030">
              <w:rPr>
                <w:rFonts w:ascii="Times New Roman" w:eastAsia="標楷體" w:hAnsi="Times New Roman" w:hint="eastAsia"/>
                <w:b/>
                <w:sz w:val="18"/>
                <w:szCs w:val="18"/>
                <w:lang w:val="fr-FR"/>
              </w:rPr>
              <w:t>2012</w:t>
            </w:r>
            <w:r w:rsidR="00C279F6" w:rsidRPr="00A94030">
              <w:rPr>
                <w:rFonts w:ascii="Times New Roman" w:eastAsia="標楷體" w:hAnsi="Times New Roman"/>
                <w:b/>
                <w:sz w:val="18"/>
                <w:szCs w:val="18"/>
                <w:lang w:val="fr-FR"/>
              </w:rPr>
              <w:t>)</w:t>
            </w:r>
            <w:r w:rsidR="00FB1849" w:rsidRPr="00A94030">
              <w:rPr>
                <w:rFonts w:ascii="Times New Roman" w:eastAsia="標楷體" w:hAnsi="Times New Roman" w:hint="eastAsia"/>
                <w:b/>
                <w:sz w:val="18"/>
                <w:szCs w:val="18"/>
                <w:lang w:val="fr-FR"/>
              </w:rPr>
              <w:t xml:space="preserve">, </w:t>
            </w:r>
          </w:p>
          <w:p w:rsidR="00FB1849" w:rsidRPr="00A94030" w:rsidRDefault="00FB1849" w:rsidP="00FB1849">
            <w:pPr>
              <w:spacing w:line="0" w:lineRule="atLeast"/>
              <w:ind w:left="-57"/>
              <w:rPr>
                <w:rFonts w:ascii="Times New Roman" w:eastAsia="標楷體" w:hAnsi="Times New Roman"/>
                <w:b/>
                <w:sz w:val="18"/>
                <w:szCs w:val="18"/>
                <w:lang w:val="fr-FR"/>
              </w:rPr>
            </w:pPr>
            <w:r w:rsidRPr="00A94030">
              <w:rPr>
                <w:rFonts w:ascii="Times New Roman" w:eastAsia="標楷體" w:hAnsi="Times New Roman"/>
                <w:b/>
                <w:sz w:val="18"/>
                <w:szCs w:val="18"/>
                <w:lang w:val="fr-FR"/>
              </w:rPr>
              <w:t>85min</w:t>
            </w:r>
            <w:r w:rsidRPr="00A94030">
              <w:rPr>
                <w:rFonts w:ascii="Times New Roman" w:eastAsia="標楷體" w:hAnsi="Times New Roman" w:hint="eastAsia"/>
                <w:b/>
                <w:sz w:val="18"/>
                <w:szCs w:val="18"/>
                <w:lang w:val="fr-FR"/>
              </w:rPr>
              <w:t xml:space="preserve">, </w:t>
            </w:r>
            <w:r w:rsidRPr="00A94030">
              <w:rPr>
                <w:rFonts w:ascii="Times New Roman" w:eastAsia="標楷體" w:hAnsi="Times New Roman"/>
                <w:b/>
                <w:sz w:val="18"/>
                <w:szCs w:val="18"/>
                <w:lang w:val="fr-FR"/>
              </w:rPr>
              <w:t xml:space="preserve">DV, </w:t>
            </w:r>
            <w:r w:rsidR="00030D4A" w:rsidRPr="00F31C83">
              <w:rPr>
                <w:rFonts w:ascii="Times New Roman" w:eastAsia="標楷體" w:hAnsi="Times New Roman"/>
                <w:b/>
                <w:sz w:val="18"/>
                <w:szCs w:val="18"/>
                <w:lang w:val="fr-FR"/>
              </w:rPr>
              <w:t>Couleur</w:t>
            </w:r>
            <w:r w:rsidR="00030D4A" w:rsidRPr="00F31C83">
              <w:rPr>
                <w:rFonts w:ascii="Times New Roman" w:eastAsia="標楷體" w:hAnsi="Times New Roman" w:hint="eastAsia"/>
                <w:b/>
                <w:sz w:val="18"/>
                <w:szCs w:val="18"/>
                <w:lang w:val="fr-FR"/>
              </w:rPr>
              <w:t xml:space="preserve">, </w:t>
            </w:r>
            <w:r w:rsidRPr="00A94030">
              <w:rPr>
                <w:rFonts w:ascii="Times New Roman" w:eastAsia="標楷體" w:hAnsi="Times New Roman" w:hint="eastAsia"/>
                <w:b/>
                <w:sz w:val="18"/>
                <w:szCs w:val="18"/>
                <w:lang w:val="fr-FR"/>
              </w:rPr>
              <w:t>VOSTA</w:t>
            </w:r>
          </w:p>
          <w:p w:rsidR="00C279F6" w:rsidRPr="00A94030" w:rsidRDefault="00C279F6" w:rsidP="00A806E8">
            <w:pPr>
              <w:spacing w:line="0" w:lineRule="atLeast"/>
              <w:ind w:left="-57"/>
              <w:rPr>
                <w:rFonts w:ascii="Times New Roman" w:eastAsia="標楷體" w:hAnsi="Times New Roman"/>
                <w:b/>
                <w:sz w:val="18"/>
                <w:szCs w:val="18"/>
                <w:lang w:val="fr-FR"/>
              </w:rPr>
            </w:pPr>
            <w:r w:rsidRPr="00A94030">
              <w:rPr>
                <w:rFonts w:ascii="Times New Roman" w:eastAsia="標楷體" w:hAnsi="Times New Roman"/>
                <w:b/>
                <w:sz w:val="18"/>
                <w:szCs w:val="18"/>
                <w:lang w:val="fr-FR"/>
              </w:rPr>
              <w:t>Hu Tai-Li</w:t>
            </w:r>
            <w:r w:rsidR="00FB1849" w:rsidRPr="00A94030">
              <w:rPr>
                <w:rFonts w:ascii="Times New Roman" w:eastAsia="標楷體" w:hAnsi="Times New Roman" w:hint="eastAsia"/>
                <w:sz w:val="18"/>
                <w:szCs w:val="18"/>
                <w:lang w:val="fr-FR"/>
              </w:rPr>
              <w:t>胡台麗</w:t>
            </w:r>
          </w:p>
          <w:p w:rsidR="6365CBC1" w:rsidRPr="005D38E8" w:rsidRDefault="6365CBC1" w:rsidP="00595B10">
            <w:pPr>
              <w:spacing w:line="0" w:lineRule="atLeast"/>
              <w:jc w:val="both"/>
              <w:rPr>
                <w:rFonts w:ascii="Times New Roman" w:eastAsia="Times New Roman" w:hAnsi="Times New Roman"/>
                <w:sz w:val="18"/>
                <w:szCs w:val="18"/>
                <w:lang w:val="fr-FR"/>
              </w:rPr>
            </w:pPr>
          </w:p>
          <w:p w:rsidR="6365CBC1" w:rsidRPr="00931539" w:rsidRDefault="6365CBC1" w:rsidP="6365CBC1">
            <w:pPr>
              <w:spacing w:line="0" w:lineRule="atLeast"/>
              <w:ind w:left="-57"/>
              <w:jc w:val="both"/>
              <w:rPr>
                <w:rFonts w:ascii="Times New Roman" w:eastAsia="Times New Roman" w:hAnsi="Times New Roman"/>
                <w:sz w:val="18"/>
                <w:szCs w:val="18"/>
                <w:lang w:val="fr-FR"/>
              </w:rPr>
            </w:pPr>
            <w:r w:rsidRPr="00931539">
              <w:rPr>
                <w:rFonts w:ascii="Times New Roman" w:eastAsia="Times New Roman" w:hAnsi="Times New Roman"/>
                <w:sz w:val="18"/>
                <w:szCs w:val="18"/>
                <w:lang w:val="fr-FR"/>
              </w:rPr>
              <w:t xml:space="preserve">Dans la maison ancestrale la plus connue de la tribu matrimoniale Amis à Taïwan, les piliers </w:t>
            </w:r>
            <w:r w:rsidR="00DF49F0">
              <w:rPr>
                <w:rFonts w:ascii="Times New Roman" w:eastAsia="Times New Roman" w:hAnsi="Times New Roman"/>
                <w:sz w:val="18"/>
                <w:szCs w:val="18"/>
                <w:lang w:val="fr-FR"/>
              </w:rPr>
              <w:t xml:space="preserve">gravés </w:t>
            </w:r>
            <w:r w:rsidRPr="00931539">
              <w:rPr>
                <w:rFonts w:ascii="Times New Roman" w:eastAsia="Times New Roman" w:hAnsi="Times New Roman"/>
                <w:sz w:val="18"/>
                <w:szCs w:val="18"/>
                <w:lang w:val="fr-FR"/>
              </w:rPr>
              <w:t>racontent</w:t>
            </w:r>
            <w:r w:rsidR="00C56ACE" w:rsidRPr="00931539">
              <w:rPr>
                <w:rFonts w:ascii="Times New Roman" w:eastAsia="Times New Roman" w:hAnsi="Times New Roman"/>
                <w:sz w:val="18"/>
                <w:szCs w:val="18"/>
                <w:lang w:val="fr-FR"/>
              </w:rPr>
              <w:t xml:space="preserve"> </w:t>
            </w:r>
            <w:r w:rsidRPr="00931539">
              <w:rPr>
                <w:rFonts w:ascii="Times New Roman" w:eastAsia="Times New Roman" w:hAnsi="Times New Roman"/>
                <w:sz w:val="18"/>
                <w:szCs w:val="18"/>
                <w:lang w:val="fr-FR"/>
              </w:rPr>
              <w:t>de</w:t>
            </w:r>
            <w:r w:rsidR="00C56ACE" w:rsidRPr="00931539">
              <w:rPr>
                <w:rFonts w:ascii="Times New Roman" w:eastAsia="Times New Roman" w:hAnsi="Times New Roman"/>
                <w:sz w:val="18"/>
                <w:szCs w:val="18"/>
                <w:lang w:val="fr-FR"/>
              </w:rPr>
              <w:t>s</w:t>
            </w:r>
            <w:r w:rsidRPr="00931539">
              <w:rPr>
                <w:rFonts w:ascii="Times New Roman" w:eastAsia="Times New Roman" w:hAnsi="Times New Roman"/>
                <w:sz w:val="18"/>
                <w:szCs w:val="18"/>
                <w:lang w:val="fr-FR"/>
              </w:rPr>
              <w:t xml:space="preserve"> légendes.</w:t>
            </w:r>
            <w:r w:rsidR="00C56ACE" w:rsidRPr="00931539">
              <w:rPr>
                <w:rFonts w:ascii="Times New Roman" w:eastAsia="Times New Roman" w:hAnsi="Times New Roman"/>
                <w:sz w:val="18"/>
                <w:szCs w:val="18"/>
                <w:lang w:val="fr-FR"/>
              </w:rPr>
              <w:t xml:space="preserve"> Après la destruction de la maison par un typhon il y a 40 ans, les piliers ont été transporté</w:t>
            </w:r>
            <w:r w:rsidR="0006297E" w:rsidRPr="00931539">
              <w:rPr>
                <w:rFonts w:ascii="Times New Roman" w:eastAsia="Times New Roman" w:hAnsi="Times New Roman"/>
                <w:sz w:val="18"/>
                <w:szCs w:val="18"/>
                <w:lang w:val="fr-FR"/>
              </w:rPr>
              <w:t xml:space="preserve">s au musée de l’institut d’ethnologie. Récemment, les jeunes villageois ont demandé aux descendants de la tribu et aux dirigeants du village de communiquer avec les ancêtres habitant </w:t>
            </w:r>
            <w:r w:rsidR="00DF49F0">
              <w:rPr>
                <w:rFonts w:ascii="Times New Roman" w:eastAsia="Times New Roman" w:hAnsi="Times New Roman"/>
                <w:sz w:val="18"/>
                <w:szCs w:val="18"/>
                <w:lang w:val="fr-FR"/>
              </w:rPr>
              <w:t xml:space="preserve">dans </w:t>
            </w:r>
            <w:r w:rsidR="0006297E" w:rsidRPr="00931539">
              <w:rPr>
                <w:rFonts w:ascii="Times New Roman" w:eastAsia="Times New Roman" w:hAnsi="Times New Roman"/>
                <w:sz w:val="18"/>
                <w:szCs w:val="18"/>
                <w:lang w:val="fr-FR"/>
              </w:rPr>
              <w:t xml:space="preserve">les piliers. Finalement, les ancêtres (au lieu des piliers) ont été ramenés au village et la reconstruction de la maison a commencé. Ce documentaire combine </w:t>
            </w:r>
            <w:r w:rsidR="00674046">
              <w:rPr>
                <w:rFonts w:ascii="Times New Roman" w:eastAsia="Times New Roman" w:hAnsi="Times New Roman"/>
                <w:sz w:val="18"/>
                <w:szCs w:val="18"/>
                <w:lang w:val="fr-FR"/>
              </w:rPr>
              <w:t xml:space="preserve">réalités et légendes, visuel et </w:t>
            </w:r>
            <w:r w:rsidR="0006297E" w:rsidRPr="00931539">
              <w:rPr>
                <w:rFonts w:ascii="Times New Roman" w:eastAsia="Times New Roman" w:hAnsi="Times New Roman"/>
                <w:sz w:val="18"/>
                <w:szCs w:val="18"/>
                <w:lang w:val="fr-FR"/>
              </w:rPr>
              <w:t>imaginaire</w:t>
            </w:r>
            <w:r w:rsidR="00DF49F0">
              <w:rPr>
                <w:rFonts w:ascii="Times New Roman" w:eastAsia="Times New Roman" w:hAnsi="Times New Roman"/>
                <w:sz w:val="18"/>
                <w:szCs w:val="18"/>
                <w:lang w:val="fr-FR"/>
              </w:rPr>
              <w:t>,</w:t>
            </w:r>
            <w:r w:rsidR="0006297E" w:rsidRPr="00931539">
              <w:rPr>
                <w:rFonts w:ascii="Times New Roman" w:eastAsia="Times New Roman" w:hAnsi="Times New Roman"/>
                <w:sz w:val="18"/>
                <w:szCs w:val="18"/>
                <w:lang w:val="fr-FR"/>
              </w:rPr>
              <w:t xml:space="preserve"> tout en documentant ce cas unique de rapatriement.</w:t>
            </w:r>
          </w:p>
          <w:p w:rsidR="6365CBC1" w:rsidRDefault="6365CBC1" w:rsidP="6365CBC1">
            <w:pPr>
              <w:spacing w:line="0" w:lineRule="atLeast"/>
              <w:ind w:left="-57"/>
              <w:jc w:val="both"/>
              <w:rPr>
                <w:rFonts w:ascii="Times New Roman" w:eastAsiaTheme="minorEastAsia" w:hAnsi="Times New Roman"/>
                <w:sz w:val="18"/>
                <w:szCs w:val="18"/>
                <w:lang w:val="fr-FR"/>
              </w:rPr>
            </w:pPr>
          </w:p>
          <w:p w:rsidR="001118FB" w:rsidRDefault="001118FB" w:rsidP="001118FB">
            <w:pPr>
              <w:spacing w:line="0" w:lineRule="atLeast"/>
              <w:ind w:left="-57"/>
              <w:jc w:val="both"/>
              <w:rPr>
                <w:rFonts w:ascii="Times New Roman" w:eastAsia="標楷體" w:hAnsi="Times New Roman"/>
                <w:sz w:val="18"/>
                <w:szCs w:val="18"/>
              </w:rPr>
            </w:pPr>
            <w:r>
              <w:rPr>
                <w:rFonts w:ascii="Times New Roman" w:eastAsia="標楷體" w:hAnsi="Times New Roman" w:hint="eastAsia"/>
                <w:sz w:val="18"/>
                <w:szCs w:val="18"/>
              </w:rPr>
              <w:t>台灣母系阿美族文獻中最有名的太巴塱</w:t>
            </w:r>
            <w:proofErr w:type="spellStart"/>
            <w:r>
              <w:rPr>
                <w:rFonts w:ascii="Times New Roman" w:eastAsia="標楷體" w:hAnsi="Times New Roman"/>
                <w:sz w:val="18"/>
                <w:szCs w:val="18"/>
              </w:rPr>
              <w:t>Kakita’an</w:t>
            </w:r>
            <w:proofErr w:type="spellEnd"/>
            <w:r>
              <w:rPr>
                <w:rFonts w:ascii="Times New Roman" w:eastAsia="標楷體" w:hAnsi="Times New Roman" w:hint="eastAsia"/>
                <w:sz w:val="18"/>
                <w:szCs w:val="18"/>
              </w:rPr>
              <w:t>祖屋柱子上有許多圖紋，講述著這個太陽母神後裔的種種神奇傳說。</w:t>
            </w:r>
            <w:r>
              <w:rPr>
                <w:rFonts w:ascii="Times New Roman" w:eastAsia="標楷體" w:hAnsi="Times New Roman"/>
                <w:sz w:val="18"/>
                <w:szCs w:val="18"/>
              </w:rPr>
              <w:t>1958</w:t>
            </w:r>
            <w:r>
              <w:rPr>
                <w:rFonts w:ascii="Times New Roman" w:eastAsia="標楷體" w:hAnsi="Times New Roman" w:hint="eastAsia"/>
                <w:sz w:val="18"/>
                <w:szCs w:val="18"/>
              </w:rPr>
              <w:t>年大颱風將祖屋吹倒後，這些柱子被搬移到台灣中央研究院民族學研究所博物館收藏。晚近在太巴塱年輕人的積極推動下，透過女巫師的媒介，讓</w:t>
            </w:r>
            <w:proofErr w:type="spellStart"/>
            <w:r>
              <w:rPr>
                <w:rFonts w:ascii="Times New Roman" w:eastAsia="標楷體" w:hAnsi="Times New Roman"/>
                <w:sz w:val="18"/>
                <w:szCs w:val="18"/>
              </w:rPr>
              <w:t>Kakita’an</w:t>
            </w:r>
            <w:proofErr w:type="spellEnd"/>
            <w:r>
              <w:rPr>
                <w:rFonts w:ascii="Times New Roman" w:eastAsia="標楷體" w:hAnsi="Times New Roman" w:hint="eastAsia"/>
                <w:sz w:val="18"/>
                <w:szCs w:val="18"/>
              </w:rPr>
              <w:t>家族和村落代表與柱子中的祖靈接觸、對話，最終將祖靈請回部落並展開祖屋重建。這部紀錄片將神話傳說與現實、看得見的與看不見的交織，記述這個特殊而動人的歸還與重建事件。</w:t>
            </w:r>
          </w:p>
          <w:p w:rsidR="00433F8B" w:rsidRPr="001118FB" w:rsidRDefault="00433F8B" w:rsidP="6365CBC1">
            <w:pPr>
              <w:spacing w:line="0" w:lineRule="atLeast"/>
              <w:ind w:left="-57"/>
              <w:jc w:val="both"/>
              <w:rPr>
                <w:rFonts w:ascii="Times New Roman" w:eastAsiaTheme="minorEastAsia" w:hAnsi="Times New Roman"/>
                <w:sz w:val="18"/>
                <w:szCs w:val="18"/>
              </w:rPr>
            </w:pPr>
          </w:p>
          <w:p w:rsidR="00525D9D" w:rsidRPr="00A94030" w:rsidRDefault="00525D9D" w:rsidP="00525D9D">
            <w:pPr>
              <w:spacing w:line="0" w:lineRule="atLeast"/>
              <w:ind w:left="-57"/>
              <w:jc w:val="both"/>
              <w:rPr>
                <w:rFonts w:ascii="Times New Roman" w:eastAsia="標楷體" w:hAnsi="Times New Roman"/>
                <w:sz w:val="18"/>
                <w:szCs w:val="18"/>
                <w:lang w:val="fr-FR"/>
              </w:rPr>
            </w:pPr>
            <w:r w:rsidRPr="00A94030">
              <w:rPr>
                <w:rFonts w:ascii="Times New Roman" w:eastAsia="標楷體" w:hAnsi="Times New Roman"/>
                <w:b/>
                <w:sz w:val="18"/>
                <w:szCs w:val="18"/>
                <w:lang w:val="fr-FR"/>
              </w:rPr>
              <w:t>Débat animé par</w:t>
            </w:r>
            <w:r w:rsidR="005D38E8">
              <w:rPr>
                <w:rFonts w:ascii="Times New Roman" w:eastAsia="標楷體" w:hAnsi="Times New Roman"/>
                <w:b/>
                <w:sz w:val="18"/>
                <w:szCs w:val="18"/>
                <w:lang w:val="fr-FR"/>
              </w:rPr>
              <w:t> :</w:t>
            </w:r>
            <w:r w:rsidRPr="00A94030">
              <w:rPr>
                <w:rFonts w:ascii="Times New Roman" w:eastAsia="標楷體" w:hAnsi="Times New Roman"/>
                <w:sz w:val="18"/>
                <w:szCs w:val="18"/>
                <w:lang w:val="fr-FR"/>
              </w:rPr>
              <w:t xml:space="preserve"> </w:t>
            </w:r>
            <w:r w:rsidR="003B1686" w:rsidRPr="00A94030">
              <w:rPr>
                <w:rFonts w:ascii="Times New Roman" w:eastAsia="標楷體" w:hAnsi="Times New Roman"/>
                <w:sz w:val="18"/>
                <w:szCs w:val="18"/>
                <w:lang w:val="fr-FR"/>
              </w:rPr>
              <w:t>Frédéric Keck</w:t>
            </w:r>
            <w:r w:rsidR="005646C7">
              <w:rPr>
                <w:rFonts w:ascii="Times New Roman" w:eastAsia="標楷體" w:hAnsi="Times New Roman" w:hint="eastAsia"/>
                <w:sz w:val="18"/>
                <w:szCs w:val="18"/>
                <w:lang w:val="fr-FR"/>
              </w:rPr>
              <w:t>佛瑞德里克‧凱克</w:t>
            </w:r>
          </w:p>
          <w:p w:rsidR="00525D9D" w:rsidRPr="00A94030" w:rsidRDefault="00525D9D" w:rsidP="00A806E8">
            <w:pPr>
              <w:spacing w:line="0" w:lineRule="atLeast"/>
              <w:ind w:left="-57"/>
              <w:jc w:val="both"/>
              <w:rPr>
                <w:rFonts w:ascii="Times New Roman" w:eastAsia="標楷體" w:hAnsi="Times New Roman"/>
                <w:b/>
                <w:sz w:val="18"/>
                <w:szCs w:val="18"/>
                <w:lang w:val="fr-FR"/>
              </w:rPr>
            </w:pPr>
            <w:r w:rsidRPr="00A94030">
              <w:rPr>
                <w:rFonts w:ascii="Times New Roman" w:eastAsia="標楷體" w:hAnsi="Times New Roman"/>
                <w:b/>
                <w:sz w:val="18"/>
                <w:szCs w:val="18"/>
                <w:lang w:val="fr-FR"/>
              </w:rPr>
              <w:t>Réalisatrice:</w:t>
            </w:r>
            <w:r w:rsidRPr="00A94030">
              <w:rPr>
                <w:rFonts w:ascii="Times New Roman" w:eastAsia="標楷體" w:hAnsi="Times New Roman"/>
                <w:sz w:val="18"/>
                <w:szCs w:val="18"/>
                <w:lang w:val="fr-FR"/>
              </w:rPr>
              <w:t xml:space="preserve"> Hu Tai-li</w:t>
            </w:r>
            <w:r w:rsidR="004A2AE1">
              <w:rPr>
                <w:rFonts w:ascii="Times New Roman" w:eastAsia="標楷體" w:hAnsi="Times New Roman" w:hint="eastAsia"/>
                <w:sz w:val="18"/>
                <w:szCs w:val="18"/>
                <w:lang w:val="fr-FR"/>
              </w:rPr>
              <w:t>胡台麗</w:t>
            </w:r>
          </w:p>
          <w:p w:rsidR="00893F75" w:rsidRPr="00A94030" w:rsidRDefault="00893F75" w:rsidP="00893F75">
            <w:pPr>
              <w:widowControl/>
              <w:spacing w:line="0" w:lineRule="atLeast"/>
              <w:rPr>
                <w:rFonts w:ascii="Times New Roman" w:eastAsia="標楷體" w:hAnsi="Times New Roman"/>
                <w:lang w:val="fr-FR"/>
              </w:rPr>
            </w:pPr>
          </w:p>
        </w:tc>
      </w:tr>
      <w:tr w:rsidR="00893F75" w:rsidRPr="00F31C83" w:rsidTr="6365CBC1">
        <w:trPr>
          <w:trHeight w:val="144"/>
        </w:trPr>
        <w:tc>
          <w:tcPr>
            <w:tcW w:w="878" w:type="dxa"/>
            <w:tcBorders>
              <w:top w:val="single" w:sz="4" w:space="0" w:color="auto"/>
              <w:left w:val="single" w:sz="4" w:space="0" w:color="auto"/>
              <w:bottom w:val="single" w:sz="4" w:space="0" w:color="auto"/>
              <w:right w:val="single" w:sz="4" w:space="0" w:color="auto"/>
            </w:tcBorders>
            <w:hideMark/>
          </w:tcPr>
          <w:p w:rsidR="00893F75" w:rsidRPr="00A94030" w:rsidRDefault="00893F75" w:rsidP="00A94030">
            <w:pPr>
              <w:spacing w:line="360" w:lineRule="auto"/>
              <w:rPr>
                <w:rFonts w:ascii="Times New Roman" w:eastAsia="標楷體" w:hAnsi="Times New Roman"/>
                <w:sz w:val="18"/>
                <w:szCs w:val="18"/>
                <w:lang w:val="fr-FR"/>
              </w:rPr>
            </w:pPr>
            <w:r w:rsidRPr="00A94030">
              <w:rPr>
                <w:rFonts w:ascii="Times New Roman" w:eastAsia="標楷體" w:hAnsi="Times New Roman"/>
                <w:sz w:val="18"/>
                <w:szCs w:val="18"/>
                <w:lang w:val="fr-FR"/>
              </w:rPr>
              <w:t>1</w:t>
            </w:r>
            <w:r w:rsidRPr="00A94030">
              <w:rPr>
                <w:rFonts w:ascii="Times New Roman" w:eastAsia="標楷體" w:hAnsi="Times New Roman" w:hint="eastAsia"/>
                <w:sz w:val="18"/>
                <w:szCs w:val="18"/>
                <w:lang w:val="fr-FR"/>
              </w:rPr>
              <w:t>6</w:t>
            </w:r>
            <w:r w:rsidR="00CB053C">
              <w:rPr>
                <w:rFonts w:ascii="Times New Roman" w:eastAsia="標楷體" w:hAnsi="Times New Roman"/>
                <w:sz w:val="18"/>
                <w:szCs w:val="18"/>
                <w:lang w:val="fr-FR"/>
              </w:rPr>
              <w:t>:</w:t>
            </w:r>
            <w:r w:rsidR="00CB053C">
              <w:rPr>
                <w:rFonts w:ascii="Times New Roman" w:eastAsia="標楷體" w:hAnsi="Times New Roman" w:hint="eastAsia"/>
                <w:sz w:val="18"/>
                <w:szCs w:val="18"/>
                <w:lang w:val="fr-FR"/>
              </w:rPr>
              <w:t>00</w:t>
            </w:r>
          </w:p>
        </w:tc>
        <w:tc>
          <w:tcPr>
            <w:tcW w:w="7357" w:type="dxa"/>
            <w:tcBorders>
              <w:top w:val="single" w:sz="4" w:space="0" w:color="auto"/>
              <w:left w:val="single" w:sz="4" w:space="0" w:color="auto"/>
              <w:bottom w:val="single" w:sz="4" w:space="0" w:color="auto"/>
              <w:right w:val="single" w:sz="4" w:space="0" w:color="auto"/>
            </w:tcBorders>
          </w:tcPr>
          <w:p w:rsidR="00893F75" w:rsidRDefault="00D20269" w:rsidP="00A94030">
            <w:pPr>
              <w:spacing w:line="0" w:lineRule="atLeast"/>
              <w:ind w:left="-57"/>
              <w:rPr>
                <w:rFonts w:ascii="Times New Roman" w:eastAsia="標楷體" w:hAnsi="Times New Roman"/>
                <w:sz w:val="18"/>
                <w:szCs w:val="18"/>
                <w:lang w:val="fr-FR"/>
              </w:rPr>
            </w:pPr>
            <w:r>
              <w:rPr>
                <w:rFonts w:ascii="Times New Roman" w:eastAsia="標楷體" w:hAnsi="Times New Roman" w:hint="eastAsia"/>
                <w:sz w:val="18"/>
                <w:szCs w:val="18"/>
                <w:lang w:val="fr-FR"/>
              </w:rPr>
              <w:t>專題演講</w:t>
            </w:r>
            <w:r>
              <w:rPr>
                <w:rFonts w:ascii="Times New Roman" w:eastAsia="標楷體" w:hAnsi="Times New Roman" w:hint="eastAsia"/>
                <w:sz w:val="18"/>
                <w:szCs w:val="18"/>
                <w:lang w:val="fr-FR"/>
              </w:rPr>
              <w:t>(</w:t>
            </w:r>
            <w:r>
              <w:rPr>
                <w:rFonts w:ascii="Times New Roman" w:eastAsia="標楷體" w:hAnsi="Times New Roman" w:hint="eastAsia"/>
                <w:sz w:val="18"/>
                <w:szCs w:val="18"/>
                <w:lang w:val="fr-FR"/>
              </w:rPr>
              <w:t>二</w:t>
            </w:r>
            <w:r>
              <w:rPr>
                <w:rFonts w:ascii="Times New Roman" w:eastAsia="標楷體" w:hAnsi="Times New Roman" w:hint="eastAsia"/>
                <w:sz w:val="18"/>
                <w:szCs w:val="18"/>
                <w:lang w:val="fr-FR"/>
              </w:rPr>
              <w:t xml:space="preserve">) </w:t>
            </w:r>
            <w:r w:rsidR="00ED74C5" w:rsidRPr="00A94030">
              <w:rPr>
                <w:rFonts w:ascii="Times New Roman" w:eastAsia="標楷體" w:hAnsi="Times New Roman"/>
                <w:sz w:val="18"/>
                <w:szCs w:val="18"/>
                <w:lang w:val="fr-FR"/>
              </w:rPr>
              <w:t>Intervention II</w:t>
            </w:r>
            <w:r w:rsidR="00893F75" w:rsidRPr="00A94030">
              <w:rPr>
                <w:rFonts w:ascii="Times New Roman" w:eastAsia="標楷體" w:hAnsi="Times New Roman" w:hint="eastAsia"/>
                <w:sz w:val="18"/>
                <w:szCs w:val="18"/>
                <w:lang w:val="fr-FR"/>
              </w:rPr>
              <w:t>：</w:t>
            </w:r>
          </w:p>
          <w:p w:rsidR="00595B10" w:rsidRDefault="00595B10" w:rsidP="00A94030">
            <w:pPr>
              <w:spacing w:line="0" w:lineRule="atLeast"/>
              <w:ind w:left="-57"/>
              <w:rPr>
                <w:rFonts w:ascii="Times New Roman" w:eastAsia="標楷體" w:hAnsi="Times New Roman"/>
                <w:sz w:val="18"/>
                <w:szCs w:val="18"/>
                <w:lang w:val="fr-FR"/>
              </w:rPr>
            </w:pPr>
          </w:p>
          <w:p w:rsidR="001519A1" w:rsidRDefault="00346F9B" w:rsidP="00ED74C5">
            <w:pPr>
              <w:spacing w:line="0" w:lineRule="atLeast"/>
              <w:ind w:left="-57"/>
              <w:rPr>
                <w:rFonts w:ascii="Times New Roman" w:eastAsia="標楷體" w:hAnsi="Times New Roman"/>
                <w:b/>
                <w:sz w:val="18"/>
                <w:szCs w:val="18"/>
                <w:lang w:val="fr-FR"/>
              </w:rPr>
            </w:pPr>
            <w:r w:rsidRPr="00A94030">
              <w:rPr>
                <w:rFonts w:ascii="Times New Roman" w:eastAsia="標楷體" w:hAnsi="Times New Roman"/>
                <w:b/>
                <w:sz w:val="18"/>
                <w:szCs w:val="18"/>
                <w:lang w:val="fr-FR"/>
              </w:rPr>
              <w:t>« </w:t>
            </w:r>
            <w:r w:rsidRPr="00346F9B">
              <w:rPr>
                <w:rFonts w:ascii="Times New Roman" w:eastAsia="標楷體" w:hAnsi="Times New Roman"/>
                <w:b/>
                <w:sz w:val="18"/>
                <w:szCs w:val="18"/>
                <w:lang w:val="fr-FR"/>
              </w:rPr>
              <w:t>Le savoir Mararum: de l'ethnomusicologie au chamanisme</w:t>
            </w:r>
            <w:r>
              <w:rPr>
                <w:rFonts w:ascii="Times New Roman" w:eastAsia="標楷體" w:hAnsi="Times New Roman"/>
                <w:b/>
                <w:sz w:val="18"/>
                <w:szCs w:val="18"/>
                <w:lang w:val="fr-FR"/>
              </w:rPr>
              <w:t xml:space="preserve"> </w:t>
            </w:r>
            <w:r w:rsidRPr="00A94030">
              <w:rPr>
                <w:rFonts w:ascii="Times New Roman" w:eastAsia="標楷體" w:hAnsi="Times New Roman"/>
                <w:b/>
                <w:sz w:val="18"/>
                <w:szCs w:val="18"/>
                <w:lang w:val="fr-FR"/>
              </w:rPr>
              <w:t>»</w:t>
            </w:r>
            <w:r>
              <w:rPr>
                <w:rFonts w:ascii="Times New Roman" w:eastAsia="標楷體" w:hAnsi="Times New Roman"/>
                <w:b/>
                <w:sz w:val="18"/>
                <w:szCs w:val="18"/>
                <w:lang w:val="fr-FR"/>
              </w:rPr>
              <w:t xml:space="preserve"> </w:t>
            </w:r>
          </w:p>
          <w:p w:rsidR="005E4089" w:rsidRDefault="005E4089" w:rsidP="005E4089">
            <w:pPr>
              <w:spacing w:line="0" w:lineRule="atLeast"/>
              <w:rPr>
                <w:rFonts w:ascii="Times New Roman" w:eastAsia="標楷體" w:hAnsi="Times New Roman"/>
                <w:b/>
                <w:sz w:val="18"/>
                <w:szCs w:val="18"/>
                <w:lang w:val="fr-FR"/>
              </w:rPr>
            </w:pPr>
            <w:r w:rsidRPr="006B5C2C">
              <w:rPr>
                <w:rFonts w:ascii="Times New Roman" w:eastAsia="標楷體" w:hAnsi="Times New Roman" w:hint="eastAsia"/>
                <w:b/>
                <w:sz w:val="18"/>
                <w:szCs w:val="18"/>
                <w:lang w:val="fr-FR"/>
              </w:rPr>
              <w:t>Mararum</w:t>
            </w:r>
            <w:r w:rsidRPr="006B5C2C">
              <w:rPr>
                <w:rFonts w:ascii="Times New Roman" w:eastAsia="標楷體" w:hAnsi="Times New Roman"/>
                <w:b/>
                <w:sz w:val="18"/>
                <w:szCs w:val="18"/>
                <w:lang w:val="fr-FR"/>
              </w:rPr>
              <w:t> </w:t>
            </w:r>
            <w:r w:rsidRPr="006B5C2C">
              <w:rPr>
                <w:rFonts w:ascii="Times New Roman" w:eastAsia="標楷體" w:hAnsi="Times New Roman" w:hint="eastAsia"/>
                <w:b/>
                <w:sz w:val="18"/>
                <w:szCs w:val="18"/>
                <w:lang w:val="fr-FR"/>
              </w:rPr>
              <w:t>的智慧</w:t>
            </w:r>
            <w:r w:rsidRPr="006B5C2C">
              <w:rPr>
                <w:rFonts w:ascii="Times New Roman" w:eastAsia="標楷體" w:hAnsi="Times New Roman" w:hint="eastAsia"/>
                <w:b/>
                <w:sz w:val="18"/>
                <w:szCs w:val="18"/>
                <w:lang w:val="fr-FR"/>
              </w:rPr>
              <w:t>:</w:t>
            </w:r>
            <w:r w:rsidRPr="006B5C2C">
              <w:rPr>
                <w:rFonts w:ascii="Times New Roman" w:eastAsia="標楷體" w:hAnsi="Times New Roman" w:hint="eastAsia"/>
                <w:b/>
                <w:sz w:val="18"/>
                <w:szCs w:val="18"/>
                <w:lang w:val="fr-FR"/>
              </w:rPr>
              <w:t>從民族音樂學家到</w:t>
            </w:r>
            <w:r w:rsidRPr="006B5C2C">
              <w:rPr>
                <w:rFonts w:ascii="Times New Roman" w:eastAsia="標楷體" w:hAnsi="Times New Roman"/>
                <w:b/>
                <w:sz w:val="18"/>
                <w:szCs w:val="18"/>
                <w:lang w:val="fr-FR"/>
              </w:rPr>
              <w:t>Sikawasay</w:t>
            </w:r>
            <w:r w:rsidRPr="006B5C2C">
              <w:rPr>
                <w:rFonts w:ascii="Times New Roman" w:eastAsia="標楷體" w:hAnsi="Times New Roman" w:hint="eastAsia"/>
                <w:b/>
                <w:sz w:val="18"/>
                <w:szCs w:val="18"/>
                <w:lang w:val="fr-FR"/>
              </w:rPr>
              <w:t>的心路歷程。</w:t>
            </w:r>
          </w:p>
          <w:p w:rsidR="005E4089" w:rsidRDefault="005E4089" w:rsidP="005E4089">
            <w:pPr>
              <w:spacing w:line="0" w:lineRule="atLeast"/>
              <w:rPr>
                <w:rFonts w:ascii="Times New Roman" w:eastAsia="標楷體" w:hAnsi="Times New Roman"/>
                <w:b/>
                <w:sz w:val="18"/>
                <w:szCs w:val="18"/>
                <w:lang w:val="fr-FR"/>
              </w:rPr>
            </w:pPr>
          </w:p>
          <w:p w:rsidR="00ED74C5" w:rsidRPr="00A94030" w:rsidRDefault="00523DE9" w:rsidP="00ED74C5">
            <w:pPr>
              <w:spacing w:line="0" w:lineRule="atLeast"/>
              <w:ind w:left="-57"/>
              <w:rPr>
                <w:rFonts w:ascii="Times New Roman" w:eastAsia="標楷體" w:hAnsi="Times New Roman"/>
                <w:b/>
                <w:sz w:val="18"/>
                <w:szCs w:val="18"/>
                <w:lang w:val="fr-FR"/>
              </w:rPr>
            </w:pPr>
            <w:r>
              <w:rPr>
                <w:rFonts w:ascii="Times New Roman" w:eastAsia="標楷體" w:hAnsi="Times New Roman"/>
                <w:b/>
                <w:sz w:val="18"/>
                <w:szCs w:val="18"/>
                <w:lang w:val="fr-FR"/>
              </w:rPr>
              <w:t>Ethnomusicologue</w:t>
            </w:r>
            <w:r>
              <w:rPr>
                <w:rFonts w:ascii="Times New Roman" w:eastAsia="標楷體" w:hAnsi="Times New Roman" w:hint="eastAsia"/>
                <w:sz w:val="18"/>
                <w:szCs w:val="18"/>
                <w:lang w:val="fr-FR"/>
              </w:rPr>
              <w:t xml:space="preserve"> </w:t>
            </w:r>
            <w:r w:rsidRPr="00A66568">
              <w:rPr>
                <w:rFonts w:ascii="Times New Roman" w:eastAsia="標楷體" w:hAnsi="Times New Roman"/>
                <w:b/>
                <w:sz w:val="18"/>
                <w:szCs w:val="18"/>
                <w:lang w:val="fr-FR"/>
              </w:rPr>
              <w:t>et Sikawasay (</w:t>
            </w:r>
            <w:r w:rsidRPr="00A66568">
              <w:rPr>
                <w:rFonts w:ascii="Times New Roman" w:eastAsia="標楷體" w:hAnsi="Times New Roman" w:hint="eastAsia"/>
                <w:b/>
                <w:sz w:val="18"/>
                <w:szCs w:val="18"/>
                <w:lang w:val="fr-FR"/>
              </w:rPr>
              <w:t>chamane Amis</w:t>
            </w:r>
            <w:r w:rsidRPr="00A66568">
              <w:rPr>
                <w:rFonts w:ascii="Times New Roman" w:eastAsia="標楷體" w:hAnsi="Times New Roman"/>
                <w:b/>
                <w:sz w:val="18"/>
                <w:szCs w:val="18"/>
                <w:lang w:val="fr-FR"/>
              </w:rPr>
              <w:t>)</w:t>
            </w:r>
            <w:r>
              <w:rPr>
                <w:rFonts w:ascii="Times New Roman" w:eastAsia="標楷體" w:hAnsi="Times New Roman"/>
                <w:sz w:val="18"/>
                <w:szCs w:val="18"/>
                <w:lang w:val="fr-FR"/>
              </w:rPr>
              <w:t xml:space="preserve"> </w:t>
            </w:r>
            <w:r w:rsidR="00ED74C5" w:rsidRPr="00A94030">
              <w:rPr>
                <w:rFonts w:ascii="Times New Roman" w:eastAsia="標楷體" w:hAnsi="Times New Roman"/>
                <w:b/>
                <w:sz w:val="18"/>
                <w:szCs w:val="18"/>
                <w:lang w:val="fr-FR"/>
              </w:rPr>
              <w:t xml:space="preserve">: </w:t>
            </w:r>
            <w:r w:rsidR="00ED74C5" w:rsidRPr="00A94030">
              <w:rPr>
                <w:rFonts w:ascii="Times New Roman" w:eastAsia="標楷體" w:hAnsi="Times New Roman" w:hint="eastAsia"/>
                <w:sz w:val="18"/>
                <w:szCs w:val="18"/>
                <w:lang w:val="fr-FR"/>
              </w:rPr>
              <w:t>P</w:t>
            </w:r>
            <w:r w:rsidR="00ED74C5" w:rsidRPr="00A94030">
              <w:rPr>
                <w:rFonts w:ascii="Times New Roman" w:eastAsia="標楷體" w:hAnsi="Times New Roman"/>
                <w:sz w:val="18"/>
                <w:szCs w:val="18"/>
                <w:lang w:val="fr-FR"/>
              </w:rPr>
              <w:t>anay </w:t>
            </w:r>
            <w:r w:rsidR="00ED74C5" w:rsidRPr="00A94030">
              <w:rPr>
                <w:rFonts w:ascii="Times New Roman" w:eastAsia="標楷體" w:hAnsi="Times New Roman" w:hint="eastAsia"/>
                <w:sz w:val="18"/>
                <w:szCs w:val="18"/>
                <w:lang w:val="fr-FR"/>
              </w:rPr>
              <w:t>M</w:t>
            </w:r>
            <w:r w:rsidR="00ED74C5" w:rsidRPr="00A94030">
              <w:rPr>
                <w:rFonts w:ascii="Times New Roman" w:eastAsia="標楷體" w:hAnsi="Times New Roman"/>
                <w:sz w:val="18"/>
                <w:szCs w:val="18"/>
                <w:lang w:val="fr-FR"/>
              </w:rPr>
              <w:t>ulu </w:t>
            </w:r>
            <w:r w:rsidR="00B6708D">
              <w:rPr>
                <w:rFonts w:ascii="Times New Roman" w:eastAsia="標楷體" w:hAnsi="Times New Roman"/>
                <w:sz w:val="18"/>
                <w:szCs w:val="18"/>
                <w:lang w:val="fr-FR"/>
              </w:rPr>
              <w:t xml:space="preserve"> </w:t>
            </w:r>
          </w:p>
          <w:p w:rsidR="00523DE9" w:rsidRPr="00A94030" w:rsidRDefault="00523DE9" w:rsidP="00523DE9">
            <w:pPr>
              <w:spacing w:line="0" w:lineRule="atLeast"/>
              <w:ind w:left="-57"/>
              <w:rPr>
                <w:rFonts w:ascii="Times New Roman" w:eastAsia="標楷體" w:hAnsi="Times New Roman"/>
                <w:b/>
                <w:sz w:val="18"/>
                <w:szCs w:val="18"/>
                <w:lang w:val="fr-FR"/>
              </w:rPr>
            </w:pPr>
            <w:r w:rsidRPr="00A94030">
              <w:rPr>
                <w:rFonts w:ascii="Times New Roman" w:eastAsia="標楷體" w:hAnsi="Times New Roman" w:hint="eastAsia"/>
                <w:b/>
                <w:sz w:val="18"/>
                <w:szCs w:val="18"/>
                <w:lang w:val="fr-FR"/>
              </w:rPr>
              <w:lastRenderedPageBreak/>
              <w:t>D</w:t>
            </w:r>
            <w:r w:rsidRPr="00A94030">
              <w:rPr>
                <w:rFonts w:ascii="Times New Roman" w:eastAsia="標楷體" w:hAnsi="Times New Roman"/>
                <w:b/>
                <w:sz w:val="18"/>
                <w:szCs w:val="18"/>
                <w:lang w:val="fr-FR"/>
              </w:rPr>
              <w:t>ébat animé par</w:t>
            </w:r>
            <w:r w:rsidR="005D38E8">
              <w:rPr>
                <w:rFonts w:ascii="Times New Roman" w:eastAsia="標楷體" w:hAnsi="Times New Roman"/>
                <w:b/>
                <w:sz w:val="18"/>
                <w:szCs w:val="18"/>
                <w:lang w:val="fr-FR"/>
              </w:rPr>
              <w:t> :</w:t>
            </w:r>
            <w:r w:rsidRPr="00A94030">
              <w:rPr>
                <w:rFonts w:ascii="Times New Roman" w:eastAsia="標楷體" w:hAnsi="Times New Roman"/>
                <w:b/>
                <w:sz w:val="18"/>
                <w:szCs w:val="18"/>
                <w:lang w:val="fr-FR"/>
              </w:rPr>
              <w:t xml:space="preserve"> </w:t>
            </w:r>
            <w:r w:rsidRPr="00A94030">
              <w:rPr>
                <w:rFonts w:ascii="Times New Roman" w:eastAsia="標楷體" w:hAnsi="Times New Roman" w:hint="eastAsia"/>
                <w:sz w:val="18"/>
                <w:szCs w:val="18"/>
                <w:lang w:val="fr-FR"/>
              </w:rPr>
              <w:t>Liu Pi-Chen</w:t>
            </w:r>
            <w:r w:rsidR="005646C7">
              <w:rPr>
                <w:rFonts w:ascii="Times New Roman" w:eastAsia="標楷體" w:hAnsi="Times New Roman" w:hint="eastAsia"/>
                <w:sz w:val="18"/>
                <w:szCs w:val="18"/>
                <w:lang w:val="fr-FR"/>
              </w:rPr>
              <w:t>劉璧榛</w:t>
            </w:r>
          </w:p>
          <w:p w:rsidR="00893F75" w:rsidRPr="00A94030" w:rsidRDefault="00893F75" w:rsidP="00B62474">
            <w:pPr>
              <w:spacing w:line="0" w:lineRule="atLeast"/>
              <w:rPr>
                <w:rFonts w:ascii="Times New Roman" w:eastAsia="標楷體" w:hAnsi="Times New Roman"/>
                <w:b/>
                <w:sz w:val="18"/>
                <w:szCs w:val="18"/>
                <w:lang w:val="fr-FR"/>
              </w:rPr>
            </w:pPr>
          </w:p>
        </w:tc>
      </w:tr>
      <w:tr w:rsidR="00893F75" w:rsidRPr="00A94030" w:rsidTr="6365CBC1">
        <w:trPr>
          <w:trHeight w:val="144"/>
        </w:trPr>
        <w:tc>
          <w:tcPr>
            <w:tcW w:w="8235" w:type="dxa"/>
            <w:gridSpan w:val="2"/>
            <w:tcBorders>
              <w:top w:val="single" w:sz="4" w:space="0" w:color="auto"/>
              <w:left w:val="single" w:sz="4" w:space="0" w:color="auto"/>
              <w:bottom w:val="single" w:sz="4" w:space="0" w:color="auto"/>
              <w:right w:val="single" w:sz="4" w:space="0" w:color="auto"/>
            </w:tcBorders>
            <w:hideMark/>
          </w:tcPr>
          <w:p w:rsidR="00893F75" w:rsidRPr="00A94030" w:rsidRDefault="0050056F" w:rsidP="00A94030">
            <w:pPr>
              <w:spacing w:line="360" w:lineRule="auto"/>
              <w:jc w:val="center"/>
              <w:rPr>
                <w:rFonts w:ascii="Times New Roman" w:eastAsia="標楷體" w:hAnsi="Times New Roman"/>
                <w:sz w:val="18"/>
                <w:szCs w:val="18"/>
                <w:lang w:val="fr-FR"/>
              </w:rPr>
            </w:pPr>
            <w:r>
              <w:rPr>
                <w:rFonts w:ascii="Times New Roman" w:eastAsia="標楷體" w:hAnsi="Times New Roman" w:hint="eastAsia"/>
                <w:sz w:val="18"/>
                <w:szCs w:val="18"/>
                <w:lang w:val="fr-FR"/>
              </w:rPr>
              <w:lastRenderedPageBreak/>
              <w:t>下午茶</w:t>
            </w:r>
            <w:r w:rsidR="00B662A1" w:rsidRPr="00A94030">
              <w:rPr>
                <w:rFonts w:ascii="Times New Roman" w:eastAsia="標楷體" w:hAnsi="Times New Roman"/>
                <w:sz w:val="18"/>
                <w:szCs w:val="18"/>
                <w:lang w:val="fr-FR"/>
              </w:rPr>
              <w:t>Pause café</w:t>
            </w:r>
            <w:r w:rsidR="00B662A1" w:rsidRPr="00A94030">
              <w:rPr>
                <w:rFonts w:ascii="Times New Roman" w:eastAsia="標楷體" w:hAnsi="Times New Roman" w:hint="eastAsia"/>
                <w:sz w:val="18"/>
                <w:szCs w:val="18"/>
                <w:lang w:val="fr-FR"/>
              </w:rPr>
              <w:t xml:space="preserve"> </w:t>
            </w:r>
            <w:r w:rsidR="00CB053C">
              <w:rPr>
                <w:rFonts w:ascii="Times New Roman" w:eastAsia="標楷體" w:hAnsi="Times New Roman" w:hint="eastAsia"/>
                <w:sz w:val="18"/>
                <w:szCs w:val="18"/>
                <w:lang w:val="fr-FR"/>
              </w:rPr>
              <w:t>(16:30</w:t>
            </w:r>
            <w:r w:rsidR="00893F75" w:rsidRPr="00A94030">
              <w:rPr>
                <w:rFonts w:ascii="Times New Roman" w:eastAsia="標楷體" w:hAnsi="Times New Roman" w:hint="eastAsia"/>
                <w:sz w:val="18"/>
                <w:szCs w:val="18"/>
                <w:lang w:val="fr-FR"/>
              </w:rPr>
              <w:t>-17:00)</w:t>
            </w:r>
          </w:p>
        </w:tc>
      </w:tr>
      <w:tr w:rsidR="00B662A1" w:rsidRPr="00F31C83" w:rsidTr="00703DDB">
        <w:trPr>
          <w:trHeight w:val="1692"/>
        </w:trPr>
        <w:tc>
          <w:tcPr>
            <w:tcW w:w="878" w:type="dxa"/>
            <w:tcBorders>
              <w:top w:val="single" w:sz="4" w:space="0" w:color="auto"/>
              <w:left w:val="single" w:sz="4" w:space="0" w:color="auto"/>
              <w:right w:val="single" w:sz="4" w:space="0" w:color="auto"/>
            </w:tcBorders>
            <w:hideMark/>
          </w:tcPr>
          <w:p w:rsidR="00B662A1" w:rsidRPr="00A94030" w:rsidRDefault="00B662A1" w:rsidP="00A94030">
            <w:pPr>
              <w:spacing w:line="360" w:lineRule="auto"/>
              <w:rPr>
                <w:rFonts w:ascii="Times New Roman" w:eastAsia="標楷體" w:hAnsi="Times New Roman"/>
                <w:sz w:val="18"/>
                <w:szCs w:val="18"/>
                <w:lang w:val="fr-FR"/>
              </w:rPr>
            </w:pPr>
            <w:r w:rsidRPr="00A94030">
              <w:rPr>
                <w:rFonts w:ascii="Times New Roman" w:eastAsia="標楷體" w:hAnsi="Times New Roman"/>
                <w:sz w:val="18"/>
                <w:szCs w:val="18"/>
                <w:lang w:val="fr-FR"/>
              </w:rPr>
              <w:t>1</w:t>
            </w:r>
            <w:r w:rsidRPr="00A94030">
              <w:rPr>
                <w:rFonts w:ascii="Times New Roman" w:eastAsia="標楷體" w:hAnsi="Times New Roman" w:hint="eastAsia"/>
                <w:sz w:val="18"/>
                <w:szCs w:val="18"/>
                <w:lang w:val="fr-FR"/>
              </w:rPr>
              <w:t>7</w:t>
            </w:r>
            <w:r w:rsidRPr="00A94030">
              <w:rPr>
                <w:rFonts w:ascii="Times New Roman" w:eastAsia="標楷體" w:hAnsi="Times New Roman"/>
                <w:sz w:val="18"/>
                <w:szCs w:val="18"/>
                <w:lang w:val="fr-FR"/>
              </w:rPr>
              <w:t>:00</w:t>
            </w:r>
          </w:p>
        </w:tc>
        <w:tc>
          <w:tcPr>
            <w:tcW w:w="7357" w:type="dxa"/>
            <w:tcBorders>
              <w:top w:val="single" w:sz="4" w:space="0" w:color="auto"/>
              <w:left w:val="single" w:sz="4" w:space="0" w:color="auto"/>
              <w:right w:val="single" w:sz="4" w:space="0" w:color="auto"/>
            </w:tcBorders>
            <w:hideMark/>
          </w:tcPr>
          <w:p w:rsidR="00D64CED" w:rsidRDefault="00D64CED" w:rsidP="003F5867">
            <w:pPr>
              <w:spacing w:line="0" w:lineRule="atLeast"/>
              <w:rPr>
                <w:rFonts w:ascii="Times New Roman" w:eastAsia="標楷體" w:hAnsi="Times New Roman"/>
                <w:b/>
                <w:sz w:val="18"/>
                <w:szCs w:val="18"/>
                <w:lang w:val="en-GB"/>
              </w:rPr>
            </w:pPr>
          </w:p>
          <w:p w:rsidR="0003365D" w:rsidRDefault="00523DE9" w:rsidP="003F5867">
            <w:pPr>
              <w:spacing w:line="0" w:lineRule="atLeast"/>
              <w:rPr>
                <w:rFonts w:ascii="Times New Roman" w:eastAsia="標楷體" w:hAnsi="Times New Roman"/>
                <w:b/>
                <w:sz w:val="18"/>
                <w:szCs w:val="18"/>
                <w:lang w:val="en-GB"/>
              </w:rPr>
            </w:pPr>
            <w:r w:rsidRPr="00457422">
              <w:rPr>
                <w:rFonts w:ascii="Times New Roman" w:eastAsia="標楷體" w:hAnsi="Times New Roman"/>
                <w:b/>
                <w:sz w:val="18"/>
                <w:szCs w:val="18"/>
                <w:lang w:val="en-GB"/>
              </w:rPr>
              <w:t>PATH OF DESTINY</w:t>
            </w:r>
            <w:r w:rsidR="00B662A1" w:rsidRPr="00A94030">
              <w:rPr>
                <w:rFonts w:ascii="Times New Roman" w:eastAsia="標楷體" w:hAnsi="Times New Roman"/>
                <w:b/>
                <w:sz w:val="18"/>
                <w:szCs w:val="18"/>
                <w:lang w:val="fr-FR"/>
              </w:rPr>
              <w:t>《不得不上路》</w:t>
            </w:r>
            <w:r w:rsidR="00B662A1" w:rsidRPr="00457422">
              <w:rPr>
                <w:rFonts w:ascii="Times New Roman" w:eastAsia="標楷體" w:hAnsi="Times New Roman" w:hint="eastAsia"/>
                <w:b/>
                <w:sz w:val="18"/>
                <w:szCs w:val="18"/>
                <w:lang w:val="en-GB"/>
              </w:rPr>
              <w:t xml:space="preserve"> (2017)</w:t>
            </w:r>
            <w:r w:rsidR="00B662A1" w:rsidRPr="00457422">
              <w:rPr>
                <w:rFonts w:ascii="Times New Roman" w:eastAsia="標楷體" w:hAnsi="Times New Roman"/>
                <w:b/>
                <w:sz w:val="18"/>
                <w:szCs w:val="18"/>
                <w:lang w:val="en-GB"/>
              </w:rPr>
              <w:t xml:space="preserve"> </w:t>
            </w:r>
          </w:p>
          <w:p w:rsidR="00B662A1" w:rsidRPr="005D38E8" w:rsidRDefault="00B662A1" w:rsidP="003F5867">
            <w:pPr>
              <w:spacing w:line="0" w:lineRule="atLeast"/>
              <w:rPr>
                <w:rFonts w:ascii="Times New Roman" w:eastAsia="標楷體" w:hAnsi="Times New Roman"/>
                <w:b/>
                <w:sz w:val="18"/>
                <w:szCs w:val="18"/>
                <w:lang w:val="en-GB"/>
              </w:rPr>
            </w:pPr>
            <w:r w:rsidRPr="005D38E8">
              <w:rPr>
                <w:rFonts w:ascii="Times New Roman" w:eastAsia="標楷體" w:hAnsi="Times New Roman"/>
                <w:b/>
                <w:sz w:val="18"/>
                <w:szCs w:val="18"/>
                <w:lang w:val="en-GB"/>
              </w:rPr>
              <w:t>71min</w:t>
            </w:r>
            <w:r w:rsidRPr="005D38E8">
              <w:rPr>
                <w:rFonts w:ascii="Times New Roman" w:eastAsia="標楷體" w:hAnsi="Times New Roman" w:hint="eastAsia"/>
                <w:b/>
                <w:sz w:val="18"/>
                <w:szCs w:val="18"/>
                <w:lang w:val="en-GB"/>
              </w:rPr>
              <w:t xml:space="preserve">, </w:t>
            </w:r>
            <w:proofErr w:type="spellStart"/>
            <w:r w:rsidR="00030D4A">
              <w:rPr>
                <w:rFonts w:ascii="Times New Roman" w:eastAsia="標楷體" w:hAnsi="Times New Roman"/>
                <w:b/>
                <w:sz w:val="18"/>
                <w:szCs w:val="18"/>
                <w:lang w:val="en-GB"/>
              </w:rPr>
              <w:t>Couleur</w:t>
            </w:r>
            <w:proofErr w:type="spellEnd"/>
            <w:r w:rsidR="00030D4A" w:rsidRPr="005D38E8">
              <w:rPr>
                <w:rFonts w:ascii="Times New Roman" w:eastAsia="標楷體" w:hAnsi="Times New Roman" w:hint="eastAsia"/>
                <w:b/>
                <w:sz w:val="18"/>
                <w:szCs w:val="18"/>
                <w:lang w:val="en-GB"/>
              </w:rPr>
              <w:t xml:space="preserve">, </w:t>
            </w:r>
            <w:r w:rsidR="00030D4A">
              <w:rPr>
                <w:rFonts w:ascii="Times New Roman" w:eastAsia="標楷體" w:hAnsi="Times New Roman"/>
                <w:b/>
                <w:sz w:val="18"/>
                <w:szCs w:val="18"/>
                <w:lang w:val="en-GB"/>
              </w:rPr>
              <w:t xml:space="preserve">DCP, </w:t>
            </w:r>
            <w:r w:rsidRPr="005D38E8">
              <w:rPr>
                <w:rFonts w:ascii="Times New Roman" w:eastAsia="標楷體" w:hAnsi="Times New Roman" w:hint="eastAsia"/>
                <w:b/>
                <w:sz w:val="18"/>
                <w:szCs w:val="18"/>
                <w:lang w:val="en-GB"/>
              </w:rPr>
              <w:t>VOSTA</w:t>
            </w:r>
          </w:p>
          <w:p w:rsidR="6365CBC1" w:rsidRPr="005D38E8" w:rsidRDefault="00B662A1" w:rsidP="6365CBC1">
            <w:pPr>
              <w:spacing w:line="0" w:lineRule="atLeast"/>
              <w:rPr>
                <w:rFonts w:ascii="Times New Roman" w:eastAsia="標楷體" w:hAnsi="Times New Roman"/>
                <w:b/>
                <w:sz w:val="18"/>
                <w:szCs w:val="18"/>
                <w:lang w:val="en-GB"/>
              </w:rPr>
            </w:pPr>
            <w:r w:rsidRPr="00A94030">
              <w:rPr>
                <w:rFonts w:ascii="Times New Roman" w:eastAsia="標楷體" w:hAnsi="Times New Roman"/>
                <w:b/>
                <w:sz w:val="18"/>
                <w:szCs w:val="18"/>
                <w:lang w:val="fr-FR"/>
              </w:rPr>
              <w:t>楊鈞凱</w:t>
            </w:r>
            <w:r w:rsidRPr="005D38E8">
              <w:rPr>
                <w:rFonts w:ascii="Times New Roman" w:eastAsia="標楷體" w:hAnsi="Times New Roman"/>
                <w:b/>
                <w:sz w:val="18"/>
                <w:szCs w:val="18"/>
                <w:lang w:val="en-GB"/>
              </w:rPr>
              <w:t>Yang Chun-Kai</w:t>
            </w:r>
          </w:p>
          <w:p w:rsidR="00CC6132" w:rsidRPr="005D38E8" w:rsidRDefault="00CC6132" w:rsidP="6365CBC1">
            <w:pPr>
              <w:spacing w:line="0" w:lineRule="atLeast"/>
              <w:rPr>
                <w:rFonts w:ascii="Times New Roman" w:eastAsia="標楷體" w:hAnsi="Times New Roman"/>
                <w:b/>
                <w:sz w:val="18"/>
                <w:szCs w:val="18"/>
                <w:lang w:val="en-GB"/>
              </w:rPr>
            </w:pPr>
          </w:p>
          <w:p w:rsidR="6365CBC1" w:rsidRDefault="00CC6132" w:rsidP="00877C6A">
            <w:pPr>
              <w:spacing w:line="0" w:lineRule="atLeast"/>
              <w:jc w:val="both"/>
              <w:rPr>
                <w:rFonts w:ascii="Times New Roman" w:eastAsia="標楷體" w:hAnsi="Times New Roman"/>
                <w:sz w:val="18"/>
                <w:szCs w:val="18"/>
                <w:lang w:val="fr-FR"/>
              </w:rPr>
            </w:pPr>
            <w:r w:rsidRPr="005D38E8">
              <w:rPr>
                <w:rFonts w:ascii="Times New Roman" w:eastAsia="標楷體" w:hAnsi="Times New Roman"/>
                <w:b/>
                <w:i/>
                <w:sz w:val="18"/>
                <w:szCs w:val="18"/>
                <w:lang w:val="en-GB"/>
              </w:rPr>
              <w:t>Path of Destiny</w:t>
            </w:r>
            <w:r w:rsidRPr="005D38E8">
              <w:rPr>
                <w:rFonts w:ascii="Times New Roman" w:eastAsia="標楷體" w:hAnsi="Times New Roman"/>
                <w:sz w:val="18"/>
                <w:szCs w:val="18"/>
                <w:lang w:val="en-GB"/>
              </w:rPr>
              <w:t xml:space="preserve"> </w:t>
            </w:r>
            <w:proofErr w:type="spellStart"/>
            <w:r w:rsidR="6365CBC1" w:rsidRPr="005D38E8">
              <w:rPr>
                <w:rFonts w:ascii="Times New Roman" w:eastAsia="標楷體" w:hAnsi="Times New Roman"/>
                <w:sz w:val="18"/>
                <w:szCs w:val="18"/>
                <w:lang w:val="en-GB"/>
              </w:rPr>
              <w:t>est</w:t>
            </w:r>
            <w:proofErr w:type="spellEnd"/>
            <w:r w:rsidR="00C56ACE" w:rsidRPr="005D38E8">
              <w:rPr>
                <w:rFonts w:ascii="Times New Roman" w:eastAsia="標楷體" w:hAnsi="Times New Roman"/>
                <w:sz w:val="18"/>
                <w:szCs w:val="18"/>
                <w:lang w:val="en-GB"/>
              </w:rPr>
              <w:t xml:space="preserve"> un </w:t>
            </w:r>
            <w:proofErr w:type="spellStart"/>
            <w:r w:rsidR="00C56ACE" w:rsidRPr="005D38E8">
              <w:rPr>
                <w:rFonts w:ascii="Times New Roman" w:eastAsia="標楷體" w:hAnsi="Times New Roman"/>
                <w:sz w:val="18"/>
                <w:szCs w:val="18"/>
                <w:lang w:val="en-GB"/>
              </w:rPr>
              <w:t>documentaire</w:t>
            </w:r>
            <w:proofErr w:type="spellEnd"/>
            <w:r w:rsidR="00C56ACE" w:rsidRPr="005D38E8">
              <w:rPr>
                <w:rFonts w:ascii="Times New Roman" w:eastAsia="標楷體" w:hAnsi="Times New Roman"/>
                <w:sz w:val="18"/>
                <w:szCs w:val="18"/>
                <w:lang w:val="en-GB"/>
              </w:rPr>
              <w:t xml:space="preserve"> </w:t>
            </w:r>
            <w:proofErr w:type="spellStart"/>
            <w:r w:rsidR="00C56ACE" w:rsidRPr="005D38E8">
              <w:rPr>
                <w:rFonts w:ascii="Times New Roman" w:eastAsia="標楷體" w:hAnsi="Times New Roman"/>
                <w:sz w:val="18"/>
                <w:szCs w:val="18"/>
                <w:lang w:val="en-GB"/>
              </w:rPr>
              <w:t>sur</w:t>
            </w:r>
            <w:proofErr w:type="spellEnd"/>
            <w:r w:rsidR="00C56ACE" w:rsidRPr="005D38E8">
              <w:rPr>
                <w:rFonts w:ascii="Times New Roman" w:eastAsia="標楷體" w:hAnsi="Times New Roman"/>
                <w:sz w:val="18"/>
                <w:szCs w:val="18"/>
                <w:lang w:val="en-GB"/>
              </w:rPr>
              <w:t xml:space="preserve"> un </w:t>
            </w:r>
            <w:proofErr w:type="spellStart"/>
            <w:r w:rsidR="00C56ACE" w:rsidRPr="005D38E8">
              <w:rPr>
                <w:rFonts w:ascii="Times New Roman" w:eastAsia="標楷體" w:hAnsi="Times New Roman"/>
                <w:sz w:val="18"/>
                <w:szCs w:val="18"/>
                <w:lang w:val="en-GB"/>
              </w:rPr>
              <w:t>groupe</w:t>
            </w:r>
            <w:proofErr w:type="spellEnd"/>
            <w:r w:rsidR="00C56ACE" w:rsidRPr="005D38E8">
              <w:rPr>
                <w:rFonts w:ascii="Times New Roman" w:eastAsia="標楷體" w:hAnsi="Times New Roman"/>
                <w:sz w:val="18"/>
                <w:szCs w:val="18"/>
                <w:lang w:val="en-GB"/>
              </w:rPr>
              <w:t xml:space="preserve"> </w:t>
            </w:r>
            <w:proofErr w:type="spellStart"/>
            <w:r w:rsidR="00C56ACE" w:rsidRPr="005D38E8">
              <w:rPr>
                <w:rFonts w:ascii="Times New Roman" w:eastAsia="標楷體" w:hAnsi="Times New Roman"/>
                <w:sz w:val="18"/>
                <w:szCs w:val="18"/>
                <w:lang w:val="en-GB"/>
              </w:rPr>
              <w:t>S</w:t>
            </w:r>
            <w:r w:rsidR="6365CBC1" w:rsidRPr="005D38E8">
              <w:rPr>
                <w:rFonts w:ascii="Times New Roman" w:eastAsia="標楷體" w:hAnsi="Times New Roman"/>
                <w:sz w:val="18"/>
                <w:szCs w:val="18"/>
                <w:lang w:val="en-GB"/>
              </w:rPr>
              <w:t>ikawasay</w:t>
            </w:r>
            <w:proofErr w:type="spellEnd"/>
            <w:r w:rsidR="6365CBC1" w:rsidRPr="005D38E8">
              <w:rPr>
                <w:rFonts w:ascii="Times New Roman" w:eastAsia="標楷體" w:hAnsi="Times New Roman"/>
                <w:sz w:val="18"/>
                <w:szCs w:val="18"/>
                <w:lang w:val="en-GB"/>
              </w:rPr>
              <w:t xml:space="preserve"> de la </w:t>
            </w:r>
            <w:proofErr w:type="spellStart"/>
            <w:r w:rsidR="6365CBC1" w:rsidRPr="005D38E8">
              <w:rPr>
                <w:rFonts w:ascii="Times New Roman" w:eastAsia="標楷體" w:hAnsi="Times New Roman"/>
                <w:sz w:val="18"/>
                <w:szCs w:val="18"/>
                <w:lang w:val="en-GB"/>
              </w:rPr>
              <w:t>tribu</w:t>
            </w:r>
            <w:proofErr w:type="spellEnd"/>
            <w:r w:rsidR="6365CBC1" w:rsidRPr="005D38E8">
              <w:rPr>
                <w:rFonts w:ascii="Times New Roman" w:eastAsia="標楷體" w:hAnsi="Times New Roman"/>
                <w:sz w:val="18"/>
                <w:szCs w:val="18"/>
                <w:lang w:val="en-GB"/>
              </w:rPr>
              <w:t xml:space="preserve"> Amis de </w:t>
            </w:r>
            <w:proofErr w:type="spellStart"/>
            <w:r w:rsidR="6365CBC1" w:rsidRPr="005D38E8">
              <w:rPr>
                <w:rFonts w:ascii="Times New Roman" w:eastAsia="標楷體" w:hAnsi="Times New Roman"/>
                <w:sz w:val="18"/>
                <w:szCs w:val="18"/>
                <w:lang w:val="en-GB"/>
              </w:rPr>
              <w:t>Hualien</w:t>
            </w:r>
            <w:proofErr w:type="spellEnd"/>
            <w:r w:rsidR="6365CBC1" w:rsidRPr="005D38E8">
              <w:rPr>
                <w:rFonts w:ascii="Times New Roman" w:eastAsia="標楷體" w:hAnsi="Times New Roman"/>
                <w:sz w:val="18"/>
                <w:szCs w:val="18"/>
                <w:lang w:val="en-GB"/>
              </w:rPr>
              <w:t xml:space="preserve"> à Taiwan, </w:t>
            </w:r>
            <w:proofErr w:type="spellStart"/>
            <w:r w:rsidR="6365CBC1" w:rsidRPr="005D38E8">
              <w:rPr>
                <w:rFonts w:ascii="Times New Roman" w:eastAsia="標楷體" w:hAnsi="Times New Roman"/>
                <w:sz w:val="18"/>
                <w:szCs w:val="18"/>
                <w:lang w:val="en-GB"/>
              </w:rPr>
              <w:t>connu</w:t>
            </w:r>
            <w:proofErr w:type="spellEnd"/>
            <w:r w:rsidR="6365CBC1" w:rsidRPr="005D38E8">
              <w:rPr>
                <w:rFonts w:ascii="Times New Roman" w:eastAsia="標楷體" w:hAnsi="Times New Roman"/>
                <w:sz w:val="18"/>
                <w:szCs w:val="18"/>
                <w:lang w:val="en-GB"/>
              </w:rPr>
              <w:t xml:space="preserve"> </w:t>
            </w:r>
            <w:proofErr w:type="spellStart"/>
            <w:r w:rsidR="6365CBC1" w:rsidRPr="005D38E8">
              <w:rPr>
                <w:rFonts w:ascii="Times New Roman" w:eastAsia="標楷體" w:hAnsi="Times New Roman"/>
                <w:sz w:val="18"/>
                <w:szCs w:val="18"/>
                <w:lang w:val="en-GB"/>
              </w:rPr>
              <w:t>sous</w:t>
            </w:r>
            <w:proofErr w:type="spellEnd"/>
            <w:r w:rsidR="00C56ACE" w:rsidRPr="005D38E8">
              <w:rPr>
                <w:rFonts w:ascii="Times New Roman" w:eastAsia="標楷體" w:hAnsi="Times New Roman"/>
                <w:sz w:val="18"/>
                <w:szCs w:val="18"/>
                <w:lang w:val="en-GB"/>
              </w:rPr>
              <w:t xml:space="preserve"> le nom des 'gens qui </w:t>
            </w:r>
            <w:proofErr w:type="spellStart"/>
            <w:r w:rsidR="00C56ACE" w:rsidRPr="005D38E8">
              <w:rPr>
                <w:rFonts w:ascii="Times New Roman" w:eastAsia="標楷體" w:hAnsi="Times New Roman"/>
                <w:sz w:val="18"/>
                <w:szCs w:val="18"/>
                <w:lang w:val="en-GB"/>
              </w:rPr>
              <w:t>possèdent</w:t>
            </w:r>
            <w:proofErr w:type="spellEnd"/>
            <w:r w:rsidR="6365CBC1" w:rsidRPr="005D38E8">
              <w:rPr>
                <w:rFonts w:ascii="Times New Roman" w:eastAsia="標楷體" w:hAnsi="Times New Roman"/>
                <w:sz w:val="18"/>
                <w:szCs w:val="18"/>
                <w:lang w:val="en-GB"/>
              </w:rPr>
              <w:t xml:space="preserve"> les </w:t>
            </w:r>
            <w:proofErr w:type="spellStart"/>
            <w:r w:rsidR="6365CBC1" w:rsidRPr="005D38E8">
              <w:rPr>
                <w:rFonts w:ascii="Times New Roman" w:eastAsia="標楷體" w:hAnsi="Times New Roman"/>
                <w:sz w:val="18"/>
                <w:szCs w:val="18"/>
                <w:lang w:val="en-GB"/>
              </w:rPr>
              <w:t>dieux</w:t>
            </w:r>
            <w:proofErr w:type="spellEnd"/>
            <w:r w:rsidR="6365CBC1" w:rsidRPr="005D38E8">
              <w:rPr>
                <w:rFonts w:ascii="Times New Roman" w:eastAsia="標楷體" w:hAnsi="Times New Roman"/>
                <w:sz w:val="18"/>
                <w:szCs w:val="18"/>
                <w:lang w:val="en-GB"/>
              </w:rPr>
              <w:t xml:space="preserve">'. </w:t>
            </w:r>
            <w:r w:rsidR="6365CBC1" w:rsidRPr="00877C6A">
              <w:rPr>
                <w:rFonts w:ascii="Times New Roman" w:eastAsia="標楷體" w:hAnsi="Times New Roman"/>
                <w:sz w:val="18"/>
                <w:szCs w:val="18"/>
                <w:lang w:val="fr-FR"/>
              </w:rPr>
              <w:t xml:space="preserve">Il est </w:t>
            </w:r>
            <w:r w:rsidR="00674046">
              <w:rPr>
                <w:rFonts w:ascii="Times New Roman" w:eastAsia="標楷體" w:hAnsi="Times New Roman"/>
                <w:sz w:val="18"/>
                <w:szCs w:val="18"/>
                <w:lang w:val="fr-FR"/>
              </w:rPr>
              <w:t xml:space="preserve">de </w:t>
            </w:r>
            <w:r w:rsidR="6365CBC1" w:rsidRPr="00877C6A">
              <w:rPr>
                <w:rFonts w:ascii="Times New Roman" w:eastAsia="標楷體" w:hAnsi="Times New Roman"/>
                <w:sz w:val="18"/>
                <w:szCs w:val="18"/>
                <w:lang w:val="fr-FR"/>
              </w:rPr>
              <w:t xml:space="preserve">leur devoir de maintenir les rituels traditionnels et de servir la tribu à travers l'interaction avec les dieux. Nous avons suivi Panay Mulu, qui a été avec eux depuis plus de 20 ans afin de documenter ces rituels traditionnels qui sont sur le point </w:t>
            </w:r>
            <w:r w:rsidR="00C973B9">
              <w:rPr>
                <w:rFonts w:ascii="Times New Roman" w:eastAsia="標楷體" w:hAnsi="Times New Roman" w:hint="eastAsia"/>
                <w:sz w:val="18"/>
                <w:szCs w:val="18"/>
                <w:lang w:val="fr-FR"/>
              </w:rPr>
              <w:t xml:space="preserve">de </w:t>
            </w:r>
            <w:r w:rsidR="6365CBC1" w:rsidRPr="00877C6A">
              <w:rPr>
                <w:rFonts w:ascii="Times New Roman" w:eastAsia="標楷體" w:hAnsi="Times New Roman"/>
                <w:sz w:val="18"/>
                <w:szCs w:val="18"/>
                <w:lang w:val="fr-FR"/>
              </w:rPr>
              <w:t>disparaî</w:t>
            </w:r>
            <w:r w:rsidR="00C56ACE" w:rsidRPr="00877C6A">
              <w:rPr>
                <w:rFonts w:ascii="Times New Roman" w:eastAsia="標楷體" w:hAnsi="Times New Roman"/>
                <w:sz w:val="18"/>
                <w:szCs w:val="18"/>
                <w:lang w:val="fr-FR"/>
              </w:rPr>
              <w:t>tre. Nous avons aussi rassemblé</w:t>
            </w:r>
            <w:r w:rsidR="6365CBC1" w:rsidRPr="00877C6A">
              <w:rPr>
                <w:rFonts w:ascii="Times New Roman" w:eastAsia="標楷體" w:hAnsi="Times New Roman"/>
                <w:sz w:val="18"/>
                <w:szCs w:val="18"/>
                <w:lang w:val="fr-FR"/>
              </w:rPr>
              <w:t xml:space="preserve"> plusieurs histoires sur leur style de vie unique et particulier. </w:t>
            </w:r>
            <w:r w:rsidR="00C50BD6" w:rsidRPr="00C9043F">
              <w:rPr>
                <w:rFonts w:ascii="Times New Roman" w:eastAsia="標楷體" w:hAnsi="Times New Roman"/>
                <w:sz w:val="18"/>
                <w:szCs w:val="18"/>
                <w:lang w:val="fr-FR"/>
              </w:rPr>
              <w:t>À</w:t>
            </w:r>
            <w:r w:rsidR="6365CBC1" w:rsidRPr="00877C6A">
              <w:rPr>
                <w:rFonts w:ascii="Times New Roman" w:eastAsia="標楷體" w:hAnsi="Times New Roman"/>
                <w:sz w:val="18"/>
                <w:szCs w:val="18"/>
                <w:lang w:val="fr-FR"/>
              </w:rPr>
              <w:t xml:space="preserve"> la fin, Panay Mulu a senti que les dieux l'ont aussi guidée sur son propre 'chemin du destin'.</w:t>
            </w:r>
          </w:p>
          <w:p w:rsidR="001118FB" w:rsidRDefault="001118FB" w:rsidP="00877C6A">
            <w:pPr>
              <w:spacing w:line="0" w:lineRule="atLeast"/>
              <w:jc w:val="both"/>
              <w:rPr>
                <w:rFonts w:ascii="Times New Roman" w:eastAsia="標楷體" w:hAnsi="Times New Roman"/>
                <w:sz w:val="18"/>
                <w:szCs w:val="18"/>
                <w:lang w:val="fr-FR"/>
              </w:rPr>
            </w:pPr>
          </w:p>
          <w:p w:rsidR="001118FB" w:rsidRPr="001118FB" w:rsidRDefault="001118FB" w:rsidP="001118FB">
            <w:pPr>
              <w:widowControl/>
              <w:spacing w:line="0" w:lineRule="atLeast"/>
              <w:rPr>
                <w:rFonts w:ascii="Times New Roman" w:eastAsia="標楷體" w:hAnsi="Times New Roman"/>
                <w:sz w:val="18"/>
                <w:szCs w:val="18"/>
              </w:rPr>
            </w:pPr>
            <w:r w:rsidRPr="00226868">
              <w:rPr>
                <w:rFonts w:ascii="Times New Roman" w:eastAsia="標楷體" w:hAnsi="Times New Roman"/>
                <w:sz w:val="18"/>
                <w:szCs w:val="18"/>
              </w:rPr>
              <w:t>描述花蓮東昌村里漏部落阿美族的</w:t>
            </w:r>
            <w:proofErr w:type="spellStart"/>
            <w:r w:rsidRPr="00226868">
              <w:rPr>
                <w:rFonts w:ascii="Times New Roman" w:eastAsia="標楷體" w:hAnsi="Times New Roman"/>
                <w:sz w:val="18"/>
                <w:szCs w:val="18"/>
              </w:rPr>
              <w:t>Sikawasay</w:t>
            </w:r>
            <w:proofErr w:type="spellEnd"/>
            <w:r w:rsidRPr="00226868">
              <w:rPr>
                <w:rFonts w:ascii="Times New Roman" w:eastAsia="標楷體" w:hAnsi="Times New Roman"/>
                <w:sz w:val="18"/>
                <w:szCs w:val="18"/>
              </w:rPr>
              <w:t>，這樣一群擁有神靈的人，特殊的天職身份讓祭師們年復一年的維持著傳統祭儀，在終日與群靈互動的生活中，展現彼此相互依存的命運與情誼，也見證這美麗卻逐漸凋零的文化。跟隨田野工作者巴奈</w:t>
            </w:r>
            <w:r w:rsidRPr="00226868">
              <w:rPr>
                <w:rFonts w:ascii="Times New Roman" w:eastAsia="標楷體" w:hAnsi="Times New Roman"/>
                <w:sz w:val="18"/>
                <w:szCs w:val="18"/>
              </w:rPr>
              <w:t>·</w:t>
            </w:r>
            <w:r w:rsidRPr="00226868">
              <w:rPr>
                <w:rFonts w:ascii="Times New Roman" w:eastAsia="標楷體" w:hAnsi="Times New Roman"/>
                <w:sz w:val="18"/>
                <w:szCs w:val="18"/>
              </w:rPr>
              <w:t>母路二十多年來陪伴祭師團體的軌跡，藉由影像記錄挽救消逝中的儀式，也為這群祭師留下生命中豐富的風景和故事，而巴奈自己也在許多的生命經驗裡感受到，冥冥之中神靈也指引著她走上這一條不得不去面對的道路。</w:t>
            </w:r>
          </w:p>
          <w:p w:rsidR="00B662A1" w:rsidRPr="00A94030" w:rsidRDefault="00B662A1" w:rsidP="00ED74C5">
            <w:pPr>
              <w:spacing w:line="0" w:lineRule="atLeast"/>
              <w:jc w:val="both"/>
              <w:rPr>
                <w:rFonts w:ascii="Times New Roman" w:eastAsia="標楷體" w:hAnsi="Times New Roman"/>
                <w:sz w:val="18"/>
                <w:szCs w:val="18"/>
                <w:lang w:val="fr-FR"/>
              </w:rPr>
            </w:pPr>
          </w:p>
          <w:p w:rsidR="00B662A1" w:rsidRPr="00A94030" w:rsidRDefault="004A2AE1" w:rsidP="00ED74C5">
            <w:pPr>
              <w:spacing w:line="0" w:lineRule="atLeast"/>
              <w:jc w:val="both"/>
              <w:rPr>
                <w:rFonts w:ascii="Times New Roman" w:eastAsia="標楷體" w:hAnsi="Times New Roman"/>
                <w:sz w:val="18"/>
                <w:szCs w:val="18"/>
                <w:lang w:val="fr-FR"/>
              </w:rPr>
            </w:pPr>
            <w:r>
              <w:rPr>
                <w:rFonts w:ascii="Times New Roman" w:eastAsia="標楷體" w:hAnsi="Times New Roman" w:hint="eastAsia"/>
                <w:b/>
                <w:sz w:val="18"/>
                <w:szCs w:val="18"/>
                <w:lang w:val="fr-FR"/>
              </w:rPr>
              <w:t>主持</w:t>
            </w:r>
            <w:r w:rsidR="00B662A1" w:rsidRPr="00A94030">
              <w:rPr>
                <w:rFonts w:ascii="Times New Roman" w:eastAsia="標楷體" w:hAnsi="Times New Roman"/>
                <w:b/>
                <w:sz w:val="18"/>
                <w:szCs w:val="18"/>
                <w:lang w:val="fr-FR"/>
              </w:rPr>
              <w:t>Débat animé par</w:t>
            </w:r>
            <w:r w:rsidR="005D38E8">
              <w:rPr>
                <w:rFonts w:ascii="Times New Roman" w:eastAsia="標楷體" w:hAnsi="Times New Roman"/>
                <w:b/>
                <w:sz w:val="18"/>
                <w:szCs w:val="18"/>
                <w:lang w:val="fr-FR"/>
              </w:rPr>
              <w:t xml:space="preserve"> : </w:t>
            </w:r>
            <w:r w:rsidR="00B662A1" w:rsidRPr="00A94030">
              <w:rPr>
                <w:rFonts w:ascii="Times New Roman" w:eastAsia="標楷體" w:hAnsi="Times New Roman" w:hint="eastAsia"/>
                <w:sz w:val="18"/>
                <w:szCs w:val="18"/>
                <w:lang w:val="fr-FR"/>
              </w:rPr>
              <w:t>Eric Wittershiem</w:t>
            </w:r>
            <w:r w:rsidR="008E35B9">
              <w:rPr>
                <w:rFonts w:ascii="Times New Roman" w:eastAsia="標楷體" w:hAnsi="Times New Roman" w:hint="eastAsia"/>
                <w:sz w:val="18"/>
                <w:szCs w:val="18"/>
                <w:lang w:val="fr-FR"/>
              </w:rPr>
              <w:t>愛瑞克</w:t>
            </w:r>
            <w:r w:rsidR="008E35B9">
              <w:rPr>
                <w:rFonts w:ascii="新細明體" w:hAnsi="新細明體" w:cs="新細明體" w:hint="eastAsia"/>
                <w:sz w:val="18"/>
                <w:szCs w:val="18"/>
                <w:lang w:val="fr-FR"/>
              </w:rPr>
              <w:t>・</w:t>
            </w:r>
            <w:r w:rsidR="00AE5FD7">
              <w:rPr>
                <w:rFonts w:ascii="Times New Roman" w:eastAsia="標楷體" w:hAnsi="Times New Roman" w:hint="eastAsia"/>
                <w:sz w:val="18"/>
                <w:szCs w:val="18"/>
                <w:lang w:val="fr-FR"/>
              </w:rPr>
              <w:t>魏特森</w:t>
            </w:r>
          </w:p>
          <w:p w:rsidR="00D64CED" w:rsidRDefault="004A2AE1" w:rsidP="005646C7">
            <w:pPr>
              <w:spacing w:line="0" w:lineRule="atLeast"/>
              <w:rPr>
                <w:rFonts w:ascii="Times New Roman" w:eastAsia="標楷體" w:hAnsi="Times New Roman"/>
                <w:sz w:val="18"/>
                <w:szCs w:val="18"/>
                <w:lang w:val="fr-FR"/>
              </w:rPr>
            </w:pPr>
            <w:r>
              <w:rPr>
                <w:rFonts w:ascii="Times New Roman" w:eastAsia="標楷體" w:hAnsi="Times New Roman" w:hint="eastAsia"/>
                <w:b/>
                <w:sz w:val="18"/>
                <w:szCs w:val="18"/>
                <w:lang w:val="fr-FR"/>
              </w:rPr>
              <w:t>與談人</w:t>
            </w:r>
            <w:r w:rsidR="00381263" w:rsidRPr="00A94030">
              <w:rPr>
                <w:rFonts w:ascii="Times New Roman" w:eastAsia="標楷體" w:hAnsi="Times New Roman"/>
                <w:b/>
                <w:sz w:val="18"/>
                <w:szCs w:val="18"/>
                <w:lang w:val="fr-FR"/>
              </w:rPr>
              <w:t>Discutant</w:t>
            </w:r>
            <w:r w:rsidR="00381263">
              <w:rPr>
                <w:rFonts w:ascii="Times New Roman" w:eastAsia="標楷體" w:hAnsi="Times New Roman" w:hint="eastAsia"/>
                <w:b/>
                <w:sz w:val="18"/>
                <w:szCs w:val="18"/>
                <w:lang w:val="fr-FR"/>
              </w:rPr>
              <w:t>es</w:t>
            </w:r>
            <w:r w:rsidR="005D38E8">
              <w:rPr>
                <w:rFonts w:ascii="Times New Roman" w:eastAsia="標楷體" w:hAnsi="Times New Roman"/>
                <w:b/>
                <w:sz w:val="18"/>
                <w:szCs w:val="18"/>
                <w:lang w:val="fr-FR"/>
              </w:rPr>
              <w:t xml:space="preserve"> </w:t>
            </w:r>
            <w:r w:rsidR="00B662A1" w:rsidRPr="00A94030">
              <w:rPr>
                <w:rFonts w:ascii="Times New Roman" w:eastAsia="標楷體" w:hAnsi="Times New Roman"/>
                <w:b/>
                <w:sz w:val="18"/>
                <w:szCs w:val="18"/>
                <w:lang w:val="fr-FR"/>
              </w:rPr>
              <w:t>:</w:t>
            </w:r>
            <w:r w:rsidR="00B662A1" w:rsidRPr="00A94030">
              <w:rPr>
                <w:rFonts w:ascii="Times New Roman" w:eastAsia="標楷體" w:hAnsi="Times New Roman"/>
                <w:sz w:val="18"/>
                <w:szCs w:val="18"/>
                <w:lang w:val="fr-FR"/>
              </w:rPr>
              <w:t xml:space="preserve"> </w:t>
            </w:r>
            <w:r w:rsidR="00381263" w:rsidRPr="00877C6A">
              <w:rPr>
                <w:rFonts w:ascii="Times New Roman" w:eastAsia="標楷體" w:hAnsi="Times New Roman"/>
                <w:sz w:val="18"/>
                <w:szCs w:val="18"/>
                <w:lang w:val="sv-SE"/>
              </w:rPr>
              <w:t>Dongi.Kacaw</w:t>
            </w:r>
            <w:r w:rsidR="005646C7">
              <w:rPr>
                <w:rFonts w:ascii="Times New Roman" w:eastAsia="標楷體" w:hAnsi="Times New Roman" w:hint="eastAsia"/>
                <w:sz w:val="18"/>
                <w:szCs w:val="18"/>
                <w:lang w:val="sv-SE"/>
              </w:rPr>
              <w:t xml:space="preserve">, </w:t>
            </w:r>
            <w:r w:rsidR="00B662A1" w:rsidRPr="00A94030">
              <w:rPr>
                <w:rFonts w:ascii="Times New Roman" w:eastAsia="標楷體" w:hAnsi="Times New Roman" w:hint="eastAsia"/>
                <w:sz w:val="18"/>
                <w:szCs w:val="18"/>
                <w:lang w:val="fr-FR"/>
              </w:rPr>
              <w:t>P</w:t>
            </w:r>
            <w:r w:rsidR="00B662A1" w:rsidRPr="00A94030">
              <w:rPr>
                <w:rFonts w:ascii="Times New Roman" w:eastAsia="標楷體" w:hAnsi="Times New Roman"/>
                <w:sz w:val="18"/>
                <w:szCs w:val="18"/>
                <w:lang w:val="fr-FR"/>
              </w:rPr>
              <w:t>anay </w:t>
            </w:r>
            <w:r w:rsidR="00B662A1" w:rsidRPr="00A94030">
              <w:rPr>
                <w:rFonts w:ascii="Times New Roman" w:eastAsia="標楷體" w:hAnsi="Times New Roman" w:hint="eastAsia"/>
                <w:sz w:val="18"/>
                <w:szCs w:val="18"/>
                <w:lang w:val="fr-FR"/>
              </w:rPr>
              <w:t>M</w:t>
            </w:r>
            <w:r w:rsidR="00B662A1" w:rsidRPr="00A94030">
              <w:rPr>
                <w:rFonts w:ascii="Times New Roman" w:eastAsia="標楷體" w:hAnsi="Times New Roman"/>
                <w:sz w:val="18"/>
                <w:szCs w:val="18"/>
                <w:lang w:val="fr-FR"/>
              </w:rPr>
              <w:t>ulu</w:t>
            </w:r>
            <w:r w:rsidR="005646C7">
              <w:rPr>
                <w:rFonts w:ascii="Times New Roman" w:eastAsia="標楷體" w:hAnsi="Times New Roman" w:hint="eastAsia"/>
                <w:sz w:val="18"/>
                <w:szCs w:val="18"/>
                <w:lang w:val="sv-SE"/>
              </w:rPr>
              <w:t xml:space="preserve">, </w:t>
            </w:r>
            <w:r w:rsidR="005646C7" w:rsidRPr="00A94030">
              <w:rPr>
                <w:rFonts w:ascii="Times New Roman" w:eastAsia="標楷體" w:hAnsi="Times New Roman"/>
                <w:sz w:val="18"/>
                <w:szCs w:val="18"/>
                <w:lang w:val="fr-FR"/>
              </w:rPr>
              <w:t>Yang Chun-Kai</w:t>
            </w:r>
            <w:r w:rsidR="00B662A1" w:rsidRPr="00A94030">
              <w:rPr>
                <w:rFonts w:ascii="Times New Roman" w:eastAsia="標楷體" w:hAnsi="Times New Roman"/>
                <w:sz w:val="18"/>
                <w:szCs w:val="18"/>
                <w:lang w:val="fr-FR"/>
              </w:rPr>
              <w:t> </w:t>
            </w:r>
          </w:p>
          <w:p w:rsidR="00B662A1" w:rsidRPr="00381263" w:rsidRDefault="00D64CED" w:rsidP="005646C7">
            <w:pPr>
              <w:spacing w:line="0" w:lineRule="atLeast"/>
              <w:rPr>
                <w:rFonts w:ascii="Times New Roman" w:eastAsia="標楷體" w:hAnsi="Times New Roman"/>
                <w:sz w:val="18"/>
                <w:szCs w:val="18"/>
                <w:lang w:val="fr-FR"/>
              </w:rPr>
            </w:pPr>
            <w:r>
              <w:rPr>
                <w:rFonts w:ascii="Times New Roman" w:eastAsia="標楷體" w:hAnsi="Times New Roman" w:hint="eastAsia"/>
                <w:sz w:val="18"/>
                <w:szCs w:val="18"/>
                <w:lang w:val="fr-FR"/>
              </w:rPr>
              <w:t xml:space="preserve">                                   </w:t>
            </w:r>
            <w:r w:rsidR="00171720">
              <w:rPr>
                <w:rFonts w:ascii="Times New Roman" w:eastAsia="標楷體" w:hAnsi="Times New Roman" w:hint="eastAsia"/>
                <w:sz w:val="18"/>
                <w:szCs w:val="18"/>
                <w:lang w:val="fr-FR"/>
              </w:rPr>
              <w:t xml:space="preserve"> </w:t>
            </w:r>
            <w:r>
              <w:rPr>
                <w:rFonts w:ascii="Times New Roman" w:eastAsia="標楷體" w:hAnsi="Times New Roman" w:hint="eastAsia"/>
                <w:sz w:val="18"/>
                <w:szCs w:val="18"/>
                <w:lang w:val="fr-FR"/>
              </w:rPr>
              <w:t>葉燕妮、</w:t>
            </w:r>
            <w:r w:rsidR="005646C7">
              <w:rPr>
                <w:rFonts w:ascii="Times New Roman" w:eastAsia="標楷體" w:hAnsi="Times New Roman" w:hint="eastAsia"/>
                <w:sz w:val="18"/>
                <w:szCs w:val="18"/>
                <w:lang w:val="fr-FR"/>
              </w:rPr>
              <w:t>楊鈞凱、</w:t>
            </w:r>
            <w:r w:rsidR="008E35B9">
              <w:rPr>
                <w:rFonts w:ascii="Times New Roman" w:eastAsia="標楷體" w:hAnsi="Times New Roman" w:hint="eastAsia"/>
                <w:sz w:val="18"/>
                <w:szCs w:val="18"/>
                <w:lang w:val="fr-FR"/>
              </w:rPr>
              <w:t>巴奈</w:t>
            </w:r>
            <w:r w:rsidR="008E35B9">
              <w:rPr>
                <w:rFonts w:ascii="新細明體" w:hAnsi="新細明體" w:cs="新細明體" w:hint="eastAsia"/>
                <w:sz w:val="18"/>
                <w:szCs w:val="18"/>
                <w:lang w:val="fr-FR"/>
              </w:rPr>
              <w:t>・</w:t>
            </w:r>
            <w:r w:rsidR="005646C7" w:rsidRPr="00D86CAD">
              <w:rPr>
                <w:rFonts w:ascii="Times New Roman" w:eastAsia="標楷體" w:hAnsi="Times New Roman" w:hint="eastAsia"/>
                <w:sz w:val="18"/>
                <w:szCs w:val="18"/>
                <w:lang w:val="fr-FR"/>
              </w:rPr>
              <w:t>母路</w:t>
            </w:r>
          </w:p>
        </w:tc>
      </w:tr>
      <w:tr w:rsidR="00893F75" w:rsidRPr="00A94030" w:rsidTr="6365CBC1">
        <w:trPr>
          <w:trHeight w:val="144"/>
        </w:trPr>
        <w:tc>
          <w:tcPr>
            <w:tcW w:w="8235" w:type="dxa"/>
            <w:gridSpan w:val="2"/>
            <w:tcBorders>
              <w:top w:val="single" w:sz="4" w:space="0" w:color="auto"/>
              <w:left w:val="single" w:sz="4" w:space="0" w:color="auto"/>
              <w:bottom w:val="single" w:sz="4" w:space="0" w:color="auto"/>
              <w:right w:val="single" w:sz="4" w:space="0" w:color="auto"/>
            </w:tcBorders>
          </w:tcPr>
          <w:p w:rsidR="00893F75" w:rsidRPr="00A94030" w:rsidRDefault="0050056F" w:rsidP="00463709">
            <w:pPr>
              <w:spacing w:line="360" w:lineRule="auto"/>
              <w:jc w:val="center"/>
              <w:rPr>
                <w:rFonts w:ascii="Times New Roman" w:eastAsia="標楷體" w:hAnsi="Times New Roman"/>
                <w:sz w:val="18"/>
                <w:szCs w:val="18"/>
                <w:lang w:val="fr-FR"/>
              </w:rPr>
            </w:pPr>
            <w:r>
              <w:rPr>
                <w:rFonts w:ascii="Times New Roman" w:eastAsia="標楷體" w:hAnsi="Times New Roman" w:hint="eastAsia"/>
                <w:sz w:val="18"/>
                <w:szCs w:val="18"/>
                <w:lang w:val="fr-FR"/>
              </w:rPr>
              <w:t>閉幕圓桌論壇</w:t>
            </w:r>
            <w:r w:rsidR="00C973B9">
              <w:rPr>
                <w:rFonts w:ascii="Times New Roman" w:eastAsia="標楷體" w:hAnsi="Times New Roman" w:hint="eastAsia"/>
                <w:sz w:val="18"/>
                <w:szCs w:val="18"/>
                <w:lang w:val="fr-FR"/>
              </w:rPr>
              <w:t>Cl</w:t>
            </w:r>
            <w:r w:rsidR="00C973B9">
              <w:rPr>
                <w:rFonts w:ascii="Times New Roman" w:eastAsia="標楷體" w:hAnsi="Times New Roman"/>
                <w:sz w:val="18"/>
                <w:szCs w:val="18"/>
                <w:lang w:val="fr-FR"/>
              </w:rPr>
              <w:t>ôture</w:t>
            </w:r>
            <w:r w:rsidR="00662776" w:rsidRPr="00A94030">
              <w:rPr>
                <w:rFonts w:ascii="Times New Roman" w:eastAsia="標楷體" w:hAnsi="Times New Roman"/>
                <w:sz w:val="18"/>
                <w:szCs w:val="18"/>
                <w:lang w:val="fr-FR"/>
              </w:rPr>
              <w:t xml:space="preserve"> de la journée/ Table rond</w:t>
            </w:r>
            <w:r w:rsidR="00C973B9">
              <w:rPr>
                <w:rFonts w:ascii="Times New Roman" w:eastAsia="標楷體" w:hAnsi="Times New Roman"/>
                <w:sz w:val="18"/>
                <w:szCs w:val="18"/>
                <w:lang w:val="fr-FR"/>
              </w:rPr>
              <w:t>e</w:t>
            </w:r>
            <w:r w:rsidR="00662776" w:rsidRPr="00A94030">
              <w:rPr>
                <w:rFonts w:ascii="Times New Roman" w:eastAsia="標楷體" w:hAnsi="Times New Roman"/>
                <w:sz w:val="18"/>
                <w:szCs w:val="18"/>
                <w:lang w:val="fr-FR"/>
              </w:rPr>
              <w:t xml:space="preserve"> </w:t>
            </w:r>
            <w:r w:rsidR="00893F75" w:rsidRPr="00A94030">
              <w:rPr>
                <w:rFonts w:ascii="Times New Roman" w:eastAsia="標楷體" w:hAnsi="Times New Roman" w:hint="eastAsia"/>
                <w:sz w:val="18"/>
                <w:szCs w:val="18"/>
                <w:lang w:val="fr-FR"/>
              </w:rPr>
              <w:t>(19:00-20:00)</w:t>
            </w:r>
          </w:p>
          <w:p w:rsidR="00E23879" w:rsidRDefault="00662776" w:rsidP="00A94030">
            <w:pPr>
              <w:spacing w:line="360" w:lineRule="auto"/>
              <w:jc w:val="center"/>
              <w:rPr>
                <w:rFonts w:ascii="Times New Roman" w:eastAsia="標楷體" w:hAnsi="Times New Roman"/>
                <w:b/>
                <w:sz w:val="18"/>
                <w:szCs w:val="18"/>
                <w:lang w:val="fr-FR"/>
              </w:rPr>
            </w:pPr>
            <w:r w:rsidRPr="00A94030">
              <w:rPr>
                <w:rFonts w:ascii="Times New Roman" w:eastAsia="標楷體" w:hAnsi="Times New Roman"/>
                <w:b/>
                <w:sz w:val="18"/>
                <w:szCs w:val="18"/>
                <w:lang w:val="fr-FR"/>
              </w:rPr>
              <w:t xml:space="preserve"> </w:t>
            </w:r>
            <w:r w:rsidR="00E23879" w:rsidRPr="00A94030">
              <w:rPr>
                <w:rFonts w:ascii="Times New Roman" w:eastAsia="標楷體" w:hAnsi="Times New Roman"/>
                <w:b/>
                <w:sz w:val="18"/>
                <w:szCs w:val="18"/>
                <w:lang w:val="fr-FR"/>
              </w:rPr>
              <w:t xml:space="preserve">« Filmer les </w:t>
            </w:r>
            <w:r w:rsidR="00E23879" w:rsidRPr="00A94030">
              <w:rPr>
                <w:rFonts w:ascii="Times New Roman" w:eastAsia="標楷體" w:hAnsi="Times New Roman" w:hint="eastAsia"/>
                <w:b/>
                <w:sz w:val="18"/>
                <w:szCs w:val="18"/>
                <w:lang w:val="fr-FR"/>
              </w:rPr>
              <w:t xml:space="preserve">rituels </w:t>
            </w:r>
            <w:r w:rsidR="00E23879" w:rsidRPr="00A94030">
              <w:rPr>
                <w:rFonts w:ascii="Times New Roman" w:eastAsia="標楷體" w:hAnsi="Times New Roman"/>
                <w:b/>
                <w:sz w:val="18"/>
                <w:szCs w:val="18"/>
                <w:lang w:val="fr-FR"/>
              </w:rPr>
              <w:t xml:space="preserve">autochtones : regards croisés » </w:t>
            </w:r>
          </w:p>
          <w:p w:rsidR="005646C7" w:rsidRPr="00A94030" w:rsidRDefault="005646C7" w:rsidP="00A94030">
            <w:pPr>
              <w:spacing w:line="360" w:lineRule="auto"/>
              <w:jc w:val="center"/>
              <w:rPr>
                <w:rFonts w:ascii="Times New Roman" w:eastAsia="標楷體" w:hAnsi="Times New Roman"/>
                <w:b/>
                <w:sz w:val="18"/>
                <w:szCs w:val="18"/>
                <w:lang w:val="fr-FR"/>
              </w:rPr>
            </w:pPr>
            <w:r>
              <w:rPr>
                <w:rFonts w:ascii="Times New Roman" w:eastAsia="標楷體" w:hAnsi="Times New Roman" w:hint="eastAsia"/>
                <w:b/>
                <w:sz w:val="18"/>
                <w:szCs w:val="18"/>
                <w:lang w:val="fr-FR"/>
              </w:rPr>
              <w:t>《拍攝</w:t>
            </w:r>
            <w:r w:rsidR="00742A13">
              <w:rPr>
                <w:rFonts w:ascii="Times New Roman" w:eastAsia="標楷體" w:hAnsi="Times New Roman" w:hint="eastAsia"/>
                <w:b/>
                <w:sz w:val="18"/>
                <w:szCs w:val="18"/>
                <w:lang w:val="fr-FR"/>
              </w:rPr>
              <w:t>原住民族</w:t>
            </w:r>
            <w:r>
              <w:rPr>
                <w:rFonts w:ascii="Times New Roman" w:eastAsia="標楷體" w:hAnsi="Times New Roman" w:hint="eastAsia"/>
                <w:b/>
                <w:sz w:val="18"/>
                <w:szCs w:val="18"/>
                <w:lang w:val="fr-FR"/>
              </w:rPr>
              <w:t>祭儀：多元觀點交會》</w:t>
            </w:r>
          </w:p>
          <w:p w:rsidR="00F463D7" w:rsidRPr="00A94030" w:rsidRDefault="004A2AE1" w:rsidP="00931539">
            <w:pPr>
              <w:spacing w:line="0" w:lineRule="atLeast"/>
              <w:jc w:val="center"/>
              <w:rPr>
                <w:rFonts w:ascii="Times New Roman" w:eastAsia="標楷體" w:hAnsi="Times New Roman"/>
                <w:sz w:val="18"/>
                <w:szCs w:val="18"/>
                <w:lang w:val="fr-FR"/>
              </w:rPr>
            </w:pPr>
            <w:r>
              <w:rPr>
                <w:rFonts w:ascii="Times New Roman" w:eastAsia="標楷體" w:hAnsi="Times New Roman" w:hint="eastAsia"/>
                <w:sz w:val="18"/>
                <w:szCs w:val="18"/>
                <w:lang w:val="fr-FR"/>
              </w:rPr>
              <w:t>主持</w:t>
            </w:r>
            <w:r w:rsidR="00662776" w:rsidRPr="00A94030">
              <w:rPr>
                <w:rFonts w:ascii="Times New Roman" w:eastAsia="標楷體" w:hAnsi="Times New Roman"/>
                <w:sz w:val="18"/>
                <w:szCs w:val="18"/>
                <w:lang w:val="fr-FR"/>
              </w:rPr>
              <w:t>Animé par</w:t>
            </w:r>
            <w:r w:rsidR="006C090D">
              <w:rPr>
                <w:rFonts w:ascii="Times New Roman" w:eastAsia="標楷體" w:hAnsi="Times New Roman"/>
                <w:sz w:val="18"/>
                <w:szCs w:val="18"/>
                <w:lang w:val="fr-FR"/>
              </w:rPr>
              <w:t> </w:t>
            </w:r>
            <w:r w:rsidR="006C090D">
              <w:rPr>
                <w:rFonts w:ascii="Times New Roman" w:eastAsia="標楷體" w:hAnsi="Times New Roman" w:hint="eastAsia"/>
                <w:sz w:val="18"/>
                <w:szCs w:val="18"/>
                <w:lang w:val="fr-FR"/>
              </w:rPr>
              <w:t xml:space="preserve">: </w:t>
            </w:r>
            <w:r w:rsidR="00931539" w:rsidRPr="00A94030">
              <w:rPr>
                <w:rFonts w:ascii="Times New Roman" w:eastAsia="標楷體" w:hAnsi="Times New Roman"/>
                <w:sz w:val="18"/>
                <w:szCs w:val="18"/>
                <w:lang w:val="fr-FR"/>
              </w:rPr>
              <w:t>Jean Paul Colleyn</w:t>
            </w:r>
            <w:r w:rsidR="00AE5FD7">
              <w:rPr>
                <w:rFonts w:ascii="Times New Roman" w:eastAsia="標楷體" w:hAnsi="Times New Roman" w:hint="eastAsia"/>
                <w:sz w:val="18"/>
                <w:szCs w:val="18"/>
                <w:lang w:val="fr-FR"/>
              </w:rPr>
              <w:t xml:space="preserve"> </w:t>
            </w:r>
            <w:r w:rsidR="008E40C5">
              <w:rPr>
                <w:rFonts w:ascii="Times New Roman" w:eastAsia="標楷體" w:hAnsi="Times New Roman" w:hint="eastAsia"/>
                <w:sz w:val="18"/>
                <w:szCs w:val="18"/>
                <w:lang w:val="fr-FR"/>
              </w:rPr>
              <w:t>尚保羅</w:t>
            </w:r>
            <w:r w:rsidR="008E40C5">
              <w:rPr>
                <w:rFonts w:ascii="新細明體" w:hAnsi="新細明體" w:cs="新細明體" w:hint="eastAsia"/>
                <w:sz w:val="18"/>
                <w:szCs w:val="18"/>
                <w:lang w:val="fr-FR"/>
              </w:rPr>
              <w:t>・</w:t>
            </w:r>
            <w:r w:rsidR="00AE5FD7">
              <w:rPr>
                <w:rFonts w:ascii="Times New Roman" w:eastAsia="標楷體" w:hAnsi="Times New Roman" w:hint="eastAsia"/>
                <w:sz w:val="18"/>
                <w:szCs w:val="18"/>
                <w:lang w:val="fr-FR"/>
              </w:rPr>
              <w:t>柯林</w:t>
            </w:r>
            <w:r w:rsidR="00931539">
              <w:rPr>
                <w:rFonts w:ascii="Times New Roman" w:eastAsia="標楷體" w:hAnsi="Times New Roman" w:hint="eastAsia"/>
                <w:sz w:val="18"/>
                <w:szCs w:val="18"/>
                <w:lang w:val="fr-FR"/>
              </w:rPr>
              <w:t xml:space="preserve"> et </w:t>
            </w:r>
            <w:r w:rsidR="003B1686" w:rsidRPr="00A94030">
              <w:rPr>
                <w:rFonts w:ascii="Times New Roman" w:eastAsia="標楷體" w:hAnsi="Times New Roman"/>
                <w:sz w:val="18"/>
                <w:szCs w:val="18"/>
                <w:lang w:val="fr-FR"/>
              </w:rPr>
              <w:t>Eric Wittersheim</w:t>
            </w:r>
            <w:r w:rsidR="00AE5FD7">
              <w:rPr>
                <w:rFonts w:ascii="Times New Roman" w:eastAsia="標楷體" w:hAnsi="Times New Roman" w:hint="eastAsia"/>
                <w:sz w:val="18"/>
                <w:szCs w:val="18"/>
                <w:lang w:val="fr-FR"/>
              </w:rPr>
              <w:t>愛瑞克</w:t>
            </w:r>
            <w:r w:rsidR="00AE5FD7">
              <w:rPr>
                <w:rFonts w:ascii="新細明體" w:hAnsi="新細明體" w:cs="新細明體" w:hint="eastAsia"/>
                <w:sz w:val="18"/>
                <w:szCs w:val="18"/>
                <w:lang w:val="fr-FR"/>
              </w:rPr>
              <w:t>‧</w:t>
            </w:r>
            <w:r w:rsidR="00AE5FD7">
              <w:rPr>
                <w:rFonts w:ascii="Times New Roman" w:eastAsia="標楷體" w:hAnsi="Times New Roman" w:hint="eastAsia"/>
                <w:sz w:val="18"/>
                <w:szCs w:val="18"/>
                <w:lang w:val="fr-FR"/>
              </w:rPr>
              <w:t>魏特森</w:t>
            </w:r>
          </w:p>
          <w:p w:rsidR="00662776" w:rsidRPr="00A94030" w:rsidRDefault="00662776" w:rsidP="00A94030">
            <w:pPr>
              <w:spacing w:line="0" w:lineRule="atLeast"/>
              <w:jc w:val="center"/>
              <w:rPr>
                <w:rFonts w:ascii="Times New Roman" w:eastAsia="標楷體" w:hAnsi="Times New Roman"/>
                <w:sz w:val="18"/>
                <w:szCs w:val="18"/>
                <w:lang w:val="fr-FR"/>
              </w:rPr>
            </w:pPr>
          </w:p>
          <w:p w:rsidR="00893F75" w:rsidRDefault="004A2AE1" w:rsidP="00A94030">
            <w:pPr>
              <w:spacing w:line="0" w:lineRule="atLeast"/>
              <w:jc w:val="center"/>
              <w:rPr>
                <w:rFonts w:ascii="Times New Roman" w:eastAsia="標楷體" w:hAnsi="Times New Roman"/>
                <w:sz w:val="18"/>
                <w:szCs w:val="18"/>
                <w:lang w:val="fr-FR"/>
              </w:rPr>
            </w:pPr>
            <w:r>
              <w:rPr>
                <w:rFonts w:ascii="Times New Roman" w:eastAsia="標楷體" w:hAnsi="Times New Roman" w:hint="eastAsia"/>
                <w:sz w:val="18"/>
                <w:szCs w:val="18"/>
                <w:lang w:val="fr-FR"/>
              </w:rPr>
              <w:t>與談人</w:t>
            </w:r>
            <w:r w:rsidR="00674046">
              <w:rPr>
                <w:rFonts w:ascii="Times New Roman" w:eastAsia="標楷體" w:hAnsi="Times New Roman"/>
                <w:sz w:val="18"/>
                <w:szCs w:val="18"/>
                <w:lang w:val="fr-FR"/>
              </w:rPr>
              <w:t>Participants</w:t>
            </w:r>
            <w:r w:rsidR="00662776" w:rsidRPr="00A94030">
              <w:rPr>
                <w:rFonts w:ascii="Times New Roman" w:eastAsia="標楷體" w:hAnsi="Times New Roman"/>
                <w:sz w:val="18"/>
                <w:szCs w:val="18"/>
                <w:lang w:val="fr-FR"/>
              </w:rPr>
              <w:t> :</w:t>
            </w:r>
            <w:r w:rsidR="00A47297">
              <w:rPr>
                <w:rFonts w:ascii="Times New Roman" w:eastAsia="標楷體" w:hAnsi="Times New Roman" w:hint="eastAsia"/>
                <w:sz w:val="18"/>
                <w:szCs w:val="18"/>
                <w:lang w:val="fr-FR"/>
              </w:rPr>
              <w:t xml:space="preserve"> </w:t>
            </w:r>
          </w:p>
          <w:p w:rsidR="001519A1" w:rsidRDefault="001519A1" w:rsidP="006C090D">
            <w:pPr>
              <w:spacing w:line="0" w:lineRule="atLeast"/>
              <w:jc w:val="center"/>
              <w:rPr>
                <w:rFonts w:ascii="Times New Roman" w:eastAsia="標楷體" w:hAnsi="Times New Roman"/>
                <w:sz w:val="18"/>
                <w:szCs w:val="18"/>
                <w:lang w:val="fr-FR"/>
              </w:rPr>
            </w:pPr>
            <w:r w:rsidRPr="00A94030">
              <w:rPr>
                <w:rFonts w:ascii="Times New Roman" w:eastAsia="標楷體" w:hAnsi="Times New Roman"/>
                <w:sz w:val="18"/>
                <w:szCs w:val="18"/>
                <w:lang w:val="fr-FR"/>
              </w:rPr>
              <w:t>Hu Tai-li</w:t>
            </w:r>
            <w:r w:rsidR="004A2AE1">
              <w:rPr>
                <w:rFonts w:ascii="Times New Roman" w:eastAsia="標楷體" w:hAnsi="Times New Roman" w:hint="eastAsia"/>
                <w:sz w:val="18"/>
                <w:szCs w:val="18"/>
                <w:lang w:val="fr-FR"/>
              </w:rPr>
              <w:t>胡台麗</w:t>
            </w:r>
          </w:p>
          <w:p w:rsidR="001519A1" w:rsidRPr="006A366D" w:rsidRDefault="001519A1" w:rsidP="006C090D">
            <w:pPr>
              <w:spacing w:line="0" w:lineRule="atLeast"/>
              <w:jc w:val="center"/>
              <w:rPr>
                <w:rFonts w:ascii="Times New Roman" w:eastAsia="標楷體" w:hAnsi="Times New Roman"/>
                <w:sz w:val="18"/>
                <w:szCs w:val="18"/>
                <w:lang w:val="fr-FR"/>
              </w:rPr>
            </w:pPr>
            <w:r w:rsidRPr="006A366D">
              <w:rPr>
                <w:rFonts w:ascii="Times New Roman" w:eastAsia="標楷體" w:hAnsi="Times New Roman" w:hint="eastAsia"/>
                <w:sz w:val="18"/>
                <w:szCs w:val="18"/>
                <w:lang w:val="fr-FR"/>
              </w:rPr>
              <w:t>Liu Pi-Chen</w:t>
            </w:r>
            <w:r w:rsidR="004A2AE1">
              <w:rPr>
                <w:rFonts w:ascii="Times New Roman" w:eastAsia="標楷體" w:hAnsi="Times New Roman" w:hint="eastAsia"/>
                <w:sz w:val="18"/>
                <w:szCs w:val="18"/>
                <w:lang w:val="fr-FR"/>
              </w:rPr>
              <w:t>劉璧榛</w:t>
            </w:r>
          </w:p>
          <w:p w:rsidR="001519A1" w:rsidRPr="004A2AE1" w:rsidRDefault="001519A1" w:rsidP="00A94030">
            <w:pPr>
              <w:spacing w:line="0" w:lineRule="atLeast"/>
              <w:jc w:val="center"/>
              <w:rPr>
                <w:rFonts w:ascii="Times New Roman" w:eastAsia="標楷體" w:hAnsi="Times New Roman"/>
                <w:sz w:val="18"/>
                <w:szCs w:val="18"/>
                <w:lang w:val="fr-FR"/>
              </w:rPr>
            </w:pPr>
            <w:r w:rsidRPr="004A2AE1">
              <w:rPr>
                <w:rFonts w:ascii="Times New Roman" w:eastAsia="標楷體" w:hAnsi="Times New Roman" w:hint="eastAsia"/>
                <w:sz w:val="18"/>
                <w:szCs w:val="18"/>
                <w:lang w:val="fr-FR"/>
              </w:rPr>
              <w:t>P</w:t>
            </w:r>
            <w:r w:rsidRPr="004A2AE1">
              <w:rPr>
                <w:rFonts w:ascii="Times New Roman" w:eastAsia="標楷體" w:hAnsi="Times New Roman"/>
                <w:sz w:val="18"/>
                <w:szCs w:val="18"/>
                <w:lang w:val="fr-FR"/>
              </w:rPr>
              <w:t>anay </w:t>
            </w:r>
            <w:r w:rsidRPr="004A2AE1">
              <w:rPr>
                <w:rFonts w:ascii="Times New Roman" w:eastAsia="標楷體" w:hAnsi="Times New Roman" w:hint="eastAsia"/>
                <w:sz w:val="18"/>
                <w:szCs w:val="18"/>
                <w:lang w:val="fr-FR"/>
              </w:rPr>
              <w:t>M</w:t>
            </w:r>
            <w:r w:rsidR="004A2AE1" w:rsidRPr="004A2AE1">
              <w:rPr>
                <w:rFonts w:ascii="Times New Roman" w:eastAsia="標楷體" w:hAnsi="Times New Roman"/>
                <w:sz w:val="18"/>
                <w:szCs w:val="18"/>
                <w:lang w:val="fr-FR"/>
              </w:rPr>
              <w:t>ul</w:t>
            </w:r>
            <w:r w:rsidR="004A2AE1" w:rsidRPr="004A2AE1">
              <w:rPr>
                <w:rFonts w:ascii="Times New Roman" w:eastAsia="標楷體" w:hAnsi="Times New Roman" w:hint="eastAsia"/>
                <w:sz w:val="18"/>
                <w:szCs w:val="18"/>
                <w:lang w:val="fr-FR"/>
              </w:rPr>
              <w:t>u</w:t>
            </w:r>
            <w:r w:rsidR="008E40C5">
              <w:rPr>
                <w:rFonts w:ascii="Times New Roman" w:eastAsia="標楷體" w:hAnsi="Times New Roman" w:hint="eastAsia"/>
                <w:sz w:val="18"/>
                <w:szCs w:val="18"/>
                <w:lang w:val="fr-FR"/>
              </w:rPr>
              <w:t>巴奈</w:t>
            </w:r>
            <w:r w:rsidR="008E40C5">
              <w:rPr>
                <w:rFonts w:ascii="新細明體" w:hAnsi="新細明體" w:cs="新細明體" w:hint="eastAsia"/>
                <w:sz w:val="18"/>
                <w:szCs w:val="18"/>
                <w:lang w:val="fr-FR"/>
              </w:rPr>
              <w:t>・</w:t>
            </w:r>
            <w:r w:rsidR="004A2AE1" w:rsidRPr="00D86CAD">
              <w:rPr>
                <w:rFonts w:ascii="Times New Roman" w:eastAsia="標楷體" w:hAnsi="Times New Roman" w:hint="eastAsia"/>
                <w:sz w:val="18"/>
                <w:szCs w:val="18"/>
                <w:lang w:val="fr-FR"/>
              </w:rPr>
              <w:t>母路</w:t>
            </w:r>
          </w:p>
          <w:p w:rsidR="001519A1" w:rsidRPr="004A2AE1" w:rsidRDefault="001519A1" w:rsidP="006C090D">
            <w:pPr>
              <w:spacing w:line="0" w:lineRule="atLeast"/>
              <w:jc w:val="center"/>
              <w:rPr>
                <w:rFonts w:ascii="Times New Roman" w:eastAsia="標楷體" w:hAnsi="Times New Roman"/>
                <w:sz w:val="18"/>
                <w:szCs w:val="18"/>
                <w:lang w:val="fr-FR"/>
              </w:rPr>
            </w:pPr>
            <w:r w:rsidRPr="004A2AE1">
              <w:rPr>
                <w:rFonts w:ascii="Times New Roman" w:eastAsia="標楷體" w:hAnsi="Times New Roman"/>
                <w:sz w:val="18"/>
                <w:szCs w:val="18"/>
                <w:lang w:val="fr-FR"/>
              </w:rPr>
              <w:t>Skaya Siku</w:t>
            </w:r>
            <w:r w:rsidR="008E40C5">
              <w:rPr>
                <w:rFonts w:ascii="Times New Roman" w:eastAsia="標楷體" w:hAnsi="Times New Roman" w:hint="eastAsia"/>
                <w:sz w:val="18"/>
                <w:szCs w:val="18"/>
                <w:lang w:val="fr-FR"/>
              </w:rPr>
              <w:t>思嘎亞</w:t>
            </w:r>
            <w:r w:rsidR="008E40C5">
              <w:rPr>
                <w:rFonts w:ascii="新細明體" w:hAnsi="新細明體" w:cs="新細明體" w:hint="eastAsia"/>
                <w:sz w:val="18"/>
                <w:szCs w:val="18"/>
                <w:lang w:val="fr-FR"/>
              </w:rPr>
              <w:t>・</w:t>
            </w:r>
            <w:r w:rsidR="004A2AE1">
              <w:rPr>
                <w:rFonts w:ascii="Times New Roman" w:eastAsia="標楷體" w:hAnsi="Times New Roman" w:hint="eastAsia"/>
                <w:sz w:val="18"/>
                <w:szCs w:val="18"/>
                <w:lang w:val="fr-FR"/>
              </w:rPr>
              <w:t>曦谷</w:t>
            </w:r>
          </w:p>
          <w:p w:rsidR="006C090D" w:rsidRPr="001519A1" w:rsidRDefault="001519A1" w:rsidP="003F52C0">
            <w:pPr>
              <w:spacing w:line="0" w:lineRule="atLeast"/>
              <w:jc w:val="center"/>
              <w:rPr>
                <w:rFonts w:ascii="Times New Roman" w:eastAsia="標楷體" w:hAnsi="Times New Roman"/>
                <w:sz w:val="18"/>
                <w:szCs w:val="18"/>
              </w:rPr>
            </w:pPr>
            <w:r w:rsidRPr="001519A1">
              <w:rPr>
                <w:rFonts w:ascii="Times New Roman" w:eastAsia="標楷體" w:hAnsi="Times New Roman"/>
                <w:sz w:val="18"/>
                <w:szCs w:val="18"/>
              </w:rPr>
              <w:t>Yang Chun-Kai</w:t>
            </w:r>
            <w:r w:rsidR="004A2AE1">
              <w:rPr>
                <w:rFonts w:ascii="Times New Roman" w:eastAsia="標楷體" w:hAnsi="Times New Roman" w:hint="eastAsia"/>
                <w:sz w:val="18"/>
                <w:szCs w:val="18"/>
                <w:lang w:val="fr-FR"/>
              </w:rPr>
              <w:t>楊鈞凱</w:t>
            </w:r>
          </w:p>
        </w:tc>
      </w:tr>
    </w:tbl>
    <w:p w:rsidR="00A94030" w:rsidRPr="001519A1" w:rsidRDefault="00A94030" w:rsidP="00463709"/>
    <w:sectPr w:rsidR="00A94030" w:rsidRPr="001519A1" w:rsidSect="00D101A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1C" w:rsidRDefault="00A2521C" w:rsidP="003F5867">
      <w:r>
        <w:separator/>
      </w:r>
    </w:p>
  </w:endnote>
  <w:endnote w:type="continuationSeparator" w:id="0">
    <w:p w:rsidR="00A2521C" w:rsidRDefault="00A2521C" w:rsidP="003F5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altName w:val="宋体"/>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1C" w:rsidRDefault="00A2521C" w:rsidP="003F5867">
      <w:r>
        <w:separator/>
      </w:r>
    </w:p>
  </w:footnote>
  <w:footnote w:type="continuationSeparator" w:id="0">
    <w:p w:rsidR="00A2521C" w:rsidRDefault="00A2521C" w:rsidP="003F5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93F75"/>
    <w:rsid w:val="00002795"/>
    <w:rsid w:val="000213D1"/>
    <w:rsid w:val="00030D4A"/>
    <w:rsid w:val="0003365D"/>
    <w:rsid w:val="000411C8"/>
    <w:rsid w:val="0006174F"/>
    <w:rsid w:val="0006297E"/>
    <w:rsid w:val="000641C6"/>
    <w:rsid w:val="00065953"/>
    <w:rsid w:val="00071F96"/>
    <w:rsid w:val="00072AEA"/>
    <w:rsid w:val="00081EC9"/>
    <w:rsid w:val="00084746"/>
    <w:rsid w:val="00096662"/>
    <w:rsid w:val="000A47A1"/>
    <w:rsid w:val="000C61E1"/>
    <w:rsid w:val="000E54FF"/>
    <w:rsid w:val="000F3677"/>
    <w:rsid w:val="00106F55"/>
    <w:rsid w:val="001118FB"/>
    <w:rsid w:val="00112C14"/>
    <w:rsid w:val="0012058C"/>
    <w:rsid w:val="0014094C"/>
    <w:rsid w:val="001419F7"/>
    <w:rsid w:val="00143319"/>
    <w:rsid w:val="001461DF"/>
    <w:rsid w:val="001519A1"/>
    <w:rsid w:val="00163229"/>
    <w:rsid w:val="001634F8"/>
    <w:rsid w:val="00171720"/>
    <w:rsid w:val="001924A8"/>
    <w:rsid w:val="00193D54"/>
    <w:rsid w:val="001D1561"/>
    <w:rsid w:val="001E4636"/>
    <w:rsid w:val="001E6DA3"/>
    <w:rsid w:val="00200EA8"/>
    <w:rsid w:val="00227634"/>
    <w:rsid w:val="00231577"/>
    <w:rsid w:val="002641A6"/>
    <w:rsid w:val="00283339"/>
    <w:rsid w:val="002A244F"/>
    <w:rsid w:val="002C17AB"/>
    <w:rsid w:val="002E73F2"/>
    <w:rsid w:val="002F1D40"/>
    <w:rsid w:val="00302207"/>
    <w:rsid w:val="00303C30"/>
    <w:rsid w:val="00321272"/>
    <w:rsid w:val="00346F9B"/>
    <w:rsid w:val="00347433"/>
    <w:rsid w:val="00376942"/>
    <w:rsid w:val="00380E7F"/>
    <w:rsid w:val="00381263"/>
    <w:rsid w:val="00396175"/>
    <w:rsid w:val="00397228"/>
    <w:rsid w:val="003A2310"/>
    <w:rsid w:val="003B1686"/>
    <w:rsid w:val="003C0D3A"/>
    <w:rsid w:val="003C4CF8"/>
    <w:rsid w:val="003D6964"/>
    <w:rsid w:val="003E609D"/>
    <w:rsid w:val="003F52C0"/>
    <w:rsid w:val="003F5867"/>
    <w:rsid w:val="0041166F"/>
    <w:rsid w:val="00433F8B"/>
    <w:rsid w:val="00435003"/>
    <w:rsid w:val="00457422"/>
    <w:rsid w:val="00463709"/>
    <w:rsid w:val="004A2AE1"/>
    <w:rsid w:val="0050056F"/>
    <w:rsid w:val="00523DE9"/>
    <w:rsid w:val="00525D9D"/>
    <w:rsid w:val="00534E8B"/>
    <w:rsid w:val="00535185"/>
    <w:rsid w:val="005531D1"/>
    <w:rsid w:val="005646C7"/>
    <w:rsid w:val="005708FC"/>
    <w:rsid w:val="00582F6D"/>
    <w:rsid w:val="005953E0"/>
    <w:rsid w:val="00595B10"/>
    <w:rsid w:val="005A285B"/>
    <w:rsid w:val="005A5885"/>
    <w:rsid w:val="005D38E8"/>
    <w:rsid w:val="005E4089"/>
    <w:rsid w:val="005F56E6"/>
    <w:rsid w:val="006075F4"/>
    <w:rsid w:val="006257F3"/>
    <w:rsid w:val="00634060"/>
    <w:rsid w:val="006535EC"/>
    <w:rsid w:val="0065745B"/>
    <w:rsid w:val="00662776"/>
    <w:rsid w:val="00674046"/>
    <w:rsid w:val="006A366D"/>
    <w:rsid w:val="006C090D"/>
    <w:rsid w:val="006D522A"/>
    <w:rsid w:val="006D54E5"/>
    <w:rsid w:val="00703DDB"/>
    <w:rsid w:val="007222D0"/>
    <w:rsid w:val="00727EC5"/>
    <w:rsid w:val="00740C18"/>
    <w:rsid w:val="00742A13"/>
    <w:rsid w:val="0074795A"/>
    <w:rsid w:val="00754721"/>
    <w:rsid w:val="00764D1E"/>
    <w:rsid w:val="00790008"/>
    <w:rsid w:val="007A1A1A"/>
    <w:rsid w:val="007C598B"/>
    <w:rsid w:val="007C69C0"/>
    <w:rsid w:val="007D35C1"/>
    <w:rsid w:val="007F2450"/>
    <w:rsid w:val="007F67EB"/>
    <w:rsid w:val="00812E21"/>
    <w:rsid w:val="00817666"/>
    <w:rsid w:val="00855539"/>
    <w:rsid w:val="00877C6A"/>
    <w:rsid w:val="00893F75"/>
    <w:rsid w:val="0089682D"/>
    <w:rsid w:val="008A0AD8"/>
    <w:rsid w:val="008A3A7B"/>
    <w:rsid w:val="008B794B"/>
    <w:rsid w:val="008D2940"/>
    <w:rsid w:val="008E35B9"/>
    <w:rsid w:val="008E40C5"/>
    <w:rsid w:val="008E5583"/>
    <w:rsid w:val="008F5E8B"/>
    <w:rsid w:val="00907500"/>
    <w:rsid w:val="00931539"/>
    <w:rsid w:val="0095636C"/>
    <w:rsid w:val="009860C2"/>
    <w:rsid w:val="00A064B8"/>
    <w:rsid w:val="00A2521C"/>
    <w:rsid w:val="00A47297"/>
    <w:rsid w:val="00A56B3D"/>
    <w:rsid w:val="00A66568"/>
    <w:rsid w:val="00A67EAA"/>
    <w:rsid w:val="00A72E5C"/>
    <w:rsid w:val="00A806E8"/>
    <w:rsid w:val="00A845DA"/>
    <w:rsid w:val="00A94030"/>
    <w:rsid w:val="00A97F91"/>
    <w:rsid w:val="00AB03C0"/>
    <w:rsid w:val="00AB2682"/>
    <w:rsid w:val="00AC1EEA"/>
    <w:rsid w:val="00AC52A5"/>
    <w:rsid w:val="00AE5FD7"/>
    <w:rsid w:val="00AF6114"/>
    <w:rsid w:val="00B62474"/>
    <w:rsid w:val="00B646B5"/>
    <w:rsid w:val="00B662A1"/>
    <w:rsid w:val="00B666BA"/>
    <w:rsid w:val="00B6708D"/>
    <w:rsid w:val="00BB1EE5"/>
    <w:rsid w:val="00BB6C71"/>
    <w:rsid w:val="00BC5D81"/>
    <w:rsid w:val="00BF6D76"/>
    <w:rsid w:val="00C25B6F"/>
    <w:rsid w:val="00C279F6"/>
    <w:rsid w:val="00C414CD"/>
    <w:rsid w:val="00C50BD6"/>
    <w:rsid w:val="00C5539D"/>
    <w:rsid w:val="00C56ACE"/>
    <w:rsid w:val="00C60661"/>
    <w:rsid w:val="00C9043F"/>
    <w:rsid w:val="00C973B9"/>
    <w:rsid w:val="00CB053C"/>
    <w:rsid w:val="00CB32F5"/>
    <w:rsid w:val="00CC6132"/>
    <w:rsid w:val="00CD4D46"/>
    <w:rsid w:val="00CE4945"/>
    <w:rsid w:val="00CF057D"/>
    <w:rsid w:val="00D06C4B"/>
    <w:rsid w:val="00D101AE"/>
    <w:rsid w:val="00D20269"/>
    <w:rsid w:val="00D3501D"/>
    <w:rsid w:val="00D3589E"/>
    <w:rsid w:val="00D426E9"/>
    <w:rsid w:val="00D461FE"/>
    <w:rsid w:val="00D603E9"/>
    <w:rsid w:val="00D64CED"/>
    <w:rsid w:val="00D700EB"/>
    <w:rsid w:val="00D70665"/>
    <w:rsid w:val="00D766B7"/>
    <w:rsid w:val="00D83753"/>
    <w:rsid w:val="00D86CAD"/>
    <w:rsid w:val="00DC4FB2"/>
    <w:rsid w:val="00DE587B"/>
    <w:rsid w:val="00DF49F0"/>
    <w:rsid w:val="00DF4FC8"/>
    <w:rsid w:val="00DF7ED1"/>
    <w:rsid w:val="00E04277"/>
    <w:rsid w:val="00E046F3"/>
    <w:rsid w:val="00E15232"/>
    <w:rsid w:val="00E23879"/>
    <w:rsid w:val="00E62584"/>
    <w:rsid w:val="00E671A6"/>
    <w:rsid w:val="00E67B14"/>
    <w:rsid w:val="00E872E3"/>
    <w:rsid w:val="00E9300B"/>
    <w:rsid w:val="00EB2679"/>
    <w:rsid w:val="00EC2261"/>
    <w:rsid w:val="00ED0770"/>
    <w:rsid w:val="00ED74C5"/>
    <w:rsid w:val="00EE5D98"/>
    <w:rsid w:val="00F25BEE"/>
    <w:rsid w:val="00F31C83"/>
    <w:rsid w:val="00F46384"/>
    <w:rsid w:val="00F463D7"/>
    <w:rsid w:val="00F4755B"/>
    <w:rsid w:val="00F86ABF"/>
    <w:rsid w:val="00F86EE9"/>
    <w:rsid w:val="00FB1849"/>
    <w:rsid w:val="00FC2F00"/>
    <w:rsid w:val="00FD5D03"/>
    <w:rsid w:val="00FF3E32"/>
    <w:rsid w:val="6365CB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75"/>
    <w:pPr>
      <w:widowControl w:val="0"/>
      <w:spacing w:after="0" w:line="240" w:lineRule="auto"/>
    </w:pPr>
    <w:rPr>
      <w:rFonts w:ascii="Calibri" w:eastAsia="新細明體" w:hAnsi="Calibri" w:cs="Times New Roman"/>
      <w:kern w:val="2"/>
      <w:sz w:val="24"/>
      <w:lang w:val="en-US"/>
    </w:rPr>
  </w:style>
  <w:style w:type="paragraph" w:styleId="1">
    <w:name w:val="heading 1"/>
    <w:basedOn w:val="a"/>
    <w:link w:val="10"/>
    <w:uiPriority w:val="9"/>
    <w:qFormat/>
    <w:rsid w:val="00AB03C0"/>
    <w:pPr>
      <w:widowControl/>
      <w:spacing w:before="100" w:beforeAutospacing="1" w:after="100" w:afterAutospacing="1"/>
      <w:outlineLvl w:val="0"/>
    </w:pPr>
    <w:rPr>
      <w:rFonts w:ascii="Times New Roman" w:eastAsia="Times New Roman" w:hAnsi="Times New Roman"/>
      <w:b/>
      <w:bCs/>
      <w:kern w:val="36"/>
      <w:sz w:val="48"/>
      <w:szCs w:val="48"/>
      <w:lang w:val="fr-FR"/>
    </w:rPr>
  </w:style>
  <w:style w:type="paragraph" w:styleId="2">
    <w:name w:val="heading 2"/>
    <w:basedOn w:val="a"/>
    <w:next w:val="a"/>
    <w:link w:val="20"/>
    <w:uiPriority w:val="9"/>
    <w:semiHidden/>
    <w:unhideWhenUsed/>
    <w:qFormat/>
    <w:rsid w:val="005005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5867"/>
    <w:rPr>
      <w:sz w:val="20"/>
      <w:szCs w:val="20"/>
    </w:rPr>
  </w:style>
  <w:style w:type="character" w:customStyle="1" w:styleId="a4">
    <w:name w:val="註腳文字 字元"/>
    <w:basedOn w:val="a0"/>
    <w:link w:val="a3"/>
    <w:uiPriority w:val="99"/>
    <w:semiHidden/>
    <w:rsid w:val="003F5867"/>
    <w:rPr>
      <w:rFonts w:ascii="Calibri" w:eastAsia="新細明體" w:hAnsi="Calibri" w:cs="Times New Roman"/>
      <w:kern w:val="2"/>
      <w:sz w:val="20"/>
      <w:szCs w:val="20"/>
      <w:lang w:val="en-US"/>
    </w:rPr>
  </w:style>
  <w:style w:type="character" w:styleId="a5">
    <w:name w:val="footnote reference"/>
    <w:basedOn w:val="a0"/>
    <w:uiPriority w:val="99"/>
    <w:semiHidden/>
    <w:unhideWhenUsed/>
    <w:rsid w:val="003F5867"/>
    <w:rPr>
      <w:vertAlign w:val="superscript"/>
    </w:rPr>
  </w:style>
  <w:style w:type="paragraph" w:styleId="a6">
    <w:name w:val="header"/>
    <w:basedOn w:val="a"/>
    <w:link w:val="a7"/>
    <w:uiPriority w:val="99"/>
    <w:unhideWhenUsed/>
    <w:rsid w:val="00C279F6"/>
    <w:pPr>
      <w:tabs>
        <w:tab w:val="center" w:pos="4153"/>
        <w:tab w:val="right" w:pos="8306"/>
      </w:tabs>
    </w:pPr>
  </w:style>
  <w:style w:type="character" w:customStyle="1" w:styleId="a7">
    <w:name w:val="頁首 字元"/>
    <w:basedOn w:val="a0"/>
    <w:link w:val="a6"/>
    <w:uiPriority w:val="99"/>
    <w:rsid w:val="00C279F6"/>
    <w:rPr>
      <w:rFonts w:ascii="Calibri" w:eastAsia="新細明體" w:hAnsi="Calibri" w:cs="Times New Roman"/>
      <w:kern w:val="2"/>
      <w:sz w:val="24"/>
      <w:lang w:val="en-US"/>
    </w:rPr>
  </w:style>
  <w:style w:type="paragraph" w:styleId="a8">
    <w:name w:val="footer"/>
    <w:basedOn w:val="a"/>
    <w:link w:val="a9"/>
    <w:uiPriority w:val="99"/>
    <w:unhideWhenUsed/>
    <w:rsid w:val="00C279F6"/>
    <w:pPr>
      <w:tabs>
        <w:tab w:val="center" w:pos="4153"/>
        <w:tab w:val="right" w:pos="8306"/>
      </w:tabs>
    </w:pPr>
  </w:style>
  <w:style w:type="character" w:customStyle="1" w:styleId="a9">
    <w:name w:val="頁尾 字元"/>
    <w:basedOn w:val="a0"/>
    <w:link w:val="a8"/>
    <w:uiPriority w:val="99"/>
    <w:rsid w:val="00C279F6"/>
    <w:rPr>
      <w:rFonts w:ascii="Calibri" w:eastAsia="新細明體" w:hAnsi="Calibri" w:cs="Times New Roman"/>
      <w:kern w:val="2"/>
      <w:sz w:val="24"/>
      <w:lang w:val="en-US"/>
    </w:rPr>
  </w:style>
  <w:style w:type="character" w:styleId="aa">
    <w:name w:val="Emphasis"/>
    <w:basedOn w:val="a0"/>
    <w:uiPriority w:val="20"/>
    <w:qFormat/>
    <w:rsid w:val="00397228"/>
    <w:rPr>
      <w:i/>
      <w:iCs/>
    </w:rPr>
  </w:style>
  <w:style w:type="character" w:customStyle="1" w:styleId="10">
    <w:name w:val="標題 1 字元"/>
    <w:basedOn w:val="a0"/>
    <w:link w:val="1"/>
    <w:uiPriority w:val="9"/>
    <w:rsid w:val="00AB03C0"/>
    <w:rPr>
      <w:rFonts w:ascii="Times New Roman" w:eastAsia="Times New Roman" w:hAnsi="Times New Roman" w:cs="Times New Roman"/>
      <w:b/>
      <w:bCs/>
      <w:kern w:val="36"/>
      <w:sz w:val="48"/>
      <w:szCs w:val="48"/>
    </w:rPr>
  </w:style>
  <w:style w:type="paragraph" w:styleId="ab">
    <w:name w:val="Balloon Text"/>
    <w:basedOn w:val="a"/>
    <w:link w:val="ac"/>
    <w:uiPriority w:val="99"/>
    <w:semiHidden/>
    <w:unhideWhenUsed/>
    <w:rsid w:val="00F463D7"/>
    <w:rPr>
      <w:rFonts w:ascii="新細明體"/>
      <w:sz w:val="18"/>
      <w:szCs w:val="18"/>
    </w:rPr>
  </w:style>
  <w:style w:type="character" w:customStyle="1" w:styleId="ac">
    <w:name w:val="註解方塊文字 字元"/>
    <w:basedOn w:val="a0"/>
    <w:link w:val="ab"/>
    <w:uiPriority w:val="99"/>
    <w:semiHidden/>
    <w:rsid w:val="00F463D7"/>
    <w:rPr>
      <w:rFonts w:ascii="新細明體" w:eastAsia="新細明體" w:hAnsi="Calibri" w:cs="Times New Roman"/>
      <w:kern w:val="2"/>
      <w:sz w:val="18"/>
      <w:szCs w:val="18"/>
      <w:lang w:val="en-US"/>
    </w:rPr>
  </w:style>
  <w:style w:type="character" w:styleId="ad">
    <w:name w:val="Hyperlink"/>
    <w:basedOn w:val="a0"/>
    <w:uiPriority w:val="99"/>
    <w:unhideWhenUsed/>
    <w:rsid w:val="00E872E3"/>
    <w:rPr>
      <w:color w:val="0000FF" w:themeColor="hyperlink"/>
      <w:u w:val="single"/>
    </w:rPr>
  </w:style>
  <w:style w:type="character" w:styleId="ae">
    <w:name w:val="annotation reference"/>
    <w:basedOn w:val="a0"/>
    <w:uiPriority w:val="99"/>
    <w:semiHidden/>
    <w:unhideWhenUsed/>
    <w:rsid w:val="00D3589E"/>
    <w:rPr>
      <w:sz w:val="18"/>
      <w:szCs w:val="18"/>
    </w:rPr>
  </w:style>
  <w:style w:type="paragraph" w:styleId="af">
    <w:name w:val="annotation text"/>
    <w:basedOn w:val="a"/>
    <w:link w:val="af0"/>
    <w:uiPriority w:val="99"/>
    <w:semiHidden/>
    <w:unhideWhenUsed/>
    <w:rsid w:val="00D3589E"/>
    <w:rPr>
      <w:szCs w:val="24"/>
    </w:rPr>
  </w:style>
  <w:style w:type="character" w:customStyle="1" w:styleId="af0">
    <w:name w:val="註解文字 字元"/>
    <w:basedOn w:val="a0"/>
    <w:link w:val="af"/>
    <w:uiPriority w:val="99"/>
    <w:semiHidden/>
    <w:rsid w:val="00D3589E"/>
    <w:rPr>
      <w:rFonts w:ascii="Calibri" w:eastAsia="新細明體" w:hAnsi="Calibri" w:cs="Times New Roman"/>
      <w:kern w:val="2"/>
      <w:sz w:val="24"/>
      <w:szCs w:val="24"/>
      <w:lang w:val="en-US"/>
    </w:rPr>
  </w:style>
  <w:style w:type="paragraph" w:styleId="af1">
    <w:name w:val="annotation subject"/>
    <w:basedOn w:val="af"/>
    <w:next w:val="af"/>
    <w:link w:val="af2"/>
    <w:uiPriority w:val="99"/>
    <w:semiHidden/>
    <w:unhideWhenUsed/>
    <w:rsid w:val="00D3589E"/>
    <w:rPr>
      <w:b/>
      <w:bCs/>
      <w:sz w:val="20"/>
      <w:szCs w:val="20"/>
    </w:rPr>
  </w:style>
  <w:style w:type="character" w:customStyle="1" w:styleId="af2">
    <w:name w:val="註解主旨 字元"/>
    <w:basedOn w:val="af0"/>
    <w:link w:val="af1"/>
    <w:uiPriority w:val="99"/>
    <w:semiHidden/>
    <w:rsid w:val="00D3589E"/>
    <w:rPr>
      <w:rFonts w:ascii="Calibri" w:eastAsia="新細明體" w:hAnsi="Calibri" w:cs="Times New Roman"/>
      <w:b/>
      <w:bCs/>
      <w:kern w:val="2"/>
      <w:sz w:val="20"/>
      <w:szCs w:val="20"/>
      <w:lang w:val="en-US"/>
    </w:rPr>
  </w:style>
  <w:style w:type="character" w:customStyle="1" w:styleId="20">
    <w:name w:val="標題 2 字元"/>
    <w:basedOn w:val="a0"/>
    <w:link w:val="2"/>
    <w:uiPriority w:val="9"/>
    <w:semiHidden/>
    <w:rsid w:val="0050056F"/>
    <w:rPr>
      <w:rFonts w:asciiTheme="majorHAnsi" w:eastAsiaTheme="majorEastAsia" w:hAnsiTheme="majorHAnsi" w:cstheme="majorBidi"/>
      <w:b/>
      <w:bCs/>
      <w:color w:val="4F81BD" w:themeColor="accent1"/>
      <w:kern w:val="2"/>
      <w:sz w:val="26"/>
      <w:szCs w:val="26"/>
      <w:lang w:val="en-US"/>
    </w:rPr>
  </w:style>
  <w:style w:type="paragraph" w:styleId="af3">
    <w:name w:val="Body Text"/>
    <w:basedOn w:val="a"/>
    <w:link w:val="af4"/>
    <w:uiPriority w:val="1"/>
    <w:qFormat/>
    <w:rsid w:val="0050056F"/>
    <w:pPr>
      <w:autoSpaceDE w:val="0"/>
      <w:autoSpaceDN w:val="0"/>
    </w:pPr>
    <w:rPr>
      <w:rFonts w:ascii="Times New Roman" w:eastAsia="Times New Roman" w:hAnsi="Times New Roman"/>
      <w:kern w:val="0"/>
      <w:sz w:val="21"/>
      <w:szCs w:val="21"/>
      <w:lang w:eastAsia="en-US"/>
    </w:rPr>
  </w:style>
  <w:style w:type="character" w:customStyle="1" w:styleId="af4">
    <w:name w:val="本文 字元"/>
    <w:basedOn w:val="a0"/>
    <w:link w:val="af3"/>
    <w:uiPriority w:val="1"/>
    <w:rsid w:val="0050056F"/>
    <w:rPr>
      <w:rFonts w:ascii="Times New Roman" w:eastAsia="Times New Roman" w:hAnsi="Times New Roman" w:cs="Times New Roman"/>
      <w:sz w:val="21"/>
      <w:szCs w:val="2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75"/>
    <w:pPr>
      <w:widowControl w:val="0"/>
      <w:spacing w:after="0" w:line="240" w:lineRule="auto"/>
    </w:pPr>
    <w:rPr>
      <w:rFonts w:ascii="Calibri" w:eastAsia="新細明體" w:hAnsi="Calibri" w:cs="Times New Roman"/>
      <w:kern w:val="2"/>
      <w:sz w:val="24"/>
      <w:lang w:val="en-US"/>
    </w:rPr>
  </w:style>
  <w:style w:type="paragraph" w:styleId="1">
    <w:name w:val="heading 1"/>
    <w:basedOn w:val="a"/>
    <w:link w:val="1Char"/>
    <w:uiPriority w:val="9"/>
    <w:qFormat/>
    <w:rsid w:val="00AB03C0"/>
    <w:pPr>
      <w:widowControl/>
      <w:spacing w:before="100" w:beforeAutospacing="1" w:after="100" w:afterAutospacing="1"/>
      <w:outlineLvl w:val="0"/>
    </w:pPr>
    <w:rPr>
      <w:rFonts w:ascii="Times New Roman" w:eastAsia="Times New Roman" w:hAnsi="Times New Roman"/>
      <w:b/>
      <w:bCs/>
      <w:kern w:val="36"/>
      <w:sz w:val="48"/>
      <w:szCs w:val="48"/>
      <w:lang w:val="fr-FR"/>
    </w:rPr>
  </w:style>
  <w:style w:type="paragraph" w:styleId="2">
    <w:name w:val="heading 2"/>
    <w:basedOn w:val="a"/>
    <w:next w:val="a"/>
    <w:link w:val="2Char"/>
    <w:uiPriority w:val="9"/>
    <w:semiHidden/>
    <w:unhideWhenUsed/>
    <w:qFormat/>
    <w:rsid w:val="005005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F5867"/>
    <w:rPr>
      <w:sz w:val="20"/>
      <w:szCs w:val="20"/>
    </w:rPr>
  </w:style>
  <w:style w:type="character" w:customStyle="1" w:styleId="Char">
    <w:name w:val="註腳文字 Char"/>
    <w:basedOn w:val="a0"/>
    <w:link w:val="a3"/>
    <w:uiPriority w:val="99"/>
    <w:semiHidden/>
    <w:rsid w:val="003F5867"/>
    <w:rPr>
      <w:rFonts w:ascii="Calibri" w:eastAsia="新細明體" w:hAnsi="Calibri" w:cs="Times New Roman"/>
      <w:kern w:val="2"/>
      <w:sz w:val="20"/>
      <w:szCs w:val="20"/>
      <w:lang w:val="en-US"/>
    </w:rPr>
  </w:style>
  <w:style w:type="character" w:styleId="a4">
    <w:name w:val="footnote reference"/>
    <w:basedOn w:val="a0"/>
    <w:uiPriority w:val="99"/>
    <w:semiHidden/>
    <w:unhideWhenUsed/>
    <w:rsid w:val="003F5867"/>
    <w:rPr>
      <w:vertAlign w:val="superscript"/>
    </w:rPr>
  </w:style>
  <w:style w:type="paragraph" w:styleId="a5">
    <w:name w:val="header"/>
    <w:basedOn w:val="a"/>
    <w:link w:val="Char0"/>
    <w:uiPriority w:val="99"/>
    <w:unhideWhenUsed/>
    <w:rsid w:val="00C279F6"/>
    <w:pPr>
      <w:tabs>
        <w:tab w:val="center" w:pos="4153"/>
        <w:tab w:val="right" w:pos="8306"/>
      </w:tabs>
    </w:pPr>
  </w:style>
  <w:style w:type="character" w:customStyle="1" w:styleId="Char0">
    <w:name w:val="頁首 Char"/>
    <w:basedOn w:val="a0"/>
    <w:link w:val="a5"/>
    <w:uiPriority w:val="99"/>
    <w:rsid w:val="00C279F6"/>
    <w:rPr>
      <w:rFonts w:ascii="Calibri" w:eastAsia="新細明體" w:hAnsi="Calibri" w:cs="Times New Roman"/>
      <w:kern w:val="2"/>
      <w:sz w:val="24"/>
      <w:lang w:val="en-US"/>
    </w:rPr>
  </w:style>
  <w:style w:type="paragraph" w:styleId="a6">
    <w:name w:val="footer"/>
    <w:basedOn w:val="a"/>
    <w:link w:val="Char1"/>
    <w:uiPriority w:val="99"/>
    <w:unhideWhenUsed/>
    <w:rsid w:val="00C279F6"/>
    <w:pPr>
      <w:tabs>
        <w:tab w:val="center" w:pos="4153"/>
        <w:tab w:val="right" w:pos="8306"/>
      </w:tabs>
    </w:pPr>
  </w:style>
  <w:style w:type="character" w:customStyle="1" w:styleId="Char1">
    <w:name w:val="頁尾 Char"/>
    <w:basedOn w:val="a0"/>
    <w:link w:val="a6"/>
    <w:uiPriority w:val="99"/>
    <w:rsid w:val="00C279F6"/>
    <w:rPr>
      <w:rFonts w:ascii="Calibri" w:eastAsia="新細明體" w:hAnsi="Calibri" w:cs="Times New Roman"/>
      <w:kern w:val="2"/>
      <w:sz w:val="24"/>
      <w:lang w:val="en-US"/>
    </w:rPr>
  </w:style>
  <w:style w:type="character" w:styleId="a7">
    <w:name w:val="Emphasis"/>
    <w:basedOn w:val="a0"/>
    <w:uiPriority w:val="20"/>
    <w:qFormat/>
    <w:rsid w:val="00397228"/>
    <w:rPr>
      <w:i/>
      <w:iCs/>
    </w:rPr>
  </w:style>
  <w:style w:type="character" w:customStyle="1" w:styleId="1Char">
    <w:name w:val="標題 1 Char"/>
    <w:basedOn w:val="a0"/>
    <w:link w:val="1"/>
    <w:uiPriority w:val="9"/>
    <w:rsid w:val="00AB03C0"/>
    <w:rPr>
      <w:rFonts w:ascii="Times New Roman" w:eastAsia="Times New Roman" w:hAnsi="Times New Roman" w:cs="Times New Roman"/>
      <w:b/>
      <w:bCs/>
      <w:kern w:val="36"/>
      <w:sz w:val="48"/>
      <w:szCs w:val="48"/>
    </w:rPr>
  </w:style>
  <w:style w:type="paragraph" w:styleId="a8">
    <w:name w:val="Balloon Text"/>
    <w:basedOn w:val="a"/>
    <w:link w:val="Char2"/>
    <w:uiPriority w:val="99"/>
    <w:semiHidden/>
    <w:unhideWhenUsed/>
    <w:rsid w:val="00F463D7"/>
    <w:rPr>
      <w:rFonts w:ascii="新細明體"/>
      <w:sz w:val="18"/>
      <w:szCs w:val="18"/>
    </w:rPr>
  </w:style>
  <w:style w:type="character" w:customStyle="1" w:styleId="Char2">
    <w:name w:val="註解方塊文字 Char"/>
    <w:basedOn w:val="a0"/>
    <w:link w:val="a8"/>
    <w:uiPriority w:val="99"/>
    <w:semiHidden/>
    <w:rsid w:val="00F463D7"/>
    <w:rPr>
      <w:rFonts w:ascii="新細明體" w:eastAsia="新細明體" w:hAnsi="Calibri" w:cs="Times New Roman"/>
      <w:kern w:val="2"/>
      <w:sz w:val="18"/>
      <w:szCs w:val="18"/>
      <w:lang w:val="en-US"/>
    </w:rPr>
  </w:style>
  <w:style w:type="character" w:styleId="a9">
    <w:name w:val="Hyperlink"/>
    <w:basedOn w:val="a0"/>
    <w:uiPriority w:val="99"/>
    <w:unhideWhenUsed/>
    <w:rsid w:val="00E872E3"/>
    <w:rPr>
      <w:color w:val="0000FF" w:themeColor="hyperlink"/>
      <w:u w:val="single"/>
    </w:rPr>
  </w:style>
  <w:style w:type="character" w:styleId="aa">
    <w:name w:val="annotation reference"/>
    <w:basedOn w:val="a0"/>
    <w:uiPriority w:val="99"/>
    <w:semiHidden/>
    <w:unhideWhenUsed/>
    <w:rsid w:val="00D3589E"/>
    <w:rPr>
      <w:sz w:val="18"/>
      <w:szCs w:val="18"/>
    </w:rPr>
  </w:style>
  <w:style w:type="paragraph" w:styleId="ab">
    <w:name w:val="annotation text"/>
    <w:basedOn w:val="a"/>
    <w:link w:val="Char3"/>
    <w:uiPriority w:val="99"/>
    <w:semiHidden/>
    <w:unhideWhenUsed/>
    <w:rsid w:val="00D3589E"/>
    <w:rPr>
      <w:szCs w:val="24"/>
    </w:rPr>
  </w:style>
  <w:style w:type="character" w:customStyle="1" w:styleId="Char3">
    <w:name w:val="註解文字 Char"/>
    <w:basedOn w:val="a0"/>
    <w:link w:val="ab"/>
    <w:uiPriority w:val="99"/>
    <w:semiHidden/>
    <w:rsid w:val="00D3589E"/>
    <w:rPr>
      <w:rFonts w:ascii="Calibri" w:eastAsia="新細明體" w:hAnsi="Calibri" w:cs="Times New Roman"/>
      <w:kern w:val="2"/>
      <w:sz w:val="24"/>
      <w:szCs w:val="24"/>
      <w:lang w:val="en-US"/>
    </w:rPr>
  </w:style>
  <w:style w:type="paragraph" w:styleId="ac">
    <w:name w:val="annotation subject"/>
    <w:basedOn w:val="ab"/>
    <w:next w:val="ab"/>
    <w:link w:val="Char4"/>
    <w:uiPriority w:val="99"/>
    <w:semiHidden/>
    <w:unhideWhenUsed/>
    <w:rsid w:val="00D3589E"/>
    <w:rPr>
      <w:b/>
      <w:bCs/>
      <w:sz w:val="20"/>
      <w:szCs w:val="20"/>
    </w:rPr>
  </w:style>
  <w:style w:type="character" w:customStyle="1" w:styleId="Char4">
    <w:name w:val="註解主旨 Char"/>
    <w:basedOn w:val="Char3"/>
    <w:link w:val="ac"/>
    <w:uiPriority w:val="99"/>
    <w:semiHidden/>
    <w:rsid w:val="00D3589E"/>
    <w:rPr>
      <w:rFonts w:ascii="Calibri" w:eastAsia="新細明體" w:hAnsi="Calibri" w:cs="Times New Roman"/>
      <w:b/>
      <w:bCs/>
      <w:kern w:val="2"/>
      <w:sz w:val="20"/>
      <w:szCs w:val="20"/>
      <w:lang w:val="en-US"/>
    </w:rPr>
  </w:style>
  <w:style w:type="character" w:customStyle="1" w:styleId="2Char">
    <w:name w:val="標題 2 Char"/>
    <w:basedOn w:val="a0"/>
    <w:link w:val="2"/>
    <w:uiPriority w:val="9"/>
    <w:semiHidden/>
    <w:rsid w:val="0050056F"/>
    <w:rPr>
      <w:rFonts w:asciiTheme="majorHAnsi" w:eastAsiaTheme="majorEastAsia" w:hAnsiTheme="majorHAnsi" w:cstheme="majorBidi"/>
      <w:b/>
      <w:bCs/>
      <w:color w:val="4F81BD" w:themeColor="accent1"/>
      <w:kern w:val="2"/>
      <w:sz w:val="26"/>
      <w:szCs w:val="26"/>
      <w:lang w:val="en-US"/>
    </w:rPr>
  </w:style>
  <w:style w:type="paragraph" w:styleId="ad">
    <w:name w:val="Body Text"/>
    <w:basedOn w:val="a"/>
    <w:link w:val="Char5"/>
    <w:uiPriority w:val="1"/>
    <w:qFormat/>
    <w:rsid w:val="0050056F"/>
    <w:pPr>
      <w:autoSpaceDE w:val="0"/>
      <w:autoSpaceDN w:val="0"/>
    </w:pPr>
    <w:rPr>
      <w:rFonts w:ascii="Times New Roman" w:eastAsia="Times New Roman" w:hAnsi="Times New Roman"/>
      <w:kern w:val="0"/>
      <w:sz w:val="21"/>
      <w:szCs w:val="21"/>
      <w:lang w:eastAsia="en-US"/>
    </w:rPr>
  </w:style>
  <w:style w:type="character" w:customStyle="1" w:styleId="Char5">
    <w:name w:val="本文 Char"/>
    <w:basedOn w:val="a0"/>
    <w:link w:val="ad"/>
    <w:uiPriority w:val="1"/>
    <w:rsid w:val="0050056F"/>
    <w:rPr>
      <w:rFonts w:ascii="Times New Roman" w:eastAsia="Times New Roman" w:hAnsi="Times New Roman"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8267800">
      <w:bodyDiv w:val="1"/>
      <w:marLeft w:val="0"/>
      <w:marRight w:val="0"/>
      <w:marTop w:val="0"/>
      <w:marBottom w:val="0"/>
      <w:divBdr>
        <w:top w:val="none" w:sz="0" w:space="0" w:color="auto"/>
        <w:left w:val="none" w:sz="0" w:space="0" w:color="auto"/>
        <w:bottom w:val="none" w:sz="0" w:space="0" w:color="auto"/>
        <w:right w:val="none" w:sz="0" w:space="0" w:color="auto"/>
      </w:divBdr>
    </w:div>
    <w:div w:id="61030113">
      <w:bodyDiv w:val="1"/>
      <w:marLeft w:val="0"/>
      <w:marRight w:val="0"/>
      <w:marTop w:val="0"/>
      <w:marBottom w:val="0"/>
      <w:divBdr>
        <w:top w:val="none" w:sz="0" w:space="0" w:color="auto"/>
        <w:left w:val="none" w:sz="0" w:space="0" w:color="auto"/>
        <w:bottom w:val="none" w:sz="0" w:space="0" w:color="auto"/>
        <w:right w:val="none" w:sz="0" w:space="0" w:color="auto"/>
      </w:divBdr>
    </w:div>
    <w:div w:id="173694118">
      <w:bodyDiv w:val="1"/>
      <w:marLeft w:val="0"/>
      <w:marRight w:val="0"/>
      <w:marTop w:val="0"/>
      <w:marBottom w:val="0"/>
      <w:divBdr>
        <w:top w:val="none" w:sz="0" w:space="0" w:color="auto"/>
        <w:left w:val="none" w:sz="0" w:space="0" w:color="auto"/>
        <w:bottom w:val="none" w:sz="0" w:space="0" w:color="auto"/>
        <w:right w:val="none" w:sz="0" w:space="0" w:color="auto"/>
      </w:divBdr>
    </w:div>
    <w:div w:id="300425693">
      <w:bodyDiv w:val="1"/>
      <w:marLeft w:val="0"/>
      <w:marRight w:val="0"/>
      <w:marTop w:val="0"/>
      <w:marBottom w:val="0"/>
      <w:divBdr>
        <w:top w:val="none" w:sz="0" w:space="0" w:color="auto"/>
        <w:left w:val="none" w:sz="0" w:space="0" w:color="auto"/>
        <w:bottom w:val="none" w:sz="0" w:space="0" w:color="auto"/>
        <w:right w:val="none" w:sz="0" w:space="0" w:color="auto"/>
      </w:divBdr>
    </w:div>
    <w:div w:id="379598938">
      <w:bodyDiv w:val="1"/>
      <w:marLeft w:val="0"/>
      <w:marRight w:val="0"/>
      <w:marTop w:val="0"/>
      <w:marBottom w:val="0"/>
      <w:divBdr>
        <w:top w:val="none" w:sz="0" w:space="0" w:color="auto"/>
        <w:left w:val="none" w:sz="0" w:space="0" w:color="auto"/>
        <w:bottom w:val="none" w:sz="0" w:space="0" w:color="auto"/>
        <w:right w:val="none" w:sz="0" w:space="0" w:color="auto"/>
      </w:divBdr>
    </w:div>
    <w:div w:id="644089028">
      <w:bodyDiv w:val="1"/>
      <w:marLeft w:val="0"/>
      <w:marRight w:val="0"/>
      <w:marTop w:val="0"/>
      <w:marBottom w:val="0"/>
      <w:divBdr>
        <w:top w:val="none" w:sz="0" w:space="0" w:color="auto"/>
        <w:left w:val="none" w:sz="0" w:space="0" w:color="auto"/>
        <w:bottom w:val="none" w:sz="0" w:space="0" w:color="auto"/>
        <w:right w:val="none" w:sz="0" w:space="0" w:color="auto"/>
      </w:divBdr>
    </w:div>
    <w:div w:id="669867103">
      <w:bodyDiv w:val="1"/>
      <w:marLeft w:val="0"/>
      <w:marRight w:val="0"/>
      <w:marTop w:val="0"/>
      <w:marBottom w:val="0"/>
      <w:divBdr>
        <w:top w:val="none" w:sz="0" w:space="0" w:color="auto"/>
        <w:left w:val="none" w:sz="0" w:space="0" w:color="auto"/>
        <w:bottom w:val="none" w:sz="0" w:space="0" w:color="auto"/>
        <w:right w:val="none" w:sz="0" w:space="0" w:color="auto"/>
      </w:divBdr>
    </w:div>
    <w:div w:id="711272932">
      <w:bodyDiv w:val="1"/>
      <w:marLeft w:val="0"/>
      <w:marRight w:val="0"/>
      <w:marTop w:val="0"/>
      <w:marBottom w:val="0"/>
      <w:divBdr>
        <w:top w:val="none" w:sz="0" w:space="0" w:color="auto"/>
        <w:left w:val="none" w:sz="0" w:space="0" w:color="auto"/>
        <w:bottom w:val="none" w:sz="0" w:space="0" w:color="auto"/>
        <w:right w:val="none" w:sz="0" w:space="0" w:color="auto"/>
      </w:divBdr>
    </w:div>
    <w:div w:id="811875133">
      <w:bodyDiv w:val="1"/>
      <w:marLeft w:val="0"/>
      <w:marRight w:val="0"/>
      <w:marTop w:val="0"/>
      <w:marBottom w:val="0"/>
      <w:divBdr>
        <w:top w:val="none" w:sz="0" w:space="0" w:color="auto"/>
        <w:left w:val="none" w:sz="0" w:space="0" w:color="auto"/>
        <w:bottom w:val="none" w:sz="0" w:space="0" w:color="auto"/>
        <w:right w:val="none" w:sz="0" w:space="0" w:color="auto"/>
      </w:divBdr>
    </w:div>
    <w:div w:id="947274724">
      <w:bodyDiv w:val="1"/>
      <w:marLeft w:val="0"/>
      <w:marRight w:val="0"/>
      <w:marTop w:val="0"/>
      <w:marBottom w:val="0"/>
      <w:divBdr>
        <w:top w:val="none" w:sz="0" w:space="0" w:color="auto"/>
        <w:left w:val="none" w:sz="0" w:space="0" w:color="auto"/>
        <w:bottom w:val="none" w:sz="0" w:space="0" w:color="auto"/>
        <w:right w:val="none" w:sz="0" w:space="0" w:color="auto"/>
      </w:divBdr>
    </w:div>
    <w:div w:id="1050112151">
      <w:bodyDiv w:val="1"/>
      <w:marLeft w:val="0"/>
      <w:marRight w:val="0"/>
      <w:marTop w:val="0"/>
      <w:marBottom w:val="0"/>
      <w:divBdr>
        <w:top w:val="none" w:sz="0" w:space="0" w:color="auto"/>
        <w:left w:val="none" w:sz="0" w:space="0" w:color="auto"/>
        <w:bottom w:val="none" w:sz="0" w:space="0" w:color="auto"/>
        <w:right w:val="none" w:sz="0" w:space="0" w:color="auto"/>
      </w:divBdr>
    </w:div>
    <w:div w:id="1196697918">
      <w:bodyDiv w:val="1"/>
      <w:marLeft w:val="0"/>
      <w:marRight w:val="0"/>
      <w:marTop w:val="0"/>
      <w:marBottom w:val="0"/>
      <w:divBdr>
        <w:top w:val="none" w:sz="0" w:space="0" w:color="auto"/>
        <w:left w:val="none" w:sz="0" w:space="0" w:color="auto"/>
        <w:bottom w:val="none" w:sz="0" w:space="0" w:color="auto"/>
        <w:right w:val="none" w:sz="0" w:space="0" w:color="auto"/>
      </w:divBdr>
    </w:div>
    <w:div w:id="1373723342">
      <w:bodyDiv w:val="1"/>
      <w:marLeft w:val="0"/>
      <w:marRight w:val="0"/>
      <w:marTop w:val="0"/>
      <w:marBottom w:val="0"/>
      <w:divBdr>
        <w:top w:val="none" w:sz="0" w:space="0" w:color="auto"/>
        <w:left w:val="none" w:sz="0" w:space="0" w:color="auto"/>
        <w:bottom w:val="none" w:sz="0" w:space="0" w:color="auto"/>
        <w:right w:val="none" w:sz="0" w:space="0" w:color="auto"/>
      </w:divBdr>
    </w:div>
    <w:div w:id="1555309774">
      <w:bodyDiv w:val="1"/>
      <w:marLeft w:val="0"/>
      <w:marRight w:val="0"/>
      <w:marTop w:val="0"/>
      <w:marBottom w:val="0"/>
      <w:divBdr>
        <w:top w:val="none" w:sz="0" w:space="0" w:color="auto"/>
        <w:left w:val="none" w:sz="0" w:space="0" w:color="auto"/>
        <w:bottom w:val="none" w:sz="0" w:space="0" w:color="auto"/>
        <w:right w:val="none" w:sz="0" w:space="0" w:color="auto"/>
      </w:divBdr>
    </w:div>
    <w:div w:id="1754273585">
      <w:bodyDiv w:val="1"/>
      <w:marLeft w:val="0"/>
      <w:marRight w:val="0"/>
      <w:marTop w:val="0"/>
      <w:marBottom w:val="0"/>
      <w:divBdr>
        <w:top w:val="none" w:sz="0" w:space="0" w:color="auto"/>
        <w:left w:val="none" w:sz="0" w:space="0" w:color="auto"/>
        <w:bottom w:val="none" w:sz="0" w:space="0" w:color="auto"/>
        <w:right w:val="none" w:sz="0" w:space="0" w:color="auto"/>
      </w:divBdr>
    </w:div>
    <w:div w:id="1756709006">
      <w:bodyDiv w:val="1"/>
      <w:marLeft w:val="0"/>
      <w:marRight w:val="0"/>
      <w:marTop w:val="0"/>
      <w:marBottom w:val="0"/>
      <w:divBdr>
        <w:top w:val="none" w:sz="0" w:space="0" w:color="auto"/>
        <w:left w:val="none" w:sz="0" w:space="0" w:color="auto"/>
        <w:bottom w:val="none" w:sz="0" w:space="0" w:color="auto"/>
        <w:right w:val="none" w:sz="0" w:space="0" w:color="auto"/>
      </w:divBdr>
    </w:div>
    <w:div w:id="1815026289">
      <w:bodyDiv w:val="1"/>
      <w:marLeft w:val="0"/>
      <w:marRight w:val="0"/>
      <w:marTop w:val="0"/>
      <w:marBottom w:val="0"/>
      <w:divBdr>
        <w:top w:val="none" w:sz="0" w:space="0" w:color="auto"/>
        <w:left w:val="none" w:sz="0" w:space="0" w:color="auto"/>
        <w:bottom w:val="none" w:sz="0" w:space="0" w:color="auto"/>
        <w:right w:val="none" w:sz="0" w:space="0" w:color="auto"/>
      </w:divBdr>
    </w:div>
    <w:div w:id="1859151496">
      <w:bodyDiv w:val="1"/>
      <w:marLeft w:val="0"/>
      <w:marRight w:val="0"/>
      <w:marTop w:val="0"/>
      <w:marBottom w:val="0"/>
      <w:divBdr>
        <w:top w:val="none" w:sz="0" w:space="0" w:color="auto"/>
        <w:left w:val="none" w:sz="0" w:space="0" w:color="auto"/>
        <w:bottom w:val="none" w:sz="0" w:space="0" w:color="auto"/>
        <w:right w:val="none" w:sz="0" w:space="0" w:color="auto"/>
      </w:divBdr>
    </w:div>
    <w:div w:id="21221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E26D-2D10-441F-AF0B-4233A24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中央研究院</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思嗄亞.曦谷</dc:creator>
  <cp:lastModifiedBy>USER</cp:lastModifiedBy>
  <cp:revision>2</cp:revision>
  <cp:lastPrinted>2018-09-03T18:39:00Z</cp:lastPrinted>
  <dcterms:created xsi:type="dcterms:W3CDTF">2018-09-17T00:20:00Z</dcterms:created>
  <dcterms:modified xsi:type="dcterms:W3CDTF">2018-09-17T00:20:00Z</dcterms:modified>
</cp:coreProperties>
</file>